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4B3B" w14:textId="77777777" w:rsidR="00443807" w:rsidRDefault="00443807">
      <w:pPr>
        <w:widowControl/>
        <w:autoSpaceDE/>
        <w:autoSpaceDN/>
        <w:adjustRightInd/>
      </w:pPr>
      <w:bookmarkStart w:id="0" w:name="_GoBack"/>
      <w:bookmarkEnd w:id="0"/>
    </w:p>
    <w:p w14:paraId="0661F393" w14:textId="77777777" w:rsidR="005766ED" w:rsidRDefault="00651DED" w:rsidP="005766ED">
      <w:pPr>
        <w:ind w:left="5529"/>
        <w:rPr>
          <w:b/>
          <w:bCs/>
        </w:rPr>
      </w:pPr>
      <w:r w:rsidRPr="005766ED">
        <w:rPr>
          <w:b/>
        </w:rPr>
        <w:t>Załączniki do rozporządzenia</w:t>
      </w:r>
      <w:r w:rsidR="005766ED" w:rsidRPr="005766ED">
        <w:rPr>
          <w:b/>
        </w:rPr>
        <w:t xml:space="preserve"> </w:t>
      </w:r>
      <w:r w:rsidR="005766ED" w:rsidRPr="005766ED">
        <w:rPr>
          <w:b/>
          <w:bCs/>
        </w:rPr>
        <w:t xml:space="preserve">Ministra Środowiska </w:t>
      </w:r>
    </w:p>
    <w:p w14:paraId="76C9F968" w14:textId="77777777" w:rsidR="00F040EF" w:rsidRPr="005766ED" w:rsidRDefault="00651DED" w:rsidP="005766ED">
      <w:pPr>
        <w:ind w:left="5529"/>
        <w:rPr>
          <w:b/>
        </w:rPr>
      </w:pPr>
      <w:r w:rsidRPr="005766ED">
        <w:rPr>
          <w:b/>
        </w:rPr>
        <w:t xml:space="preserve">z dnia </w:t>
      </w:r>
      <w:r w:rsidR="005766ED" w:rsidRPr="005766ED">
        <w:rPr>
          <w:b/>
        </w:rPr>
        <w:t>8 grudnia 2010r. (poz.1674)</w:t>
      </w:r>
    </w:p>
    <w:p w14:paraId="3D721506" w14:textId="77777777" w:rsidR="00651DED" w:rsidRPr="00916825" w:rsidRDefault="00651DED" w:rsidP="00B15F6C">
      <w:pPr>
        <w:spacing w:before="240"/>
        <w:jc w:val="right"/>
      </w:pPr>
      <w:r w:rsidRPr="00916825">
        <w:rPr>
          <w:b/>
          <w:bCs/>
        </w:rPr>
        <w:t>ZAŁĄCZNIK Nr 1 </w:t>
      </w:r>
    </w:p>
    <w:p w14:paraId="5C9D65F6" w14:textId="77777777" w:rsidR="00651DED" w:rsidRPr="00916825" w:rsidRDefault="00651DED" w:rsidP="00B15F6C">
      <w:pPr>
        <w:spacing w:before="240"/>
        <w:jc w:val="both"/>
      </w:pPr>
      <w:r w:rsidRPr="00916825">
        <w:rPr>
          <w:b/>
          <w:bCs/>
        </w:rPr>
        <w:t xml:space="preserve">WZÓR FORMULARZA DO SPORZĄDZANIA I PRZEKAZYWANIA ZBIORCZEGO ZESTAWIENIA DANYCH O RODZAJACH I ILOŚCI ODPADÓW, O SPOSOBACH GOSPODAROWANIA NIMI ORAZ O INSTALACJACH I URZĄDZENIACH SŁUŻĄCYCH DO ODZYSKU </w:t>
      </w:r>
      <w:r w:rsidR="00E864C5" w:rsidRPr="00916825">
        <w:rPr>
          <w:b/>
          <w:bCs/>
        </w:rPr>
        <w:t>LUB</w:t>
      </w:r>
      <w:r w:rsidRPr="00916825">
        <w:rPr>
          <w:b/>
          <w:bCs/>
        </w:rPr>
        <w:t> UNIESZKODLIWIANIA ODPADÓW</w:t>
      </w:r>
    </w:p>
    <w:p w14:paraId="1D5D85F5" w14:textId="77777777" w:rsidR="00651DED" w:rsidRPr="00916825" w:rsidRDefault="00651DED" w:rsidP="00E16003">
      <w:pPr>
        <w:spacing w:before="120"/>
        <w:jc w:val="both"/>
        <w:rPr>
          <w:b/>
          <w:bCs/>
          <w:vertAlign w:val="superscript"/>
        </w:rPr>
      </w:pPr>
      <w:r w:rsidRPr="00916825">
        <w:rPr>
          <w:b/>
          <w:bCs/>
        </w:rPr>
        <w:t>Dział 1.</w:t>
      </w:r>
      <w:r w:rsidRPr="00916825">
        <w:rPr>
          <w:b/>
          <w:bCs/>
        </w:rPr>
        <w:tab/>
      </w:r>
      <w:r w:rsidR="004C7ADE">
        <w:rPr>
          <w:b/>
          <w:bCs/>
        </w:rPr>
        <w:tab/>
      </w:r>
      <w:r w:rsidRPr="00916825">
        <w:rPr>
          <w:b/>
          <w:bCs/>
        </w:rPr>
        <w:t>Dane o posiadaczu odpadów</w:t>
      </w:r>
      <w:r w:rsidRPr="00916825">
        <w:rPr>
          <w:b/>
          <w:bCs/>
          <w:vertAlign w:val="superscript"/>
        </w:rPr>
        <w:t>1)</w:t>
      </w:r>
    </w:p>
    <w:p w14:paraId="27E8B796" w14:textId="77777777" w:rsidR="00E16003" w:rsidRPr="00DF116E" w:rsidRDefault="00917875" w:rsidP="00E16003">
      <w:pPr>
        <w:spacing w:before="120"/>
        <w:jc w:val="both"/>
        <w:rPr>
          <w:b/>
          <w:bCs/>
          <w:sz w:val="18"/>
          <w:szCs w:val="18"/>
        </w:rPr>
      </w:pPr>
      <w:r w:rsidRPr="00DF116E">
        <w:rPr>
          <w:b/>
          <w:bCs/>
          <w:sz w:val="18"/>
          <w:szCs w:val="18"/>
        </w:rPr>
        <w:t xml:space="preserve">Tabela </w:t>
      </w:r>
      <w:r w:rsidR="0025156C">
        <w:rPr>
          <w:b/>
          <w:bCs/>
          <w:sz w:val="18"/>
          <w:szCs w:val="18"/>
        </w:rPr>
        <w:t>A</w:t>
      </w:r>
      <w:r w:rsidRPr="00DF116E">
        <w:rPr>
          <w:b/>
          <w:bCs/>
          <w:sz w:val="18"/>
          <w:szCs w:val="18"/>
        </w:rPr>
        <w:t>. Dane o posiadaczu odpadów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76"/>
        <w:gridCol w:w="1100"/>
        <w:gridCol w:w="425"/>
        <w:gridCol w:w="425"/>
        <w:gridCol w:w="356"/>
        <w:gridCol w:w="69"/>
        <w:gridCol w:w="1071"/>
        <w:gridCol w:w="63"/>
        <w:gridCol w:w="1096"/>
        <w:gridCol w:w="38"/>
        <w:gridCol w:w="426"/>
        <w:gridCol w:w="425"/>
        <w:gridCol w:w="425"/>
        <w:gridCol w:w="995"/>
      </w:tblGrid>
      <w:tr w:rsidR="00651DED" w:rsidRPr="00DF116E" w14:paraId="34F81BEE" w14:textId="77777777">
        <w:tc>
          <w:tcPr>
            <w:tcW w:w="57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D7B615" w14:textId="77777777" w:rsidR="00651DED" w:rsidRPr="00DF116E" w:rsidRDefault="00651DED" w:rsidP="00334DD6">
            <w:pPr>
              <w:jc w:val="center"/>
              <w:rPr>
                <w:sz w:val="16"/>
                <w:szCs w:val="16"/>
              </w:rPr>
            </w:pPr>
            <w:r w:rsidRPr="00DF116E">
              <w:rPr>
                <w:b/>
                <w:bCs/>
                <w:sz w:val="16"/>
                <w:szCs w:val="16"/>
              </w:rPr>
              <w:t>Dane o posiadaczu odpadów</w:t>
            </w:r>
          </w:p>
        </w:tc>
        <w:tc>
          <w:tcPr>
            <w:tcW w:w="34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10D22" w14:textId="77777777" w:rsidR="00651DED" w:rsidRPr="00DF116E" w:rsidRDefault="00651DED" w:rsidP="00334DD6">
            <w:pPr>
              <w:rPr>
                <w:b/>
                <w:bCs/>
                <w:sz w:val="16"/>
                <w:szCs w:val="16"/>
              </w:rPr>
            </w:pPr>
            <w:r w:rsidRPr="00DF116E">
              <w:rPr>
                <w:b/>
                <w:bCs/>
                <w:sz w:val="16"/>
                <w:szCs w:val="16"/>
              </w:rPr>
              <w:t>Rok sprawozdawczy</w:t>
            </w:r>
          </w:p>
          <w:p w14:paraId="0F11B276" w14:textId="77777777" w:rsidR="00651DED" w:rsidRPr="00DF116E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</w:tr>
      <w:tr w:rsidR="00651DED" w:rsidRPr="00DF116E" w14:paraId="2333637F" w14:textId="77777777">
        <w:trPr>
          <w:trHeight w:val="269"/>
        </w:trPr>
        <w:tc>
          <w:tcPr>
            <w:tcW w:w="57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42BE" w14:textId="77777777" w:rsidR="00651DED" w:rsidRPr="00DF116E" w:rsidRDefault="00651DED" w:rsidP="00FB3CA2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Posiadacz odpadów</w:t>
            </w:r>
            <w:r w:rsidRPr="00DF116E">
              <w:rPr>
                <w:sz w:val="16"/>
                <w:szCs w:val="16"/>
                <w:vertAlign w:val="superscript"/>
              </w:rPr>
              <w:t xml:space="preserve">2) </w:t>
            </w:r>
          </w:p>
        </w:tc>
        <w:tc>
          <w:tcPr>
            <w:tcW w:w="34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3F3A" w14:textId="77777777" w:rsidR="00651DED" w:rsidRPr="00DF116E" w:rsidRDefault="00651DED" w:rsidP="00FB3CA2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Nr rejestrowy</w:t>
            </w:r>
            <w:r w:rsidRPr="00DF116E">
              <w:rPr>
                <w:sz w:val="16"/>
                <w:szCs w:val="16"/>
                <w:vertAlign w:val="superscript"/>
              </w:rPr>
              <w:t>3)</w:t>
            </w:r>
          </w:p>
        </w:tc>
      </w:tr>
      <w:tr w:rsidR="00651DED" w:rsidRPr="00DF116E" w14:paraId="1EF65F04" w14:textId="77777777">
        <w:tc>
          <w:tcPr>
            <w:tcW w:w="92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57CC74C" w14:textId="77777777" w:rsidR="00651DED" w:rsidRPr="00DF116E" w:rsidRDefault="00651DED" w:rsidP="00EA7940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F116E">
              <w:rPr>
                <w:b/>
                <w:bCs/>
                <w:sz w:val="16"/>
                <w:szCs w:val="16"/>
              </w:rPr>
              <w:t>Adres posiadacza odpadów</w:t>
            </w:r>
            <w:r w:rsidR="00A6202F" w:rsidRPr="00DF116E">
              <w:rPr>
                <w:b/>
                <w:bCs/>
                <w:sz w:val="16"/>
                <w:szCs w:val="16"/>
                <w:vertAlign w:val="superscript"/>
              </w:rPr>
              <w:t>4</w:t>
            </w:r>
            <w:r w:rsidRPr="00DF116E">
              <w:rPr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</w:tr>
      <w:tr w:rsidR="00651DED" w:rsidRPr="00DF116E" w14:paraId="16F61FF4" w14:textId="77777777"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DCF7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Województwo</w:t>
            </w:r>
          </w:p>
          <w:p w14:paraId="7ED4D8A0" w14:textId="77777777" w:rsidR="00651DED" w:rsidRPr="00DF116E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7DB7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Miejscowość</w:t>
            </w:r>
          </w:p>
        </w:tc>
        <w:tc>
          <w:tcPr>
            <w:tcW w:w="2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BE9B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Telefon służbowy</w:t>
            </w:r>
          </w:p>
        </w:tc>
        <w:tc>
          <w:tcPr>
            <w:tcW w:w="2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1415" w14:textId="77777777" w:rsidR="00651DED" w:rsidRPr="00DF116E" w:rsidRDefault="00651DED" w:rsidP="00FB3CA2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Faks służbowy</w:t>
            </w:r>
            <w:r w:rsidRPr="00DF116E">
              <w:rPr>
                <w:sz w:val="16"/>
                <w:szCs w:val="16"/>
                <w:vertAlign w:val="superscript"/>
              </w:rPr>
              <w:t>5)</w:t>
            </w:r>
          </w:p>
        </w:tc>
      </w:tr>
      <w:tr w:rsidR="00651DED" w:rsidRPr="00DF116E" w14:paraId="4CE9A5F4" w14:textId="77777777"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A190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Kod pocztowy</w:t>
            </w:r>
          </w:p>
          <w:p w14:paraId="2D270DEB" w14:textId="77777777" w:rsidR="00651DED" w:rsidRPr="00DF116E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CCE8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Ulica</w:t>
            </w:r>
          </w:p>
        </w:tc>
        <w:tc>
          <w:tcPr>
            <w:tcW w:w="2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C6A3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Nr domu</w:t>
            </w:r>
          </w:p>
        </w:tc>
        <w:tc>
          <w:tcPr>
            <w:tcW w:w="23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1356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Nr lokalu</w:t>
            </w:r>
          </w:p>
        </w:tc>
      </w:tr>
      <w:tr w:rsidR="00651DED" w:rsidRPr="00DF116E" w14:paraId="136AD11C" w14:textId="77777777">
        <w:tc>
          <w:tcPr>
            <w:tcW w:w="46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06811" w14:textId="77777777" w:rsidR="00651DED" w:rsidRPr="00DF116E" w:rsidRDefault="00651DED" w:rsidP="00DA0978">
            <w:pPr>
              <w:rPr>
                <w:sz w:val="16"/>
                <w:szCs w:val="16"/>
                <w:vertAlign w:val="superscript"/>
              </w:rPr>
            </w:pPr>
            <w:r w:rsidRPr="00DF116E">
              <w:rPr>
                <w:sz w:val="16"/>
                <w:szCs w:val="16"/>
              </w:rPr>
              <w:t>NIP</w:t>
            </w:r>
            <w:r w:rsidRPr="00DF116E">
              <w:rPr>
                <w:sz w:val="16"/>
                <w:szCs w:val="16"/>
                <w:vertAlign w:val="superscript"/>
              </w:rPr>
              <w:t>5)</w:t>
            </w:r>
          </w:p>
          <w:p w14:paraId="50F539A1" w14:textId="77777777" w:rsidR="00DA0978" w:rsidRPr="00DF116E" w:rsidRDefault="00DA0978" w:rsidP="00DA0978">
            <w:pPr>
              <w:rPr>
                <w:sz w:val="16"/>
                <w:szCs w:val="16"/>
              </w:rPr>
            </w:pPr>
          </w:p>
        </w:tc>
        <w:tc>
          <w:tcPr>
            <w:tcW w:w="46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0AD14" w14:textId="77777777" w:rsidR="00B509CF" w:rsidRPr="00DF116E" w:rsidRDefault="00651DED" w:rsidP="00DA0978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REGON</w:t>
            </w:r>
            <w:r w:rsidRPr="00DF116E">
              <w:rPr>
                <w:sz w:val="16"/>
                <w:szCs w:val="16"/>
                <w:vertAlign w:val="superscript"/>
              </w:rPr>
              <w:t>5)</w:t>
            </w:r>
          </w:p>
          <w:p w14:paraId="16ECBF12" w14:textId="77777777" w:rsidR="00DA0978" w:rsidRPr="00DF116E" w:rsidRDefault="00DA0978" w:rsidP="00DA0978">
            <w:pPr>
              <w:rPr>
                <w:sz w:val="16"/>
                <w:szCs w:val="16"/>
              </w:rPr>
            </w:pPr>
          </w:p>
        </w:tc>
      </w:tr>
      <w:tr w:rsidR="00651DED" w:rsidRPr="00DF116E" w14:paraId="66CC1E93" w14:textId="77777777">
        <w:tc>
          <w:tcPr>
            <w:tcW w:w="92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E229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 xml:space="preserve">Rodzaj prowadzonej działalności według </w:t>
            </w:r>
            <w:r w:rsidRPr="00CD63DE">
              <w:rPr>
                <w:sz w:val="16"/>
                <w:szCs w:val="16"/>
              </w:rPr>
              <w:t>klasyfikacji PKD</w:t>
            </w:r>
            <w:r w:rsidR="00DF116E" w:rsidRPr="00CD63DE">
              <w:rPr>
                <w:sz w:val="16"/>
                <w:szCs w:val="16"/>
                <w:vertAlign w:val="superscript"/>
              </w:rPr>
              <w:t>6</w:t>
            </w:r>
            <w:r w:rsidRPr="00CD63DE">
              <w:rPr>
                <w:sz w:val="16"/>
                <w:szCs w:val="16"/>
                <w:vertAlign w:val="superscript"/>
              </w:rPr>
              <w:t>)</w:t>
            </w:r>
          </w:p>
          <w:p w14:paraId="7EC50134" w14:textId="77777777" w:rsidR="00651DED" w:rsidRPr="00DF116E" w:rsidRDefault="00651DED" w:rsidP="00EA7940">
            <w:pPr>
              <w:rPr>
                <w:sz w:val="16"/>
                <w:szCs w:val="16"/>
              </w:rPr>
            </w:pPr>
          </w:p>
        </w:tc>
      </w:tr>
      <w:tr w:rsidR="000722F2" w:rsidRPr="00DF116E" w14:paraId="76E708E0" w14:textId="77777777"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FBDE2D1" w14:textId="77777777" w:rsidR="000722F2" w:rsidRPr="00DF116E" w:rsidRDefault="000722F2" w:rsidP="00334DD6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Wypełniono i załączono działy, tabele: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3379A" w14:textId="77777777" w:rsidR="000722F2" w:rsidRDefault="000722F2" w:rsidP="00E160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068FA51" w14:textId="77777777" w:rsidR="000722F2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A</w:t>
            </w:r>
          </w:p>
          <w:p w14:paraId="3657DA81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661F9" w14:textId="77777777" w:rsidR="00E032FB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2</w:t>
            </w:r>
          </w:p>
          <w:p w14:paraId="69C988DD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46657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3</w:t>
            </w:r>
          </w:p>
          <w:p w14:paraId="1F271291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FFB00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4</w:t>
            </w:r>
          </w:p>
          <w:p w14:paraId="4F4CFCED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FE657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46847411" w14:textId="77777777" w:rsidR="000722F2" w:rsidRPr="00DF116E" w:rsidRDefault="000722F2" w:rsidP="00DF116E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A</w:t>
            </w:r>
          </w:p>
          <w:p w14:paraId="62658F8F" w14:textId="77777777" w:rsidR="000722F2" w:rsidRPr="00DF116E" w:rsidRDefault="000722F2" w:rsidP="00DF116E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B</w:t>
            </w:r>
          </w:p>
          <w:p w14:paraId="6D41438D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C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979EC" w14:textId="77777777" w:rsidR="000722F2" w:rsidRPr="00DF116E" w:rsidRDefault="000722F2" w:rsidP="00DF1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7B573CC1" w14:textId="77777777" w:rsidR="000722F2" w:rsidRPr="00DF116E" w:rsidRDefault="000722F2" w:rsidP="00DF116E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A</w:t>
            </w:r>
          </w:p>
          <w:p w14:paraId="5CC2B937" w14:textId="77777777" w:rsidR="000722F2" w:rsidRPr="00DF116E" w:rsidRDefault="000722F2" w:rsidP="00DF116E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B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84B9F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7</w:t>
            </w:r>
          </w:p>
          <w:p w14:paraId="3189E808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74982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8</w:t>
            </w:r>
          </w:p>
          <w:p w14:paraId="50EBC875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60E3E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9</w:t>
            </w:r>
          </w:p>
          <w:p w14:paraId="4C0D1CEA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B2649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10a</w:t>
            </w:r>
          </w:p>
          <w:p w14:paraId="62988553" w14:textId="77777777" w:rsidR="000722F2" w:rsidRPr="00DF116E" w:rsidRDefault="000722F2" w:rsidP="00DF116E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A</w:t>
            </w:r>
          </w:p>
          <w:p w14:paraId="103FB3F2" w14:textId="77777777" w:rsidR="000722F2" w:rsidRPr="00DF116E" w:rsidRDefault="000722F2" w:rsidP="00E16003">
            <w:pPr>
              <w:jc w:val="center"/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sym w:font="Wingdings" w:char="F06F"/>
            </w:r>
            <w:r>
              <w:rPr>
                <w:sz w:val="16"/>
                <w:szCs w:val="16"/>
              </w:rPr>
              <w:t xml:space="preserve"> Tabela B</w:t>
            </w:r>
          </w:p>
        </w:tc>
      </w:tr>
      <w:tr w:rsidR="00EE1F6C" w:rsidRPr="00DF116E" w14:paraId="499BEFAF" w14:textId="77777777"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4C81E6" w14:textId="77777777" w:rsidR="00EE1F6C" w:rsidRPr="00DF116E" w:rsidRDefault="00DF116E" w:rsidP="00DF11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Łączna liczba </w:t>
            </w:r>
            <w:r w:rsidR="0036150E" w:rsidRPr="00DF116E">
              <w:rPr>
                <w:sz w:val="16"/>
                <w:szCs w:val="16"/>
              </w:rPr>
              <w:t>załączników</w:t>
            </w:r>
            <w:r w:rsidR="00EE1F6C" w:rsidRPr="00DF11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063B" w14:textId="77777777" w:rsidR="00EE1F6C" w:rsidRPr="00DF116E" w:rsidRDefault="00EE1F6C" w:rsidP="00E16003">
            <w:pPr>
              <w:jc w:val="center"/>
              <w:rPr>
                <w:sz w:val="16"/>
                <w:szCs w:val="16"/>
              </w:rPr>
            </w:pPr>
          </w:p>
        </w:tc>
      </w:tr>
      <w:tr w:rsidR="00651DED" w:rsidRPr="00DF116E" w14:paraId="7E841EE3" w14:textId="77777777">
        <w:tc>
          <w:tcPr>
            <w:tcW w:w="92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E46D5C7" w14:textId="77777777" w:rsidR="00651DED" w:rsidRPr="00DF116E" w:rsidRDefault="00651DED" w:rsidP="00EA7940">
            <w:pPr>
              <w:jc w:val="center"/>
              <w:rPr>
                <w:b/>
                <w:bCs/>
                <w:sz w:val="16"/>
                <w:szCs w:val="16"/>
              </w:rPr>
            </w:pPr>
            <w:r w:rsidRPr="00DF116E">
              <w:rPr>
                <w:b/>
                <w:bCs/>
                <w:sz w:val="16"/>
                <w:szCs w:val="16"/>
              </w:rPr>
              <w:t>Dane osoby sporządzającej zbiorcze zestawienie danych</w:t>
            </w:r>
          </w:p>
        </w:tc>
      </w:tr>
      <w:tr w:rsidR="00651DED" w:rsidRPr="00DF116E" w14:paraId="01D981CD" w14:textId="77777777">
        <w:tc>
          <w:tcPr>
            <w:tcW w:w="46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E460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 xml:space="preserve">Imię </w:t>
            </w:r>
          </w:p>
        </w:tc>
        <w:tc>
          <w:tcPr>
            <w:tcW w:w="46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FEBB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Nazwisko</w:t>
            </w:r>
          </w:p>
          <w:p w14:paraId="71B32D30" w14:textId="77777777" w:rsidR="00651DED" w:rsidRPr="00DF116E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DF116E" w14:paraId="1AF8BBAE" w14:textId="77777777"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5697" w14:textId="77777777" w:rsidR="00651DED" w:rsidRPr="00DF116E" w:rsidRDefault="00651DED" w:rsidP="000454AA">
            <w:pPr>
              <w:rPr>
                <w:sz w:val="16"/>
                <w:szCs w:val="16"/>
                <w:vertAlign w:val="superscript"/>
              </w:rPr>
            </w:pPr>
            <w:r w:rsidRPr="00DF116E">
              <w:rPr>
                <w:sz w:val="16"/>
                <w:szCs w:val="16"/>
              </w:rPr>
              <w:t>Telefon służbowy</w:t>
            </w:r>
            <w:r w:rsidRPr="00DF116E">
              <w:rPr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2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8C6A" w14:textId="77777777" w:rsidR="00651DED" w:rsidRPr="00DF116E" w:rsidRDefault="00651DED" w:rsidP="000454AA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Faks służbowy</w:t>
            </w:r>
            <w:r w:rsidRPr="00DF116E">
              <w:rPr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46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99C6" w14:textId="77777777" w:rsidR="00651DED" w:rsidRPr="00DF116E" w:rsidRDefault="00651DED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E-mail służbowy</w:t>
            </w:r>
            <w:r w:rsidRPr="00DF116E">
              <w:rPr>
                <w:sz w:val="16"/>
                <w:szCs w:val="16"/>
                <w:vertAlign w:val="superscript"/>
              </w:rPr>
              <w:t>5)</w:t>
            </w:r>
          </w:p>
          <w:p w14:paraId="28D1FD8C" w14:textId="77777777" w:rsidR="00651DED" w:rsidRPr="00DF116E" w:rsidRDefault="00651DED" w:rsidP="00EA7940">
            <w:pPr>
              <w:rPr>
                <w:sz w:val="16"/>
                <w:szCs w:val="16"/>
              </w:rPr>
            </w:pPr>
          </w:p>
        </w:tc>
      </w:tr>
      <w:tr w:rsidR="006504D5" w:rsidRPr="00DF116E" w14:paraId="6CBABD2A" w14:textId="77777777">
        <w:tc>
          <w:tcPr>
            <w:tcW w:w="2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B131" w14:textId="77777777" w:rsidR="006504D5" w:rsidRPr="00DF116E" w:rsidRDefault="006504D5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Data</w:t>
            </w:r>
          </w:p>
        </w:tc>
        <w:tc>
          <w:tcPr>
            <w:tcW w:w="2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7A5F" w14:textId="77777777" w:rsidR="006504D5" w:rsidRPr="00DF116E" w:rsidRDefault="006504D5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Podpis sporządzające</w:t>
            </w:r>
            <w:r w:rsidR="00D23F11" w:rsidRPr="00DF116E">
              <w:rPr>
                <w:sz w:val="16"/>
                <w:szCs w:val="16"/>
              </w:rPr>
              <w:t>go</w:t>
            </w:r>
          </w:p>
        </w:tc>
        <w:tc>
          <w:tcPr>
            <w:tcW w:w="46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52A0" w14:textId="77777777" w:rsidR="006504D5" w:rsidRPr="00DF116E" w:rsidRDefault="006504D5" w:rsidP="00EA7940">
            <w:pPr>
              <w:rPr>
                <w:sz w:val="16"/>
                <w:szCs w:val="16"/>
              </w:rPr>
            </w:pPr>
            <w:r w:rsidRPr="00DF116E">
              <w:rPr>
                <w:sz w:val="16"/>
                <w:szCs w:val="16"/>
              </w:rPr>
              <w:t>Podpis i pieczątka posiadacza</w:t>
            </w:r>
            <w:r w:rsidR="00B003A5" w:rsidRPr="00DF116E">
              <w:rPr>
                <w:sz w:val="16"/>
                <w:szCs w:val="16"/>
              </w:rPr>
              <w:t xml:space="preserve"> odpadów</w:t>
            </w:r>
          </w:p>
          <w:p w14:paraId="5EA37BDF" w14:textId="77777777" w:rsidR="006504D5" w:rsidRPr="00DF116E" w:rsidRDefault="006504D5" w:rsidP="00EA7940">
            <w:pPr>
              <w:rPr>
                <w:sz w:val="16"/>
                <w:szCs w:val="16"/>
              </w:rPr>
            </w:pPr>
          </w:p>
          <w:p w14:paraId="40D3F93F" w14:textId="77777777" w:rsidR="006504D5" w:rsidRPr="00DF116E" w:rsidRDefault="006504D5" w:rsidP="00EA7940">
            <w:pPr>
              <w:rPr>
                <w:sz w:val="16"/>
                <w:szCs w:val="16"/>
              </w:rPr>
            </w:pPr>
          </w:p>
          <w:p w14:paraId="1F0DBA8F" w14:textId="77777777" w:rsidR="006504D5" w:rsidRPr="00DF116E" w:rsidRDefault="006504D5" w:rsidP="00EA7940">
            <w:pPr>
              <w:rPr>
                <w:sz w:val="16"/>
                <w:szCs w:val="16"/>
              </w:rPr>
            </w:pPr>
          </w:p>
        </w:tc>
      </w:tr>
    </w:tbl>
    <w:p w14:paraId="52F7DD75" w14:textId="77777777" w:rsidR="00A6202F" w:rsidRDefault="00A6202F" w:rsidP="00E2218F">
      <w:pPr>
        <w:jc w:val="both"/>
      </w:pPr>
    </w:p>
    <w:p w14:paraId="09F7AC3F" w14:textId="77777777" w:rsidR="00917875" w:rsidRPr="000701CE" w:rsidRDefault="00917875" w:rsidP="00E2218F">
      <w:pPr>
        <w:jc w:val="both"/>
        <w:rPr>
          <w:b/>
          <w:sz w:val="18"/>
          <w:szCs w:val="18"/>
        </w:rPr>
      </w:pPr>
      <w:r w:rsidRPr="00DF116E">
        <w:rPr>
          <w:b/>
          <w:sz w:val="18"/>
          <w:szCs w:val="18"/>
        </w:rPr>
        <w:t xml:space="preserve">Tabela </w:t>
      </w:r>
      <w:r w:rsidR="0025156C">
        <w:rPr>
          <w:b/>
          <w:sz w:val="18"/>
          <w:szCs w:val="18"/>
        </w:rPr>
        <w:t>B</w:t>
      </w:r>
      <w:r w:rsidRPr="00DF116E">
        <w:rPr>
          <w:b/>
          <w:sz w:val="18"/>
          <w:szCs w:val="18"/>
        </w:rPr>
        <w:t>. Dane o miejscu prowadzenia</w:t>
      </w:r>
      <w:r w:rsidR="00DF116E" w:rsidRPr="00DF116E">
        <w:rPr>
          <w:b/>
          <w:sz w:val="18"/>
          <w:szCs w:val="18"/>
        </w:rPr>
        <w:t xml:space="preserve"> działalności oraz o decyzjach</w:t>
      </w:r>
      <w:r w:rsidR="00DF116E">
        <w:rPr>
          <w:b/>
          <w:sz w:val="18"/>
          <w:szCs w:val="18"/>
          <w:vertAlign w:val="superscript"/>
        </w:rPr>
        <w:t>7)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1734"/>
        <w:gridCol w:w="171"/>
        <w:gridCol w:w="1182"/>
        <w:gridCol w:w="118"/>
        <w:gridCol w:w="605"/>
        <w:gridCol w:w="631"/>
        <w:gridCol w:w="1274"/>
        <w:gridCol w:w="143"/>
        <w:gridCol w:w="1418"/>
      </w:tblGrid>
      <w:tr w:rsidR="00917875" w:rsidRPr="00DF116E" w14:paraId="3CBF03A8" w14:textId="77777777">
        <w:tc>
          <w:tcPr>
            <w:tcW w:w="9180" w:type="dxa"/>
            <w:gridSpan w:val="10"/>
            <w:shd w:val="pct20" w:color="auto" w:fill="auto"/>
          </w:tcPr>
          <w:p w14:paraId="7D979F16" w14:textId="77777777" w:rsidR="00917875" w:rsidRPr="000D4AE2" w:rsidRDefault="00917875" w:rsidP="000D4AE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0D4AE2">
              <w:rPr>
                <w:b/>
                <w:sz w:val="16"/>
                <w:szCs w:val="16"/>
              </w:rPr>
              <w:t>Miejsce prowadzenia działalności</w:t>
            </w:r>
            <w:r w:rsidR="005651AF" w:rsidRPr="000D4AE2">
              <w:rPr>
                <w:b/>
                <w:sz w:val="16"/>
                <w:szCs w:val="16"/>
                <w:vertAlign w:val="superscript"/>
              </w:rPr>
              <w:t>8)</w:t>
            </w:r>
          </w:p>
        </w:tc>
      </w:tr>
      <w:tr w:rsidR="00917875" w:rsidRPr="00DF116E" w14:paraId="687E5612" w14:textId="77777777">
        <w:tc>
          <w:tcPr>
            <w:tcW w:w="3638" w:type="dxa"/>
            <w:gridSpan w:val="2"/>
          </w:tcPr>
          <w:p w14:paraId="06FC16D5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Województwo</w:t>
            </w:r>
          </w:p>
          <w:p w14:paraId="100491D8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5"/>
          </w:tcPr>
          <w:p w14:paraId="1A5BC23E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Gmina</w:t>
            </w:r>
          </w:p>
        </w:tc>
        <w:tc>
          <w:tcPr>
            <w:tcW w:w="2835" w:type="dxa"/>
            <w:gridSpan w:val="3"/>
          </w:tcPr>
          <w:p w14:paraId="4D3795E5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Miejscowość</w:t>
            </w:r>
          </w:p>
        </w:tc>
      </w:tr>
      <w:tr w:rsidR="00917875" w:rsidRPr="00DF116E" w14:paraId="75153DDF" w14:textId="77777777">
        <w:tc>
          <w:tcPr>
            <w:tcW w:w="3638" w:type="dxa"/>
            <w:gridSpan w:val="2"/>
            <w:tcBorders>
              <w:bottom w:val="single" w:sz="4" w:space="0" w:color="000000"/>
            </w:tcBorders>
          </w:tcPr>
          <w:p w14:paraId="51B8CF3F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Ulica</w:t>
            </w:r>
          </w:p>
          <w:p w14:paraId="39F39481" w14:textId="77777777" w:rsidR="00917875" w:rsidRPr="000D4AE2" w:rsidRDefault="00917875" w:rsidP="00917875">
            <w:pPr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5"/>
            <w:tcBorders>
              <w:bottom w:val="single" w:sz="4" w:space="0" w:color="000000"/>
            </w:tcBorders>
          </w:tcPr>
          <w:p w14:paraId="5094F2ED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Nr domu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</w:tcPr>
          <w:p w14:paraId="7D3854AC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Nr lokalu</w:t>
            </w:r>
          </w:p>
        </w:tc>
      </w:tr>
      <w:tr w:rsidR="00917875" w:rsidRPr="00DF116E" w14:paraId="7BF765D4" w14:textId="77777777">
        <w:tc>
          <w:tcPr>
            <w:tcW w:w="9180" w:type="dxa"/>
            <w:gridSpan w:val="10"/>
            <w:shd w:val="pct20" w:color="auto" w:fill="auto"/>
          </w:tcPr>
          <w:p w14:paraId="4AF389B9" w14:textId="77777777" w:rsidR="00917875" w:rsidRPr="000D4AE2" w:rsidRDefault="00917875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040EF" w:rsidRPr="00DF116E" w14:paraId="6D7BE03A" w14:textId="77777777">
        <w:tc>
          <w:tcPr>
            <w:tcW w:w="3638" w:type="dxa"/>
            <w:gridSpan w:val="2"/>
            <w:shd w:val="pct12" w:color="auto" w:fill="auto"/>
            <w:vAlign w:val="center"/>
          </w:tcPr>
          <w:p w14:paraId="5D0A7E3C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Decyzja w zakresie gospodarki odpadami</w:t>
            </w:r>
          </w:p>
        </w:tc>
        <w:tc>
          <w:tcPr>
            <w:tcW w:w="1353" w:type="dxa"/>
            <w:gridSpan w:val="2"/>
            <w:shd w:val="pct12" w:color="auto" w:fill="auto"/>
            <w:vAlign w:val="center"/>
          </w:tcPr>
          <w:p w14:paraId="7699A653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Znak decyzji</w:t>
            </w:r>
          </w:p>
        </w:tc>
        <w:tc>
          <w:tcPr>
            <w:tcW w:w="1354" w:type="dxa"/>
            <w:gridSpan w:val="3"/>
            <w:shd w:val="pct12" w:color="auto" w:fill="auto"/>
            <w:vAlign w:val="center"/>
          </w:tcPr>
          <w:p w14:paraId="7F8EB8E2" w14:textId="77777777" w:rsidR="00917875" w:rsidRPr="000D4AE2" w:rsidRDefault="00917875" w:rsidP="005651AF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Data wydania</w:t>
            </w:r>
            <w:r w:rsidR="005651AF" w:rsidRPr="000D4AE2">
              <w:rPr>
                <w:sz w:val="16"/>
                <w:szCs w:val="16"/>
                <w:vertAlign w:val="superscript"/>
              </w:rPr>
              <w:t>9</w:t>
            </w:r>
            <w:r w:rsidRPr="000D4AE2">
              <w:rPr>
                <w:sz w:val="16"/>
                <w:szCs w:val="16"/>
                <w:vertAlign w:val="superscript"/>
              </w:rPr>
              <w:t>)</w:t>
            </w:r>
            <w:r w:rsidR="00E032FB" w:rsidRPr="000D4AE2">
              <w:rPr>
                <w:sz w:val="16"/>
                <w:szCs w:val="16"/>
              </w:rPr>
              <w:t xml:space="preserve"> decyzji</w:t>
            </w:r>
          </w:p>
        </w:tc>
        <w:tc>
          <w:tcPr>
            <w:tcW w:w="1417" w:type="dxa"/>
            <w:gridSpan w:val="2"/>
            <w:shd w:val="pct12" w:color="auto" w:fill="auto"/>
            <w:vAlign w:val="center"/>
          </w:tcPr>
          <w:p w14:paraId="2157A453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Termin obowiązywania decyzji</w:t>
            </w:r>
            <w:r w:rsidRPr="000D4AE2">
              <w:rPr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1418" w:type="dxa"/>
            <w:shd w:val="pct12" w:color="auto" w:fill="auto"/>
            <w:vAlign w:val="center"/>
          </w:tcPr>
          <w:p w14:paraId="3A47BF1F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Organ wydający</w:t>
            </w:r>
            <w:r w:rsidR="00E032FB" w:rsidRPr="000D4AE2">
              <w:rPr>
                <w:sz w:val="16"/>
                <w:szCs w:val="16"/>
              </w:rPr>
              <w:t xml:space="preserve"> decyzję</w:t>
            </w:r>
          </w:p>
        </w:tc>
      </w:tr>
      <w:tr w:rsidR="00F040EF" w:rsidRPr="00DF116E" w14:paraId="3E3097AA" w14:textId="77777777">
        <w:tc>
          <w:tcPr>
            <w:tcW w:w="3638" w:type="dxa"/>
            <w:gridSpan w:val="2"/>
            <w:shd w:val="pct12" w:color="auto" w:fill="auto"/>
          </w:tcPr>
          <w:p w14:paraId="4455F45A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Wytwarzanie odpadów</w:t>
            </w:r>
          </w:p>
          <w:p w14:paraId="308BEE19" w14:textId="77777777" w:rsidR="00917875" w:rsidRPr="000D4AE2" w:rsidRDefault="00917875" w:rsidP="0091787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</w:tcPr>
          <w:p w14:paraId="033A00EA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3"/>
          </w:tcPr>
          <w:p w14:paraId="6341BD97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6C13269E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5BD674C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</w:tr>
      <w:tr w:rsidR="00F040EF" w:rsidRPr="00DF116E" w14:paraId="6EB22D10" w14:textId="77777777">
        <w:tc>
          <w:tcPr>
            <w:tcW w:w="3638" w:type="dxa"/>
            <w:gridSpan w:val="2"/>
            <w:shd w:val="pct12" w:color="auto" w:fill="auto"/>
          </w:tcPr>
          <w:p w14:paraId="6937326A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Zbieranie odpadów</w:t>
            </w:r>
          </w:p>
          <w:p w14:paraId="05960EAA" w14:textId="77777777" w:rsidR="00917875" w:rsidRPr="000D4AE2" w:rsidRDefault="00917875" w:rsidP="0091787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</w:tcPr>
          <w:p w14:paraId="68BD306D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3"/>
          </w:tcPr>
          <w:p w14:paraId="3CF7A6EE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03CBD06E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D07C8E1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</w:tr>
      <w:tr w:rsidR="00F040EF" w:rsidRPr="00DF116E" w14:paraId="2BC67130" w14:textId="77777777">
        <w:tc>
          <w:tcPr>
            <w:tcW w:w="3638" w:type="dxa"/>
            <w:gridSpan w:val="2"/>
            <w:shd w:val="pct12" w:color="auto" w:fill="auto"/>
          </w:tcPr>
          <w:p w14:paraId="4477AA09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Odzysk</w:t>
            </w:r>
          </w:p>
          <w:p w14:paraId="3DC2F269" w14:textId="77777777" w:rsidR="00917875" w:rsidRPr="000D4AE2" w:rsidRDefault="00917875" w:rsidP="0091787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</w:tcPr>
          <w:p w14:paraId="7ADA897F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3"/>
          </w:tcPr>
          <w:p w14:paraId="2CD9C7CC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39D29DEC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0014524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</w:tr>
      <w:tr w:rsidR="00F040EF" w:rsidRPr="00DF116E" w14:paraId="722F01E9" w14:textId="77777777">
        <w:tc>
          <w:tcPr>
            <w:tcW w:w="3638" w:type="dxa"/>
            <w:gridSpan w:val="2"/>
            <w:shd w:val="pct12" w:color="auto" w:fill="auto"/>
          </w:tcPr>
          <w:p w14:paraId="76F1029F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Unieszkodliwianie odpadów</w:t>
            </w:r>
          </w:p>
          <w:p w14:paraId="16FE72D8" w14:textId="77777777" w:rsidR="00917875" w:rsidRPr="000D4AE2" w:rsidRDefault="00917875" w:rsidP="0091787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</w:tcPr>
          <w:p w14:paraId="3A887D4B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3"/>
          </w:tcPr>
          <w:p w14:paraId="213B8243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0300F9EB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7805AFA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</w:tr>
      <w:tr w:rsidR="00F040EF" w:rsidRPr="00DF116E" w14:paraId="12C97D71" w14:textId="77777777">
        <w:tc>
          <w:tcPr>
            <w:tcW w:w="3638" w:type="dxa"/>
            <w:gridSpan w:val="2"/>
            <w:tcBorders>
              <w:bottom w:val="single" w:sz="4" w:space="0" w:color="000000"/>
            </w:tcBorders>
            <w:shd w:val="pct12" w:color="auto" w:fill="auto"/>
          </w:tcPr>
          <w:p w14:paraId="1069375E" w14:textId="77777777" w:rsidR="00917875" w:rsidRPr="000D4AE2" w:rsidRDefault="00917875" w:rsidP="00917875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Odbieranie odpadów komunalnych</w:t>
            </w:r>
          </w:p>
          <w:p w14:paraId="2F7DBE08" w14:textId="77777777" w:rsidR="00917875" w:rsidRPr="000D4AE2" w:rsidRDefault="00917875" w:rsidP="00917875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000000"/>
            </w:tcBorders>
          </w:tcPr>
          <w:p w14:paraId="05F00B2E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4" w:type="dxa"/>
            <w:gridSpan w:val="3"/>
            <w:tcBorders>
              <w:bottom w:val="single" w:sz="4" w:space="0" w:color="000000"/>
            </w:tcBorders>
          </w:tcPr>
          <w:p w14:paraId="64E9A81E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</w:tcPr>
          <w:p w14:paraId="72E380E1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1CD42CDB" w14:textId="77777777" w:rsidR="00917875" w:rsidRPr="000D4AE2" w:rsidRDefault="00917875" w:rsidP="000D4AE2">
            <w:pPr>
              <w:jc w:val="both"/>
              <w:rPr>
                <w:sz w:val="16"/>
                <w:szCs w:val="16"/>
              </w:rPr>
            </w:pPr>
          </w:p>
        </w:tc>
      </w:tr>
      <w:tr w:rsidR="005A76A8" w:rsidRPr="00DF116E" w14:paraId="1FD1A731" w14:textId="77777777">
        <w:tc>
          <w:tcPr>
            <w:tcW w:w="9180" w:type="dxa"/>
            <w:gridSpan w:val="10"/>
            <w:tcBorders>
              <w:bottom w:val="single" w:sz="4" w:space="0" w:color="000000"/>
            </w:tcBorders>
            <w:shd w:val="pct20" w:color="auto" w:fill="auto"/>
          </w:tcPr>
          <w:p w14:paraId="56DE0E26" w14:textId="77777777" w:rsidR="005A76A8" w:rsidRPr="000D4AE2" w:rsidRDefault="005A76A8" w:rsidP="000D4AE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0D4AE2">
              <w:rPr>
                <w:b/>
                <w:sz w:val="16"/>
                <w:szCs w:val="16"/>
              </w:rPr>
              <w:t>Rodzaj prowadzonej działalności</w:t>
            </w:r>
            <w:r w:rsidR="005651AF" w:rsidRPr="000D4AE2">
              <w:rPr>
                <w:b/>
                <w:sz w:val="16"/>
                <w:szCs w:val="16"/>
                <w:vertAlign w:val="superscript"/>
              </w:rPr>
              <w:t>10)</w:t>
            </w:r>
          </w:p>
        </w:tc>
      </w:tr>
      <w:tr w:rsidR="00F040EF" w:rsidRPr="00DF116E" w14:paraId="0F12F80C" w14:textId="77777777">
        <w:tc>
          <w:tcPr>
            <w:tcW w:w="1904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4907BF0B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W</w:t>
            </w:r>
          </w:p>
          <w:p w14:paraId="4938E455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90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9C7AD4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Zb</w:t>
            </w:r>
          </w:p>
          <w:p w14:paraId="5C20EAB6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905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D91DD5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Od</w:t>
            </w:r>
          </w:p>
          <w:p w14:paraId="255A6CCA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905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90C5754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Un</w:t>
            </w:r>
          </w:p>
          <w:p w14:paraId="097EF21C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561" w:type="dxa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</w:tcPr>
          <w:p w14:paraId="661ABF50" w14:textId="77777777" w:rsidR="005A76A8" w:rsidRPr="000D4AE2" w:rsidRDefault="00DF116E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Ok</w:t>
            </w:r>
          </w:p>
          <w:p w14:paraId="2B2A412C" w14:textId="77777777" w:rsidR="005A76A8" w:rsidRPr="000D4AE2" w:rsidRDefault="005A76A8" w:rsidP="000D4AE2">
            <w:pPr>
              <w:jc w:val="center"/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sym w:font="Wingdings" w:char="F06F"/>
            </w:r>
          </w:p>
        </w:tc>
      </w:tr>
      <w:tr w:rsidR="005A76A8" w:rsidRPr="00DF116E" w14:paraId="366B2015" w14:textId="77777777">
        <w:tc>
          <w:tcPr>
            <w:tcW w:w="5109" w:type="dxa"/>
            <w:gridSpan w:val="5"/>
            <w:shd w:val="pct12" w:color="auto" w:fill="auto"/>
          </w:tcPr>
          <w:p w14:paraId="65C2ADA3" w14:textId="77777777" w:rsidR="005A76A8" w:rsidRPr="000D4AE2" w:rsidRDefault="005A76A8" w:rsidP="00DF116E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Data rozpoczęcia prowadzenia działalności</w:t>
            </w:r>
            <w:r w:rsidRPr="000D4AE2">
              <w:rPr>
                <w:sz w:val="16"/>
                <w:szCs w:val="16"/>
                <w:vertAlign w:val="superscript"/>
              </w:rPr>
              <w:t>9</w:t>
            </w:r>
            <w:r w:rsidR="005651AF" w:rsidRPr="000D4AE2">
              <w:rPr>
                <w:sz w:val="16"/>
                <w:szCs w:val="16"/>
                <w:vertAlign w:val="superscript"/>
              </w:rPr>
              <w:t>, 11</w:t>
            </w:r>
            <w:r w:rsidRPr="000D4AE2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071" w:type="dxa"/>
            <w:gridSpan w:val="5"/>
          </w:tcPr>
          <w:p w14:paraId="788C38C7" w14:textId="77777777" w:rsidR="005A76A8" w:rsidRPr="000D4AE2" w:rsidRDefault="005A76A8" w:rsidP="000D4AE2">
            <w:pPr>
              <w:jc w:val="both"/>
              <w:rPr>
                <w:sz w:val="16"/>
                <w:szCs w:val="16"/>
              </w:rPr>
            </w:pPr>
          </w:p>
        </w:tc>
      </w:tr>
      <w:tr w:rsidR="005A76A8" w:rsidRPr="00DF116E" w14:paraId="4FB5BBE5" w14:textId="77777777">
        <w:tc>
          <w:tcPr>
            <w:tcW w:w="5109" w:type="dxa"/>
            <w:gridSpan w:val="5"/>
            <w:shd w:val="pct12" w:color="auto" w:fill="auto"/>
          </w:tcPr>
          <w:p w14:paraId="46BA8DC9" w14:textId="77777777" w:rsidR="005A76A8" w:rsidRPr="000D4AE2" w:rsidRDefault="005A76A8" w:rsidP="00DF116E">
            <w:pPr>
              <w:rPr>
                <w:sz w:val="16"/>
                <w:szCs w:val="16"/>
              </w:rPr>
            </w:pPr>
            <w:r w:rsidRPr="000D4AE2">
              <w:rPr>
                <w:sz w:val="16"/>
                <w:szCs w:val="16"/>
              </w:rPr>
              <w:t>Data zakończenia prowadzenia działalności (jeśli dotyczy)</w:t>
            </w:r>
            <w:r w:rsidRPr="000D4AE2">
              <w:rPr>
                <w:sz w:val="16"/>
                <w:szCs w:val="16"/>
                <w:vertAlign w:val="superscript"/>
              </w:rPr>
              <w:t>9</w:t>
            </w:r>
            <w:r w:rsidR="005651AF" w:rsidRPr="000D4AE2">
              <w:rPr>
                <w:sz w:val="16"/>
                <w:szCs w:val="16"/>
                <w:vertAlign w:val="superscript"/>
              </w:rPr>
              <w:t>, 11</w:t>
            </w:r>
            <w:r w:rsidRPr="000D4AE2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071" w:type="dxa"/>
            <w:gridSpan w:val="5"/>
          </w:tcPr>
          <w:p w14:paraId="7DDE2EC8" w14:textId="77777777" w:rsidR="005A76A8" w:rsidRPr="000D4AE2" w:rsidRDefault="005A76A8" w:rsidP="000D4AE2">
            <w:pPr>
              <w:jc w:val="both"/>
              <w:rPr>
                <w:sz w:val="16"/>
                <w:szCs w:val="16"/>
              </w:rPr>
            </w:pPr>
          </w:p>
        </w:tc>
      </w:tr>
    </w:tbl>
    <w:p w14:paraId="09F6292B" w14:textId="77777777" w:rsidR="00651DED" w:rsidRPr="004C7ADE" w:rsidRDefault="00E864C5" w:rsidP="00E13881">
      <w:pPr>
        <w:widowControl/>
        <w:autoSpaceDE/>
        <w:autoSpaceDN/>
        <w:adjustRightInd/>
        <w:rPr>
          <w:b/>
          <w:bCs/>
        </w:rPr>
      </w:pPr>
      <w:r w:rsidRPr="00916825">
        <w:br w:type="page"/>
      </w:r>
      <w:r w:rsidR="00651DED" w:rsidRPr="00916825">
        <w:rPr>
          <w:b/>
          <w:bCs/>
        </w:rPr>
        <w:lastRenderedPageBreak/>
        <w:t>D</w:t>
      </w:r>
      <w:r w:rsidR="004C7ADE">
        <w:rPr>
          <w:b/>
          <w:bCs/>
        </w:rPr>
        <w:t>ział 2.</w:t>
      </w:r>
      <w:r w:rsidR="004C7ADE">
        <w:rPr>
          <w:b/>
          <w:bCs/>
        </w:rPr>
        <w:tab/>
      </w:r>
      <w:r w:rsidR="004C7ADE">
        <w:rPr>
          <w:b/>
          <w:bCs/>
        </w:rPr>
        <w:tab/>
      </w:r>
      <w:r w:rsidR="00651DED" w:rsidRPr="00916825">
        <w:rPr>
          <w:b/>
          <w:bCs/>
        </w:rPr>
        <w:t>Zbiorcze zestawienie danych o rodzajach i ilościach wytworzonych odpadów</w:t>
      </w:r>
      <w:r w:rsidR="0077259F" w:rsidRPr="00916825">
        <w:rPr>
          <w:b/>
          <w:bCs/>
          <w:vertAlign w:val="superscript"/>
        </w:rPr>
        <w:t>12</w:t>
      </w:r>
      <w:r w:rsidR="00651DED" w:rsidRPr="00916825">
        <w:rPr>
          <w:b/>
          <w:bCs/>
          <w:vertAlign w:val="superscript"/>
        </w:rPr>
        <w:t>)</w:t>
      </w:r>
    </w:p>
    <w:p w14:paraId="43961C74" w14:textId="77777777" w:rsidR="00651DED" w:rsidRPr="00916825" w:rsidRDefault="00651DED" w:rsidP="00490766">
      <w:pPr>
        <w:jc w:val="both"/>
      </w:pP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013"/>
        <w:gridCol w:w="2410"/>
        <w:gridCol w:w="2268"/>
        <w:gridCol w:w="1984"/>
      </w:tblGrid>
      <w:tr w:rsidR="001D7005" w:rsidRPr="00916825" w14:paraId="7B168601" w14:textId="77777777">
        <w:tc>
          <w:tcPr>
            <w:tcW w:w="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CE7311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B2146B7" w14:textId="77777777" w:rsidR="001D7005" w:rsidRPr="00916825" w:rsidRDefault="001D7005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A2B7EB" w14:textId="77777777" w:rsidR="001D7005" w:rsidRPr="00916825" w:rsidRDefault="001D7005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Rodzaj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B767941" w14:textId="77777777" w:rsidR="001D7005" w:rsidRPr="00916825" w:rsidRDefault="001D7005" w:rsidP="00791A5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24"/>
                <w:szCs w:val="24"/>
              </w:rPr>
              <w:t xml:space="preserve"> </w:t>
            </w:r>
            <w:r w:rsidRPr="00916825">
              <w:rPr>
                <w:b/>
                <w:bCs/>
                <w:sz w:val="16"/>
                <w:szCs w:val="16"/>
              </w:rPr>
              <w:t>Masa wytworzonych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</w:tr>
      <w:tr w:rsidR="001D7005" w:rsidRPr="00916825" w14:paraId="1273522A" w14:textId="77777777">
        <w:trPr>
          <w:trHeight w:val="188"/>
        </w:trPr>
        <w:tc>
          <w:tcPr>
            <w:tcW w:w="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A1FDAF0" w14:textId="77777777" w:rsidR="001D7005" w:rsidRPr="00916825" w:rsidRDefault="001D7005" w:rsidP="00EA7940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31EE55B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351A86D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B74BAB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DEB283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</w:tr>
      <w:tr w:rsidR="001D7005" w:rsidRPr="00916825" w14:paraId="2F9DCC9B" w14:textId="77777777">
        <w:trPr>
          <w:trHeight w:val="250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D16C" w14:textId="77777777" w:rsidR="001D7005" w:rsidRPr="00916825" w:rsidRDefault="001D7005" w:rsidP="00EA7940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16F8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EFF3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1E89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D3EC5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</w:tr>
      <w:tr w:rsidR="001D7005" w:rsidRPr="00916825" w14:paraId="07D67C48" w14:textId="77777777">
        <w:trPr>
          <w:trHeight w:val="250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2342" w14:textId="77777777" w:rsidR="001D7005" w:rsidRPr="00916825" w:rsidRDefault="001D7005" w:rsidP="00EA7940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89B8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4384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F978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3442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</w:tr>
      <w:tr w:rsidR="001D7005" w:rsidRPr="00916825" w14:paraId="7F820229" w14:textId="77777777">
        <w:trPr>
          <w:trHeight w:val="250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8164" w14:textId="77777777" w:rsidR="001D7005" w:rsidRPr="00916825" w:rsidRDefault="001D7005" w:rsidP="00EA7940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ABBF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B718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40589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52F3D" w14:textId="77777777" w:rsidR="001D7005" w:rsidRPr="00916825" w:rsidRDefault="001D7005" w:rsidP="00EA794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99D847" w14:textId="77777777" w:rsidR="00651DED" w:rsidRPr="00916825" w:rsidRDefault="00651DED" w:rsidP="00B15F6C">
      <w:pPr>
        <w:jc w:val="both"/>
      </w:pPr>
    </w:p>
    <w:p w14:paraId="5E0AFF85" w14:textId="77777777" w:rsidR="00651DED" w:rsidRPr="00916825" w:rsidRDefault="00651DED" w:rsidP="00B15F6C">
      <w:pPr>
        <w:ind w:left="994" w:hanging="994"/>
        <w:jc w:val="both"/>
      </w:pPr>
      <w:r w:rsidRPr="00916825">
        <w:rPr>
          <w:b/>
          <w:bCs/>
        </w:rPr>
        <w:t>Dział 3.</w:t>
      </w:r>
      <w:r w:rsidRPr="00916825">
        <w:rPr>
          <w:b/>
          <w:bCs/>
        </w:rPr>
        <w:tab/>
        <w:t>Zbiorcze zestawienie danych o rodzajach i ilościach odebranych odpadów komunalnych</w:t>
      </w:r>
      <w:r w:rsidR="00791A55" w:rsidRPr="00916825">
        <w:rPr>
          <w:b/>
          <w:bCs/>
          <w:vertAlign w:val="superscript"/>
        </w:rPr>
        <w:t>15</w:t>
      </w:r>
      <w:r w:rsidRPr="00916825">
        <w:rPr>
          <w:b/>
          <w:bCs/>
          <w:vertAlign w:val="superscript"/>
        </w:rPr>
        <w:t>)</w:t>
      </w:r>
    </w:p>
    <w:p w14:paraId="66F98873" w14:textId="77777777" w:rsidR="00651DED" w:rsidRPr="00916825" w:rsidRDefault="00651DED" w:rsidP="00B15F6C">
      <w:pPr>
        <w:jc w:val="both"/>
      </w:pP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003"/>
        <w:gridCol w:w="1134"/>
        <w:gridCol w:w="1134"/>
        <w:gridCol w:w="850"/>
        <w:gridCol w:w="851"/>
        <w:gridCol w:w="850"/>
        <w:gridCol w:w="851"/>
        <w:gridCol w:w="1276"/>
        <w:gridCol w:w="708"/>
      </w:tblGrid>
      <w:tr w:rsidR="00791A55" w:rsidRPr="00916825" w14:paraId="56FB26DD" w14:textId="77777777">
        <w:trPr>
          <w:trHeight w:val="197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F49CA4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29F287" w14:textId="77777777" w:rsidR="00791A55" w:rsidRPr="00916825" w:rsidRDefault="00791A55" w:rsidP="00791A55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Gmina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4A12A9" w14:textId="77777777" w:rsidR="00791A55" w:rsidRPr="00916825" w:rsidRDefault="00791A55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BAD3B4" w14:textId="77777777" w:rsidR="00791A55" w:rsidRPr="00916825" w:rsidRDefault="00791A55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Rodzaj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589966" w14:textId="77777777" w:rsidR="00791A55" w:rsidRPr="00916825" w:rsidRDefault="00791A55" w:rsidP="00791A55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odebranych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801C54E" w14:textId="77777777" w:rsidR="00791A55" w:rsidRPr="00916825" w:rsidRDefault="00791A55" w:rsidP="001D7005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Liczba obsługiwanych</w:t>
            </w:r>
            <w:r w:rsidR="001D7005" w:rsidRPr="00916825">
              <w:rPr>
                <w:b/>
                <w:bCs/>
                <w:vertAlign w:val="superscript"/>
              </w:rPr>
              <w:t>16</w:t>
            </w:r>
            <w:r w:rsidRPr="00916825">
              <w:rPr>
                <w:b/>
                <w:bCs/>
                <w:vertAlign w:val="superscript"/>
              </w:rPr>
              <w:t>)</w:t>
            </w:r>
          </w:p>
        </w:tc>
      </w:tr>
      <w:tr w:rsidR="00791A55" w:rsidRPr="00916825" w14:paraId="078C1F19" w14:textId="77777777">
        <w:trPr>
          <w:trHeight w:val="408"/>
        </w:trPr>
        <w:tc>
          <w:tcPr>
            <w:tcW w:w="55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0ECAD7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88A326" w14:textId="77777777" w:rsidR="00791A55" w:rsidRPr="00916825" w:rsidRDefault="00791A55" w:rsidP="00E47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AE7CB30" w14:textId="77777777" w:rsidR="00791A55" w:rsidRPr="00916825" w:rsidRDefault="00791A55" w:rsidP="00EA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6AB6DE" w14:textId="77777777" w:rsidR="00791A55" w:rsidRPr="00916825" w:rsidRDefault="00791A55" w:rsidP="00EA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F658F6" w14:textId="77777777" w:rsidR="00791A55" w:rsidRPr="00916825" w:rsidRDefault="00791A55" w:rsidP="00490766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BFA7F1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z gospodarstw domowych</w:t>
            </w:r>
          </w:p>
        </w:tc>
        <w:tc>
          <w:tcPr>
            <w:tcW w:w="198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9A8279" w14:textId="77777777" w:rsidR="00791A55" w:rsidRPr="00916825" w:rsidRDefault="00791A55" w:rsidP="00EA7940">
            <w:pPr>
              <w:jc w:val="center"/>
              <w:rPr>
                <w:sz w:val="24"/>
                <w:szCs w:val="24"/>
              </w:rPr>
            </w:pPr>
          </w:p>
        </w:tc>
      </w:tr>
      <w:tr w:rsidR="00791A55" w:rsidRPr="00916825" w14:paraId="6AC78138" w14:textId="77777777">
        <w:trPr>
          <w:trHeight w:val="553"/>
        </w:trPr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91ABF8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07F112C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C2BB26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926571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4A6236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A69A5E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7CDF96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C9A7CB9" w14:textId="77777777" w:rsidR="00791A55" w:rsidRPr="00916825" w:rsidRDefault="00791A5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AF892B" w14:textId="77777777" w:rsidR="00791A55" w:rsidRPr="00916825" w:rsidRDefault="001D7005" w:rsidP="001D7005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gospodarstw domowych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2E06CB" w14:textId="77777777" w:rsidR="00791A55" w:rsidRPr="00250C20" w:rsidRDefault="00F040EF" w:rsidP="00EA7940">
            <w:pPr>
              <w:jc w:val="center"/>
              <w:rPr>
                <w:b/>
                <w:sz w:val="16"/>
                <w:szCs w:val="16"/>
              </w:rPr>
            </w:pPr>
            <w:r w:rsidRPr="00250C20">
              <w:rPr>
                <w:b/>
                <w:sz w:val="16"/>
                <w:szCs w:val="16"/>
              </w:rPr>
              <w:t>innych pod-miotów</w:t>
            </w:r>
          </w:p>
        </w:tc>
      </w:tr>
      <w:tr w:rsidR="00E47E22" w:rsidRPr="00916825" w14:paraId="794811D9" w14:textId="77777777">
        <w:trPr>
          <w:trHeight w:val="195"/>
        </w:trPr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3BB5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33B1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FC32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F47E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2F95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4E9C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7B3C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67FD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41C9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6C92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E47E22" w:rsidRPr="00916825" w14:paraId="167444FA" w14:textId="77777777">
        <w:trPr>
          <w:trHeight w:val="195"/>
        </w:trPr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B8ED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491E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E8C1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FA52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FD32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4618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0C3E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7461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5626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D064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E47E22" w:rsidRPr="00916825" w14:paraId="13FBA105" w14:textId="77777777">
        <w:trPr>
          <w:trHeight w:val="189"/>
        </w:trPr>
        <w:tc>
          <w:tcPr>
            <w:tcW w:w="5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EA97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4613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089D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5457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5743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6E05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9700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A507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E911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FDC1" w14:textId="77777777" w:rsidR="00E47E22" w:rsidRPr="00916825" w:rsidRDefault="00E47E22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375CF05E" w14:textId="77777777" w:rsidR="00651DED" w:rsidRPr="00916825" w:rsidRDefault="00651DED" w:rsidP="00B15F6C">
      <w:pPr>
        <w:jc w:val="both"/>
      </w:pPr>
    </w:p>
    <w:p w14:paraId="037E1ECB" w14:textId="77777777" w:rsidR="00651DED" w:rsidRPr="00916825" w:rsidRDefault="00651DED" w:rsidP="00B15F6C">
      <w:pPr>
        <w:ind w:left="994" w:hanging="994"/>
        <w:jc w:val="both"/>
      </w:pPr>
      <w:r w:rsidRPr="00916825">
        <w:rPr>
          <w:b/>
          <w:bCs/>
        </w:rPr>
        <w:t>Dział 4.</w:t>
      </w:r>
      <w:r w:rsidRPr="00916825">
        <w:rPr>
          <w:b/>
          <w:bCs/>
        </w:rPr>
        <w:tab/>
        <w:t>Zbiorcze zestawienie danych o rodzajach i ilościach zebranych odpadów</w:t>
      </w:r>
    </w:p>
    <w:p w14:paraId="187000A7" w14:textId="77777777" w:rsidR="00651DED" w:rsidRPr="00916825" w:rsidRDefault="00651DED" w:rsidP="00B15F6C">
      <w:pPr>
        <w:jc w:val="both"/>
      </w:pP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2029"/>
        <w:gridCol w:w="2410"/>
        <w:gridCol w:w="2268"/>
        <w:gridCol w:w="1984"/>
      </w:tblGrid>
      <w:tr w:rsidR="008D60F5" w:rsidRPr="00916825" w14:paraId="0649955B" w14:textId="77777777"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BD5D545" w14:textId="77777777" w:rsidR="008D60F5" w:rsidRPr="00916825" w:rsidRDefault="008D60F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63804B" w14:textId="77777777" w:rsidR="008D60F5" w:rsidRPr="00916825" w:rsidRDefault="008D60F5" w:rsidP="00791A5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3DC159" w14:textId="77777777" w:rsidR="008D60F5" w:rsidRPr="00916825" w:rsidRDefault="008D60F5" w:rsidP="00791A5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Rodzaj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2F2FCD" w14:textId="77777777" w:rsidR="008D60F5" w:rsidRPr="00916825" w:rsidRDefault="008D60F5" w:rsidP="00791A55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</w:tr>
      <w:tr w:rsidR="008D60F5" w:rsidRPr="00916825" w14:paraId="59A14C28" w14:textId="77777777">
        <w:tc>
          <w:tcPr>
            <w:tcW w:w="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F37B48" w14:textId="77777777" w:rsidR="008D60F5" w:rsidRPr="00916825" w:rsidRDefault="008D60F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CD4DFA" w14:textId="77777777" w:rsidR="008D60F5" w:rsidRPr="00916825" w:rsidRDefault="008D60F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1353AF9" w14:textId="77777777" w:rsidR="008D60F5" w:rsidRPr="00916825" w:rsidRDefault="008D60F5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24436A" w14:textId="77777777" w:rsidR="008D60F5" w:rsidRPr="00916825" w:rsidRDefault="008D60F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3B14FF" w14:textId="77777777" w:rsidR="008D60F5" w:rsidRPr="00916825" w:rsidRDefault="008D60F5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</w:tr>
      <w:tr w:rsidR="008D60F5" w:rsidRPr="00916825" w14:paraId="3E9A1704" w14:textId="77777777">
        <w:trPr>
          <w:trHeight w:val="243"/>
        </w:trPr>
        <w:tc>
          <w:tcPr>
            <w:tcW w:w="5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8C5A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08CC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6B7B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9FA58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5BF56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</w:tr>
      <w:tr w:rsidR="008D60F5" w:rsidRPr="00916825" w14:paraId="2B51D180" w14:textId="77777777">
        <w:trPr>
          <w:trHeight w:val="243"/>
        </w:trPr>
        <w:tc>
          <w:tcPr>
            <w:tcW w:w="5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C6F3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3197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5B79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2745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54A3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</w:tr>
      <w:tr w:rsidR="008D60F5" w:rsidRPr="00916825" w14:paraId="23700CCE" w14:textId="77777777">
        <w:trPr>
          <w:trHeight w:val="243"/>
        </w:trPr>
        <w:tc>
          <w:tcPr>
            <w:tcW w:w="5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DEB5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C356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7E34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6110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8A49" w14:textId="77777777" w:rsidR="008D60F5" w:rsidRPr="00916825" w:rsidRDefault="008D60F5" w:rsidP="00F635D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CA7FF19" w14:textId="77777777" w:rsidR="00651DED" w:rsidRPr="00916825" w:rsidRDefault="00651DED" w:rsidP="00B15F6C">
      <w:pPr>
        <w:jc w:val="both"/>
      </w:pPr>
    </w:p>
    <w:p w14:paraId="73F227C3" w14:textId="77777777" w:rsidR="00651DED" w:rsidRPr="00916825" w:rsidRDefault="00651DED" w:rsidP="00B15F6C">
      <w:pPr>
        <w:ind w:left="994" w:hanging="994"/>
        <w:jc w:val="both"/>
        <w:rPr>
          <w:b/>
          <w:bCs/>
        </w:rPr>
      </w:pPr>
      <w:r w:rsidRPr="00916825">
        <w:rPr>
          <w:b/>
          <w:bCs/>
        </w:rPr>
        <w:t>Dział 5.</w:t>
      </w:r>
      <w:r w:rsidRPr="00916825">
        <w:rPr>
          <w:b/>
          <w:bCs/>
        </w:rPr>
        <w:tab/>
        <w:t>Zbiorcze zestawienie danych o rodzajach i ilościach odpadów poddanych odzyskowi</w:t>
      </w:r>
    </w:p>
    <w:p w14:paraId="2BEC6132" w14:textId="77777777" w:rsidR="00651DED" w:rsidRPr="00916825" w:rsidRDefault="00651DED" w:rsidP="00B15F6C">
      <w:pPr>
        <w:ind w:left="994" w:hanging="994"/>
        <w:jc w:val="both"/>
      </w:pPr>
    </w:p>
    <w:p w14:paraId="265990A9" w14:textId="77777777" w:rsidR="00651DED" w:rsidRPr="00916825" w:rsidRDefault="00DF116E" w:rsidP="009B1C36">
      <w:pPr>
        <w:ind w:left="426" w:hanging="284"/>
        <w:jc w:val="both"/>
      </w:pPr>
      <w:r>
        <w:rPr>
          <w:b/>
          <w:bCs/>
        </w:rPr>
        <w:t xml:space="preserve">Tabela </w:t>
      </w:r>
      <w:r w:rsidR="0025156C">
        <w:rPr>
          <w:b/>
          <w:bCs/>
        </w:rPr>
        <w:t>A</w:t>
      </w:r>
      <w:r>
        <w:rPr>
          <w:b/>
          <w:bCs/>
        </w:rPr>
        <w:t xml:space="preserve">. </w:t>
      </w:r>
      <w:r w:rsidR="00651DED" w:rsidRPr="00916825">
        <w:rPr>
          <w:b/>
          <w:bCs/>
        </w:rPr>
        <w:t>Zbiorcze zestawienie danych o rodzajach i ilościach odpadów poddanych odzyskowi w instalacjach lub urządzeniach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410"/>
        <w:gridCol w:w="1134"/>
        <w:gridCol w:w="1134"/>
        <w:gridCol w:w="1984"/>
      </w:tblGrid>
      <w:tr w:rsidR="00B0449C" w:rsidRPr="00916825" w14:paraId="4C3787F3" w14:textId="77777777"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50F6089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F74A00" w14:textId="77777777" w:rsidR="00B0449C" w:rsidRPr="00916825" w:rsidRDefault="00B0449C" w:rsidP="00791A5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DEC0DC" w14:textId="77777777" w:rsidR="00B0449C" w:rsidRPr="00916825" w:rsidRDefault="00B0449C" w:rsidP="00791A55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Rodzaj </w:t>
            </w:r>
          </w:p>
          <w:p w14:paraId="3299901D" w14:textId="77777777" w:rsidR="00B0449C" w:rsidRPr="00916825" w:rsidRDefault="00B0449C" w:rsidP="00791A5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83A7A5B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74DC63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Proces odzysku R</w:t>
            </w:r>
            <w:r w:rsidRPr="00916825">
              <w:rPr>
                <w:b/>
                <w:bCs/>
                <w:vertAlign w:val="superscript"/>
              </w:rPr>
              <w:t>17)</w:t>
            </w:r>
          </w:p>
        </w:tc>
      </w:tr>
      <w:tr w:rsidR="00B0449C" w:rsidRPr="00916825" w14:paraId="51E75A76" w14:textId="77777777"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41C8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5A97" w14:textId="77777777" w:rsidR="00B0449C" w:rsidRPr="00916825" w:rsidRDefault="00B0449C" w:rsidP="00EA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730E3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AB7319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6B38AA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762B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45D561D2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65109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9CE3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28968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E258F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C36E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D1CC4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1B7DD09E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8E3B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3836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5419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0CD1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B5737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8FAD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235F2B78" w14:textId="7777777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FF1C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BA7B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A3FA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7681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EDAF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1C9B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1513672C" w14:textId="77777777" w:rsidR="00651DED" w:rsidRPr="00916825" w:rsidRDefault="00651DED" w:rsidP="00B15F6C">
      <w:pPr>
        <w:jc w:val="both"/>
      </w:pPr>
    </w:p>
    <w:p w14:paraId="2469CEE4" w14:textId="77777777" w:rsidR="00651DED" w:rsidRPr="00916825" w:rsidRDefault="00DF116E" w:rsidP="009B1C36">
      <w:pPr>
        <w:ind w:left="426" w:hanging="284"/>
        <w:jc w:val="both"/>
      </w:pPr>
      <w:r>
        <w:rPr>
          <w:b/>
          <w:bCs/>
        </w:rPr>
        <w:t xml:space="preserve">Tabela </w:t>
      </w:r>
      <w:r w:rsidR="0025156C">
        <w:rPr>
          <w:b/>
          <w:bCs/>
        </w:rPr>
        <w:t>B</w:t>
      </w:r>
      <w:r>
        <w:rPr>
          <w:b/>
          <w:bCs/>
        </w:rPr>
        <w:t xml:space="preserve">. </w:t>
      </w:r>
      <w:r w:rsidR="00651DED" w:rsidRPr="00916825">
        <w:rPr>
          <w:b/>
          <w:bCs/>
        </w:rPr>
        <w:t>Zbiorcze zestawienie danych o rodzajach i ilościach odpadów poddanych odzyskowi poza instalacjami i urządzeniami</w:t>
      </w: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958"/>
        <w:gridCol w:w="2410"/>
        <w:gridCol w:w="1134"/>
        <w:gridCol w:w="1134"/>
        <w:gridCol w:w="992"/>
        <w:gridCol w:w="992"/>
      </w:tblGrid>
      <w:tr w:rsidR="00B0449C" w:rsidRPr="00916825" w14:paraId="2CE0C405" w14:textId="77777777"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A32B462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63EC5E1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13A1E02" w14:textId="77777777" w:rsidR="00B0449C" w:rsidRPr="00916825" w:rsidRDefault="00B0449C" w:rsidP="000454AA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Rodzaj </w:t>
            </w:r>
          </w:p>
          <w:p w14:paraId="6D9E0153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1A5BBBF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206C20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Proces odzysku</w:t>
            </w:r>
          </w:p>
        </w:tc>
      </w:tr>
      <w:tr w:rsidR="00B0449C" w:rsidRPr="00916825" w14:paraId="4A7731B8" w14:textId="77777777">
        <w:tc>
          <w:tcPr>
            <w:tcW w:w="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CCB6BA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598ADF47" w14:textId="77777777" w:rsidR="00B0449C" w:rsidRPr="00916825" w:rsidRDefault="00B0449C" w:rsidP="00EA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A47B3D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18A1D6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0055DF1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8F1C02A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R</w:t>
            </w:r>
            <w:r w:rsidRPr="00916825">
              <w:rPr>
                <w:b/>
                <w:bCs/>
                <w:vertAlign w:val="superscript"/>
              </w:rPr>
              <w:t>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65EE62" w14:textId="77777777" w:rsidR="00B0449C" w:rsidRPr="00916825" w:rsidRDefault="004C7ADE" w:rsidP="000454A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 w:rsidR="00B0449C" w:rsidRPr="00916825">
              <w:rPr>
                <w:b/>
                <w:bCs/>
                <w:sz w:val="16"/>
                <w:szCs w:val="16"/>
              </w:rPr>
              <w:t>p.</w:t>
            </w:r>
            <w:r w:rsidR="00B0449C" w:rsidRPr="00916825">
              <w:rPr>
                <w:b/>
                <w:bCs/>
                <w:vertAlign w:val="superscript"/>
              </w:rPr>
              <w:t>18)</w:t>
            </w:r>
          </w:p>
        </w:tc>
      </w:tr>
      <w:tr w:rsidR="00B0449C" w:rsidRPr="00916825" w14:paraId="1FF04633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B2D18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D5F8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8CA6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7207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5973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619F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1097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134C1281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E818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CB31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F4E9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6DE1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2568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EA5C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B49F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28A08BDA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9110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0779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60C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BBDA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7B75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E222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401D" w14:textId="77777777" w:rsidR="00B0449C" w:rsidRPr="00916825" w:rsidRDefault="00B0449C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3221F294" w14:textId="77777777" w:rsidR="00651DED" w:rsidRPr="00916825" w:rsidRDefault="00651DED" w:rsidP="000454AA">
      <w:pPr>
        <w:jc w:val="both"/>
        <w:rPr>
          <w:b/>
          <w:bCs/>
        </w:rPr>
      </w:pPr>
    </w:p>
    <w:p w14:paraId="5B63DD13" w14:textId="77777777" w:rsidR="00651DED" w:rsidRPr="00916825" w:rsidRDefault="00DF116E" w:rsidP="009B1C36">
      <w:pPr>
        <w:ind w:left="426" w:hanging="284"/>
        <w:jc w:val="both"/>
      </w:pPr>
      <w:r>
        <w:rPr>
          <w:b/>
          <w:bCs/>
        </w:rPr>
        <w:t xml:space="preserve">Tabela </w:t>
      </w:r>
      <w:r w:rsidR="0025156C">
        <w:rPr>
          <w:b/>
          <w:bCs/>
        </w:rPr>
        <w:t>C</w:t>
      </w:r>
      <w:r>
        <w:rPr>
          <w:b/>
          <w:bCs/>
        </w:rPr>
        <w:t xml:space="preserve">. </w:t>
      </w:r>
      <w:r w:rsidR="00651DED" w:rsidRPr="00916825">
        <w:rPr>
          <w:b/>
          <w:bCs/>
        </w:rPr>
        <w:t>Zbiorcze zestawienie danych o rodzajach i ilościach odpadów przekazanych w celu ich wykorzystania osobom fizycznym lub jednostkom organizacyjnym, niebędącym przedsiębiorcami, na ich własne potrzeby</w:t>
      </w: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2100"/>
        <w:gridCol w:w="2268"/>
        <w:gridCol w:w="1134"/>
        <w:gridCol w:w="1134"/>
        <w:gridCol w:w="992"/>
        <w:gridCol w:w="992"/>
      </w:tblGrid>
      <w:tr w:rsidR="00B0449C" w:rsidRPr="00916825" w14:paraId="7A6ABF43" w14:textId="77777777"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24FC6B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F45889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F53413" w14:textId="77777777" w:rsidR="00B0449C" w:rsidRPr="00916825" w:rsidRDefault="00B0449C" w:rsidP="000454AA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Rodzaj </w:t>
            </w:r>
          </w:p>
          <w:p w14:paraId="63DB6822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36D922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34E610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Proces odzysku</w:t>
            </w:r>
          </w:p>
        </w:tc>
      </w:tr>
      <w:tr w:rsidR="00B0449C" w:rsidRPr="00916825" w14:paraId="39AD6C7C" w14:textId="77777777">
        <w:tc>
          <w:tcPr>
            <w:tcW w:w="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386A2B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4B4DE523" w14:textId="77777777" w:rsidR="00B0449C" w:rsidRPr="00916825" w:rsidRDefault="00B0449C" w:rsidP="00EA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5C50C0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E9291D8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F1D8DE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19AED8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R</w:t>
            </w:r>
            <w:r w:rsidRPr="00916825">
              <w:rPr>
                <w:b/>
                <w:bCs/>
                <w:vertAlign w:val="superscript"/>
              </w:rPr>
              <w:t>17)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55410D" w14:textId="77777777" w:rsidR="00B0449C" w:rsidRPr="00916825" w:rsidRDefault="004C7ADE" w:rsidP="00C06E7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 w:rsidR="00B0449C" w:rsidRPr="00916825">
              <w:rPr>
                <w:b/>
                <w:bCs/>
                <w:sz w:val="16"/>
                <w:szCs w:val="16"/>
              </w:rPr>
              <w:t>p.</w:t>
            </w:r>
            <w:r w:rsidR="00B0449C" w:rsidRPr="00916825">
              <w:rPr>
                <w:b/>
                <w:bCs/>
                <w:vertAlign w:val="superscript"/>
              </w:rPr>
              <w:t>19)</w:t>
            </w:r>
          </w:p>
        </w:tc>
      </w:tr>
      <w:tr w:rsidR="00B0449C" w:rsidRPr="00916825" w14:paraId="4CABF3DD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A5F1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0AD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352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CA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A0AA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09D69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7E2A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2A79434F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409F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DB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2F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7B0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5EFC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02A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E433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6C354B8B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EBD2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7AA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4EAF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4659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95B4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FE45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7BC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53A013EC" w14:textId="77777777" w:rsidR="00651DED" w:rsidRPr="00916825" w:rsidRDefault="00651DED" w:rsidP="00F03333">
      <w:pPr>
        <w:jc w:val="both"/>
        <w:rPr>
          <w:b/>
          <w:bCs/>
        </w:rPr>
      </w:pPr>
      <w:r w:rsidRPr="00916825">
        <w:rPr>
          <w:b/>
          <w:bCs/>
        </w:rPr>
        <w:lastRenderedPageBreak/>
        <w:t>Dział 6.</w:t>
      </w:r>
      <w:r w:rsidRPr="00916825">
        <w:rPr>
          <w:b/>
          <w:bCs/>
        </w:rPr>
        <w:tab/>
        <w:t>Zbiorcze zestawienie danych o rodzajach i ilościach unieszkodliwionych odpadów</w:t>
      </w:r>
    </w:p>
    <w:p w14:paraId="3F292B76" w14:textId="77777777" w:rsidR="00651DED" w:rsidRPr="00916825" w:rsidRDefault="00651DED" w:rsidP="00B15F6C">
      <w:pPr>
        <w:ind w:left="994" w:hanging="994"/>
        <w:jc w:val="both"/>
      </w:pPr>
    </w:p>
    <w:p w14:paraId="297528D5" w14:textId="77777777" w:rsidR="00651DED" w:rsidRPr="00916825" w:rsidRDefault="00DF116E" w:rsidP="00F03333">
      <w:pPr>
        <w:ind w:left="426" w:hanging="284"/>
        <w:jc w:val="both"/>
      </w:pPr>
      <w:r>
        <w:rPr>
          <w:b/>
          <w:bCs/>
        </w:rPr>
        <w:t xml:space="preserve">Tabela </w:t>
      </w:r>
      <w:r w:rsidR="0025156C">
        <w:rPr>
          <w:b/>
          <w:bCs/>
        </w:rPr>
        <w:t>A</w:t>
      </w:r>
      <w:r>
        <w:rPr>
          <w:b/>
          <w:bCs/>
        </w:rPr>
        <w:t xml:space="preserve">. </w:t>
      </w:r>
      <w:r w:rsidR="00651DED" w:rsidRPr="00916825">
        <w:rPr>
          <w:b/>
          <w:bCs/>
        </w:rPr>
        <w:t>Zbiorcze zestawienie danych o rodzajach i ilościach unieszkodliwionych odpadów w instalacjach lub urządzeniach</w:t>
      </w: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2242"/>
        <w:gridCol w:w="2126"/>
        <w:gridCol w:w="1134"/>
        <w:gridCol w:w="1134"/>
        <w:gridCol w:w="1984"/>
      </w:tblGrid>
      <w:tr w:rsidR="00B0449C" w:rsidRPr="00916825" w14:paraId="74957985" w14:textId="77777777"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AC3A7D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4C8F5A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4241D2E" w14:textId="77777777" w:rsidR="00B0449C" w:rsidRPr="00916825" w:rsidRDefault="00B0449C" w:rsidP="000454AA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Rodzaj </w:t>
            </w:r>
          </w:p>
          <w:p w14:paraId="48802B01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FE9D88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EE6A75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Proces</w:t>
            </w:r>
          </w:p>
          <w:p w14:paraId="3E76F4AD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unieszkodliwiania D</w:t>
            </w:r>
            <w:r w:rsidRPr="00916825">
              <w:rPr>
                <w:b/>
                <w:bCs/>
                <w:vertAlign w:val="superscript"/>
              </w:rPr>
              <w:t>20)</w:t>
            </w:r>
          </w:p>
        </w:tc>
      </w:tr>
      <w:tr w:rsidR="00B0449C" w:rsidRPr="00916825" w14:paraId="5AAEF90D" w14:textId="77777777">
        <w:tc>
          <w:tcPr>
            <w:tcW w:w="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3DA01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2AF276B" w14:textId="77777777" w:rsidR="00B0449C" w:rsidRPr="00916825" w:rsidRDefault="00B0449C" w:rsidP="00EA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D930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AA3CB73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8C0D06C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088A50" w14:textId="77777777" w:rsidR="00B0449C" w:rsidRPr="00916825" w:rsidRDefault="00B0449C" w:rsidP="00EA7940">
            <w:pPr>
              <w:jc w:val="center"/>
              <w:rPr>
                <w:sz w:val="24"/>
                <w:szCs w:val="24"/>
              </w:rPr>
            </w:pPr>
          </w:p>
        </w:tc>
      </w:tr>
      <w:tr w:rsidR="00B0449C" w:rsidRPr="00916825" w14:paraId="51B93B33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475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590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A3084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230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8CAD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1871E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4A9E4F88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014C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9E6B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5898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A472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927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4AC2F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41A1A084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E0AF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6FF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120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6621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E35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7B43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7097C66F" w14:textId="77777777" w:rsidR="00651DED" w:rsidRPr="00916825" w:rsidRDefault="00651DED" w:rsidP="00B15F6C">
      <w:pPr>
        <w:jc w:val="both"/>
      </w:pPr>
    </w:p>
    <w:p w14:paraId="09A49267" w14:textId="77777777" w:rsidR="00651DED" w:rsidRPr="00916825" w:rsidRDefault="00DF116E" w:rsidP="00A42ED8">
      <w:pPr>
        <w:ind w:left="567" w:hanging="426"/>
        <w:jc w:val="both"/>
      </w:pPr>
      <w:r>
        <w:rPr>
          <w:b/>
          <w:bCs/>
        </w:rPr>
        <w:t xml:space="preserve">Tabela </w:t>
      </w:r>
      <w:r w:rsidR="0025156C">
        <w:rPr>
          <w:b/>
          <w:bCs/>
        </w:rPr>
        <w:t>B</w:t>
      </w:r>
      <w:r>
        <w:rPr>
          <w:b/>
          <w:bCs/>
        </w:rPr>
        <w:t xml:space="preserve">. </w:t>
      </w:r>
      <w:r w:rsidR="00651DED" w:rsidRPr="00916825">
        <w:rPr>
          <w:b/>
          <w:bCs/>
        </w:rPr>
        <w:t>Zbiorcze zestawienie danych o rodzajach i ilościach unieszkodliwionych odpadów poza instalacjami i urządzeniami</w:t>
      </w: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2242"/>
        <w:gridCol w:w="2126"/>
        <w:gridCol w:w="1134"/>
        <w:gridCol w:w="1134"/>
        <w:gridCol w:w="709"/>
        <w:gridCol w:w="1275"/>
      </w:tblGrid>
      <w:tr w:rsidR="00B0449C" w:rsidRPr="00916825" w14:paraId="017C994B" w14:textId="77777777">
        <w:tc>
          <w:tcPr>
            <w:tcW w:w="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91397C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570923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Kod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065B4E" w14:textId="77777777" w:rsidR="00B0449C" w:rsidRPr="00916825" w:rsidRDefault="00B0449C" w:rsidP="000454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Rodzaj odpadów</w:t>
            </w:r>
            <w:r w:rsidRPr="00916825">
              <w:rPr>
                <w:b/>
                <w:bCs/>
                <w:vertAlign w:val="superscript"/>
              </w:rPr>
              <w:t>13)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E9A623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 [Mg]</w:t>
            </w:r>
            <w:r w:rsidRPr="00916825">
              <w:rPr>
                <w:b/>
                <w:bCs/>
                <w:vertAlign w:val="superscript"/>
              </w:rPr>
              <w:t>14)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9976EA6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Proces unieszkodliwiania</w:t>
            </w:r>
          </w:p>
        </w:tc>
      </w:tr>
      <w:tr w:rsidR="00B0449C" w:rsidRPr="00916825" w14:paraId="2FE58541" w14:textId="77777777">
        <w:tc>
          <w:tcPr>
            <w:tcW w:w="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11948F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17D0246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CD11FB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37A48C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masa odpadów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B06AF2" w14:textId="77777777" w:rsidR="00B0449C" w:rsidRPr="00916825" w:rsidRDefault="00B0449C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sucha masa odpadów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03A8D1" w14:textId="77777777" w:rsidR="00B0449C" w:rsidRPr="00916825" w:rsidRDefault="00B0449C" w:rsidP="000454AA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</w:t>
            </w:r>
            <w:r w:rsidRPr="00916825">
              <w:rPr>
                <w:b/>
                <w:bCs/>
                <w:vertAlign w:val="superscript"/>
              </w:rPr>
              <w:t>20)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0705123" w14:textId="77777777" w:rsidR="00B0449C" w:rsidRPr="00916825" w:rsidRDefault="004C7ADE" w:rsidP="000454A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</w:t>
            </w:r>
            <w:r w:rsidR="00B0449C" w:rsidRPr="00916825">
              <w:rPr>
                <w:b/>
                <w:bCs/>
                <w:sz w:val="16"/>
                <w:szCs w:val="16"/>
              </w:rPr>
              <w:t>p.</w:t>
            </w:r>
            <w:r w:rsidR="00B0449C" w:rsidRPr="00916825">
              <w:rPr>
                <w:b/>
                <w:bCs/>
                <w:vertAlign w:val="superscript"/>
              </w:rPr>
              <w:t>21)</w:t>
            </w:r>
          </w:p>
        </w:tc>
      </w:tr>
      <w:tr w:rsidR="00B0449C" w:rsidRPr="00916825" w14:paraId="7500DB7B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EAC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97CE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88690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1C27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7D5D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3727E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C406F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25365DA9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F2F2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1219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F6F1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3553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7D5C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DB7C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EC35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0449C" w:rsidRPr="00916825" w14:paraId="546E90C0" w14:textId="77777777"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DCE9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92E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5EF1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063C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1EF6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BB2E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9831" w14:textId="77777777" w:rsidR="00B0449C" w:rsidRPr="00916825" w:rsidRDefault="00B0449C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30B406D1" w14:textId="77777777" w:rsidR="00651DED" w:rsidRPr="00916825" w:rsidRDefault="00651DED" w:rsidP="00B15F6C">
      <w:pPr>
        <w:sectPr w:rsidR="00651DED" w:rsidRPr="00916825" w:rsidSect="00DF116E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765D71" w14:textId="77777777" w:rsidR="00651DED" w:rsidRPr="00916825" w:rsidRDefault="00651DED" w:rsidP="00F03333">
      <w:pPr>
        <w:ind w:left="851" w:right="394" w:hanging="994"/>
        <w:jc w:val="both"/>
      </w:pPr>
      <w:r w:rsidRPr="00916825">
        <w:rPr>
          <w:b/>
          <w:bCs/>
        </w:rPr>
        <w:lastRenderedPageBreak/>
        <w:t>Dział 7.</w:t>
      </w:r>
      <w:r w:rsidRPr="00916825">
        <w:rPr>
          <w:b/>
          <w:bCs/>
        </w:rPr>
        <w:tab/>
        <w:t>Zbiorcze zestawienie danych o instalacjach i urządzeniach służących do odzysku lub unieszkodliwiania odpadów, z wyłączeniem składowisk odpadów, obiektów unieszkodliwiania odpadów wydobywczych oraz spalarni i współspalarni odpadów</w:t>
      </w:r>
    </w:p>
    <w:p w14:paraId="28EB5F8A" w14:textId="77777777" w:rsidR="00651DED" w:rsidRPr="00916825" w:rsidRDefault="00651DED" w:rsidP="00B15F6C">
      <w:pPr>
        <w:jc w:val="both"/>
      </w:pPr>
    </w:p>
    <w:tbl>
      <w:tblPr>
        <w:tblW w:w="1573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061"/>
        <w:gridCol w:w="1276"/>
        <w:gridCol w:w="1134"/>
        <w:gridCol w:w="1134"/>
        <w:gridCol w:w="1134"/>
        <w:gridCol w:w="1134"/>
        <w:gridCol w:w="708"/>
        <w:gridCol w:w="993"/>
        <w:gridCol w:w="992"/>
        <w:gridCol w:w="850"/>
        <w:gridCol w:w="851"/>
        <w:gridCol w:w="992"/>
        <w:gridCol w:w="992"/>
        <w:gridCol w:w="993"/>
        <w:gridCol w:w="992"/>
      </w:tblGrid>
      <w:tr w:rsidR="002D0A5D" w:rsidRPr="00916825" w14:paraId="42E92AD2" w14:textId="77777777">
        <w:trPr>
          <w:trHeight w:val="534"/>
        </w:trPr>
        <w:tc>
          <w:tcPr>
            <w:tcW w:w="4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8BD0068" w14:textId="77777777" w:rsidR="002D0A5D" w:rsidRPr="00916825" w:rsidRDefault="002D0A5D" w:rsidP="00F27E53">
            <w:pPr>
              <w:jc w:val="center"/>
              <w:rPr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0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5C5765D" w14:textId="77777777" w:rsidR="002D0A5D" w:rsidRPr="00916825" w:rsidRDefault="002D0A5D" w:rsidP="00F27E53">
            <w:pPr>
              <w:jc w:val="center"/>
              <w:rPr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Nazwa instalacji lub urządzenia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5AACCB" w14:textId="77777777" w:rsidR="002D0A5D" w:rsidRPr="00916825" w:rsidRDefault="002D0A5D" w:rsidP="00F27E53">
            <w:pPr>
              <w:rPr>
                <w:b/>
                <w:bCs/>
                <w:sz w:val="14"/>
                <w:szCs w:val="14"/>
              </w:rPr>
            </w:pPr>
          </w:p>
          <w:p w14:paraId="78A3CDDF" w14:textId="77777777" w:rsidR="002D0A5D" w:rsidRPr="00916825" w:rsidRDefault="002D0A5D" w:rsidP="000454AA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Współrzędne geograficzne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22)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1DD408" w14:textId="77777777" w:rsidR="002D0A5D" w:rsidRPr="00916825" w:rsidRDefault="002D0A5D" w:rsidP="000C0D1C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Rodzaj instalacji lub urządzenia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23)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5BFFA9" w14:textId="77777777" w:rsidR="002D0A5D" w:rsidRPr="00916825" w:rsidRDefault="002D0A5D" w:rsidP="000454AA">
            <w:pPr>
              <w:jc w:val="center"/>
              <w:rPr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Typ procesu przetwarzania odpadów</w:t>
            </w:r>
            <w:r w:rsidRPr="00916825">
              <w:rPr>
                <w:sz w:val="14"/>
                <w:szCs w:val="14"/>
              </w:rPr>
              <w:t xml:space="preserve"> 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24)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6BDE8C" w14:textId="77777777" w:rsidR="002D0A5D" w:rsidRPr="00916825" w:rsidRDefault="002D0A5D" w:rsidP="00F03333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Roczna ilość odpadów dopuszczona do odzysku lub unieszkodli</w:t>
            </w:r>
            <w:r w:rsidR="00A42ED8">
              <w:rPr>
                <w:b/>
                <w:bCs/>
                <w:sz w:val="14"/>
                <w:szCs w:val="14"/>
              </w:rPr>
              <w:t>-</w:t>
            </w:r>
            <w:r w:rsidRPr="00916825">
              <w:rPr>
                <w:b/>
                <w:bCs/>
                <w:sz w:val="14"/>
                <w:szCs w:val="14"/>
              </w:rPr>
              <w:t>wienia określona w decyzji [Mg/rok]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4566EB" w14:textId="77777777" w:rsidR="00916825" w:rsidRDefault="00916825" w:rsidP="002D0A5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Projekto</w:t>
            </w:r>
            <w:r w:rsidR="002D0A5D" w:rsidRPr="00916825">
              <w:rPr>
                <w:b/>
                <w:bCs/>
                <w:sz w:val="14"/>
                <w:szCs w:val="14"/>
              </w:rPr>
              <w:t xml:space="preserve">wana moc </w:t>
            </w:r>
          </w:p>
          <w:p w14:paraId="648A18D7" w14:textId="77777777" w:rsidR="002D0A5D" w:rsidRPr="00916825" w:rsidRDefault="00916825" w:rsidP="00C00403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przerobo</w:t>
            </w:r>
            <w:r w:rsidR="002D0A5D" w:rsidRPr="00916825">
              <w:rPr>
                <w:b/>
                <w:bCs/>
                <w:sz w:val="14"/>
                <w:szCs w:val="14"/>
              </w:rPr>
              <w:t>wa [</w:t>
            </w:r>
            <w:r w:rsidR="00C00403">
              <w:rPr>
                <w:b/>
                <w:bCs/>
                <w:sz w:val="14"/>
                <w:szCs w:val="14"/>
              </w:rPr>
              <w:t>M</w:t>
            </w:r>
            <w:r w:rsidR="002D0A5D" w:rsidRPr="00916825">
              <w:rPr>
                <w:b/>
                <w:bCs/>
                <w:sz w:val="14"/>
                <w:szCs w:val="14"/>
              </w:rPr>
              <w:t>g/rok]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E7D749" w14:textId="77777777" w:rsidR="002D0A5D" w:rsidRPr="00916825" w:rsidRDefault="002D0A5D" w:rsidP="00F27E53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Proces</w:t>
            </w:r>
          </w:p>
          <w:p w14:paraId="793AC390" w14:textId="77777777" w:rsidR="002D0A5D" w:rsidRPr="00916825" w:rsidRDefault="00A42ED8" w:rsidP="00A42ED8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</w:t>
            </w:r>
            <w:r>
              <w:rPr>
                <w:b/>
                <w:bCs/>
                <w:sz w:val="14"/>
                <w:szCs w:val="14"/>
                <w:vertAlign w:val="superscript"/>
              </w:rPr>
              <w:t>17)</w:t>
            </w:r>
            <w:r>
              <w:rPr>
                <w:b/>
                <w:bCs/>
                <w:sz w:val="14"/>
                <w:szCs w:val="14"/>
              </w:rPr>
              <w:t xml:space="preserve"> lub D</w:t>
            </w:r>
            <w:r w:rsidR="002D0A5D" w:rsidRPr="00916825">
              <w:rPr>
                <w:b/>
                <w:bCs/>
                <w:sz w:val="16"/>
                <w:szCs w:val="16"/>
                <w:vertAlign w:val="superscript"/>
              </w:rPr>
              <w:t>20)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E6D666B" w14:textId="77777777" w:rsidR="002D0A5D" w:rsidRPr="00916825" w:rsidRDefault="002D0A5D" w:rsidP="00F27E53">
            <w:pPr>
              <w:jc w:val="center"/>
              <w:rPr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Odpady poddane procesowi odzysku lub unieszkodliwiania w roku sprawozdawczym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FF017F" w14:textId="77777777" w:rsidR="002D0A5D" w:rsidRPr="00916825" w:rsidRDefault="002D0A5D" w:rsidP="00F27E53">
            <w:pPr>
              <w:jc w:val="center"/>
              <w:rPr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Odpady powstające podczas procesu odzysku lub unieszkodliwiania</w:t>
            </w:r>
          </w:p>
        </w:tc>
      </w:tr>
      <w:tr w:rsidR="002D0A5D" w:rsidRPr="00916825" w14:paraId="1AF685FB" w14:textId="77777777">
        <w:trPr>
          <w:trHeight w:val="317"/>
        </w:trPr>
        <w:tc>
          <w:tcPr>
            <w:tcW w:w="4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1C9149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FE4C94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6CC7FF1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550089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E028C9E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2D9652F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790BA977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7141ED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FAF923" w14:textId="77777777" w:rsidR="002D0A5D" w:rsidRPr="00916825" w:rsidRDefault="002D0A5D" w:rsidP="000454AA">
            <w:pPr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916825">
              <w:rPr>
                <w:b/>
                <w:bCs/>
                <w:sz w:val="14"/>
                <w:szCs w:val="14"/>
              </w:rPr>
              <w:t>Kod odpadów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349DF7" w14:textId="77777777" w:rsidR="002D0A5D" w:rsidRPr="00916825" w:rsidRDefault="002D0A5D" w:rsidP="000454AA">
            <w:pPr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916825">
              <w:rPr>
                <w:b/>
                <w:bCs/>
                <w:sz w:val="14"/>
                <w:szCs w:val="14"/>
              </w:rPr>
              <w:t>Rodzaj odpadów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9CD5EF" w14:textId="77777777" w:rsidR="002D0A5D" w:rsidRPr="00916825" w:rsidRDefault="002D0A5D" w:rsidP="000454AA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Masa odpadów [Mg]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14)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C81D6D" w14:textId="77777777" w:rsidR="002D0A5D" w:rsidRPr="00916825" w:rsidRDefault="002D0A5D" w:rsidP="000454AA">
            <w:pPr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916825">
              <w:rPr>
                <w:b/>
                <w:bCs/>
                <w:sz w:val="14"/>
                <w:szCs w:val="14"/>
              </w:rPr>
              <w:t>Kod odpadów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1D8BC8" w14:textId="77777777" w:rsidR="002D0A5D" w:rsidRPr="00916825" w:rsidRDefault="002D0A5D" w:rsidP="000454AA">
            <w:pPr>
              <w:jc w:val="center"/>
              <w:rPr>
                <w:b/>
                <w:bCs/>
                <w:sz w:val="14"/>
                <w:szCs w:val="14"/>
                <w:vertAlign w:val="superscript"/>
              </w:rPr>
            </w:pPr>
            <w:r w:rsidRPr="00916825">
              <w:rPr>
                <w:b/>
                <w:bCs/>
                <w:sz w:val="14"/>
                <w:szCs w:val="14"/>
              </w:rPr>
              <w:t>Rodzaj odpadów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883F71" w14:textId="77777777" w:rsidR="002D0A5D" w:rsidRPr="00916825" w:rsidRDefault="002D0A5D" w:rsidP="000454AA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Masa odpadów [Mg]</w:t>
            </w:r>
            <w:r w:rsidRPr="00916825">
              <w:rPr>
                <w:b/>
                <w:bCs/>
                <w:sz w:val="16"/>
                <w:szCs w:val="16"/>
                <w:vertAlign w:val="superscript"/>
              </w:rPr>
              <w:t>14)</w:t>
            </w:r>
          </w:p>
        </w:tc>
      </w:tr>
      <w:tr w:rsidR="00916825" w:rsidRPr="00916825" w14:paraId="0B6385D0" w14:textId="77777777">
        <w:tc>
          <w:tcPr>
            <w:tcW w:w="49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7E7E9CEF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5A578A36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6B5E3087" w14:textId="77777777" w:rsidR="002D0A5D" w:rsidRPr="00916825" w:rsidRDefault="002D0A5D" w:rsidP="00F27E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17788F00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0712B278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7355534C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</w:tcPr>
          <w:p w14:paraId="2B69832C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09D9EC81" w14:textId="77777777" w:rsidR="002D0A5D" w:rsidRPr="00916825" w:rsidRDefault="002D0A5D" w:rsidP="00F27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0852C937" w14:textId="77777777" w:rsidR="002D0A5D" w:rsidRPr="00916825" w:rsidRDefault="002D0A5D" w:rsidP="00F27E5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6AFDE6DE" w14:textId="77777777" w:rsidR="002D0A5D" w:rsidRPr="00916825" w:rsidRDefault="002D0A5D" w:rsidP="00F27E5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98ED314" w14:textId="77777777" w:rsidR="002D0A5D" w:rsidRPr="00916825" w:rsidRDefault="002D0A5D" w:rsidP="00F27E53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masa odpadów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74466A1" w14:textId="77777777" w:rsidR="002D0A5D" w:rsidRPr="00916825" w:rsidRDefault="002D0A5D" w:rsidP="00F27E53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sucha masa odpadów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46220974" w14:textId="77777777" w:rsidR="002D0A5D" w:rsidRPr="00916825" w:rsidRDefault="002D0A5D" w:rsidP="004D28B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14:paraId="22D16E40" w14:textId="77777777" w:rsidR="002D0A5D" w:rsidRPr="00916825" w:rsidRDefault="002D0A5D" w:rsidP="00F27E5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7F4F30" w14:textId="77777777" w:rsidR="002D0A5D" w:rsidRPr="00916825" w:rsidRDefault="002D0A5D" w:rsidP="00F27E53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masa odpadów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0DB848" w14:textId="77777777" w:rsidR="002D0A5D" w:rsidRPr="00916825" w:rsidRDefault="002D0A5D" w:rsidP="00F27E53">
            <w:pPr>
              <w:jc w:val="center"/>
              <w:rPr>
                <w:b/>
                <w:bCs/>
                <w:sz w:val="14"/>
                <w:szCs w:val="14"/>
              </w:rPr>
            </w:pPr>
            <w:r w:rsidRPr="00916825">
              <w:rPr>
                <w:b/>
                <w:bCs/>
                <w:sz w:val="14"/>
                <w:szCs w:val="14"/>
              </w:rPr>
              <w:t>sucha masa odpadów</w:t>
            </w:r>
          </w:p>
        </w:tc>
      </w:tr>
      <w:tr w:rsidR="002D0A5D" w:rsidRPr="00916825" w14:paraId="167F9946" w14:textId="77777777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465F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5AC4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EA25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5838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40D4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A862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8740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7F4F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EA77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BF4E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8A4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753C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477A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F481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C2E4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9059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D0A5D" w:rsidRPr="00916825" w14:paraId="7AC102FA" w14:textId="77777777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DE55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3CCA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1062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7B4F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5B44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A2E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DE75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0DBC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E055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DA3E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73AA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03F8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184F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7905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AB5A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832C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2D0A5D" w:rsidRPr="00916825" w14:paraId="168C02CF" w14:textId="77777777"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2269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12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CFE8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C92D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1A4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C8CE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53B6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54E5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9E9F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3E7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C19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4A5B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2E6C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A2E6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3E33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12E7" w14:textId="77777777" w:rsidR="002D0A5D" w:rsidRPr="00916825" w:rsidRDefault="002D0A5D" w:rsidP="00037440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14547F57" w14:textId="77777777" w:rsidR="00651DED" w:rsidRPr="00916825" w:rsidRDefault="00651DED" w:rsidP="002D0A5D">
      <w:pPr>
        <w:ind w:left="-426"/>
        <w:sectPr w:rsidR="00651DED" w:rsidRPr="00916825" w:rsidSect="00DF116E">
          <w:pgSz w:w="16838" w:h="11906" w:orient="landscape"/>
          <w:pgMar w:top="1418" w:right="1418" w:bottom="1418" w:left="709" w:header="709" w:footer="709" w:gutter="0"/>
          <w:cols w:space="708"/>
          <w:docGrid w:linePitch="360"/>
        </w:sectPr>
      </w:pPr>
    </w:p>
    <w:p w14:paraId="08A5F2AB" w14:textId="77777777" w:rsidR="00651DED" w:rsidRPr="00916825" w:rsidRDefault="00651DED" w:rsidP="00B15F6C">
      <w:pPr>
        <w:jc w:val="both"/>
      </w:pPr>
      <w:r w:rsidRPr="00916825">
        <w:rPr>
          <w:b/>
          <w:bCs/>
        </w:rPr>
        <w:lastRenderedPageBreak/>
        <w:t>Dział 8.</w:t>
      </w:r>
      <w:r w:rsidR="004C7ADE">
        <w:rPr>
          <w:b/>
          <w:bCs/>
        </w:rPr>
        <w:tab/>
      </w:r>
      <w:r w:rsidRPr="00916825">
        <w:rPr>
          <w:b/>
          <w:bCs/>
        </w:rPr>
        <w:tab/>
        <w:t>Zbiorcze zestawienie danych o składowiskach odpadów</w:t>
      </w:r>
    </w:p>
    <w:p w14:paraId="615B373A" w14:textId="77777777" w:rsidR="00651DED" w:rsidRPr="00916825" w:rsidRDefault="00651DED" w:rsidP="00B15F6C">
      <w:pPr>
        <w:jc w:val="both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731"/>
        <w:gridCol w:w="180"/>
        <w:gridCol w:w="215"/>
        <w:gridCol w:w="284"/>
        <w:gridCol w:w="918"/>
        <w:gridCol w:w="135"/>
        <w:gridCol w:w="149"/>
        <w:gridCol w:w="100"/>
        <w:gridCol w:w="186"/>
        <w:gridCol w:w="464"/>
        <w:gridCol w:w="100"/>
        <w:gridCol w:w="733"/>
        <w:gridCol w:w="194"/>
        <w:gridCol w:w="423"/>
        <w:gridCol w:w="425"/>
        <w:gridCol w:w="690"/>
        <w:gridCol w:w="23"/>
        <w:gridCol w:w="67"/>
        <w:gridCol w:w="7"/>
        <w:gridCol w:w="211"/>
        <w:gridCol w:w="1428"/>
      </w:tblGrid>
      <w:tr w:rsidR="00651DED" w:rsidRPr="00916825" w14:paraId="77B7B64B" w14:textId="77777777">
        <w:tc>
          <w:tcPr>
            <w:tcW w:w="901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3629340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651DED" w:rsidRPr="00916825" w14:paraId="2D1D0079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DD9565A" w14:textId="77777777" w:rsidR="00651DED" w:rsidRPr="00916825" w:rsidRDefault="006504D5" w:rsidP="00DD0A1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</w:p>
        </w:tc>
        <w:tc>
          <w:tcPr>
            <w:tcW w:w="866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5D2A551" w14:textId="77777777" w:rsidR="00651DED" w:rsidRPr="00916825" w:rsidRDefault="001354E9" w:rsidP="001354E9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Nazwa i a</w:t>
            </w:r>
            <w:r w:rsidR="00651DED" w:rsidRPr="00916825">
              <w:rPr>
                <w:b/>
                <w:bCs/>
                <w:sz w:val="16"/>
                <w:szCs w:val="16"/>
              </w:rPr>
              <w:t>dres składowiska odpadów</w:t>
            </w:r>
          </w:p>
        </w:tc>
      </w:tr>
      <w:tr w:rsidR="006504D5" w:rsidRPr="00916825" w14:paraId="34953F49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CA7F919" w14:textId="77777777" w:rsidR="006504D5" w:rsidRPr="00916825" w:rsidRDefault="006504D5" w:rsidP="00DD0A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0C176F" w14:textId="77777777" w:rsidR="00092B32" w:rsidRPr="00916825" w:rsidRDefault="006504D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Nazwa składowiska odpadów</w:t>
            </w:r>
          </w:p>
          <w:p w14:paraId="61EBF7FB" w14:textId="77777777" w:rsidR="00E1675A" w:rsidRPr="00916825" w:rsidRDefault="00E1675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6ECC" w:rsidRPr="00916825" w14:paraId="5F0603C8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CA9AAF6" w14:textId="77777777" w:rsidR="008F6ECC" w:rsidRPr="00916825" w:rsidRDefault="008F6ECC" w:rsidP="00DD0A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783B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Województwo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599C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Gmina</w:t>
            </w:r>
          </w:p>
        </w:tc>
        <w:tc>
          <w:tcPr>
            <w:tcW w:w="1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77FB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Miejscowość</w:t>
            </w:r>
          </w:p>
          <w:p w14:paraId="3102CEDF" w14:textId="77777777" w:rsidR="008F6ECC" w:rsidRPr="00916825" w:rsidRDefault="008F6ECC" w:rsidP="00AB39F7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100F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Telefon służbowy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017E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Fax służbowy</w:t>
            </w:r>
            <w:r w:rsidRPr="00916825">
              <w:rPr>
                <w:vertAlign w:val="superscript"/>
              </w:rPr>
              <w:t>5)</w:t>
            </w:r>
          </w:p>
        </w:tc>
      </w:tr>
      <w:tr w:rsidR="007E6B19" w:rsidRPr="00916825" w14:paraId="7782DCA9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4CBF4AA" w14:textId="77777777" w:rsidR="007E6B19" w:rsidRPr="00916825" w:rsidRDefault="007E6B19" w:rsidP="00DD0A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CB8B" w14:textId="77777777" w:rsidR="007E6B19" w:rsidRPr="00916825" w:rsidRDefault="007E6B19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Ulica</w:t>
            </w:r>
          </w:p>
          <w:p w14:paraId="050E464D" w14:textId="77777777" w:rsidR="007E6B19" w:rsidRPr="00916825" w:rsidRDefault="007E6B19" w:rsidP="00AB39F7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B14C" w14:textId="77777777" w:rsidR="007E6B19" w:rsidRPr="00916825" w:rsidRDefault="007E6B19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domu</w:t>
            </w:r>
          </w:p>
        </w:tc>
        <w:tc>
          <w:tcPr>
            <w:tcW w:w="1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625D" w14:textId="77777777" w:rsidR="007E6B19" w:rsidRPr="00916825" w:rsidRDefault="007E6B19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lokalu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54A4" w14:textId="77777777" w:rsidR="007E6B19" w:rsidRPr="00916825" w:rsidRDefault="007E6B19" w:rsidP="00AB39F7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pocztowy</w:t>
            </w:r>
          </w:p>
        </w:tc>
      </w:tr>
      <w:tr w:rsidR="00651DED" w:rsidRPr="00916825" w14:paraId="65F8A278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2582B5D" w14:textId="77777777" w:rsidR="00651DED" w:rsidRPr="00916825" w:rsidRDefault="006504D5" w:rsidP="006E54AB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</w:t>
            </w:r>
          </w:p>
        </w:tc>
        <w:tc>
          <w:tcPr>
            <w:tcW w:w="866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B84853F" w14:textId="77777777" w:rsidR="00651DED" w:rsidRPr="00916825" w:rsidRDefault="00651DED" w:rsidP="005778B3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Nazwa i adres zarządzającego składowiskiem odpadów</w:t>
            </w:r>
          </w:p>
        </w:tc>
      </w:tr>
      <w:tr w:rsidR="006504D5" w:rsidRPr="00916825" w14:paraId="7FBEFEC1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E7DB49B" w14:textId="77777777" w:rsidR="006504D5" w:rsidRPr="00916825" w:rsidRDefault="006504D5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65E14" w14:textId="77777777" w:rsidR="006504D5" w:rsidRPr="00916825" w:rsidRDefault="006504D5" w:rsidP="006504D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Nazwa zarządzającego składowiskiem odpadów</w:t>
            </w:r>
          </w:p>
          <w:p w14:paraId="48D3C87B" w14:textId="77777777" w:rsidR="006504D5" w:rsidRPr="00916825" w:rsidRDefault="006504D5" w:rsidP="00120D4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6ECC" w:rsidRPr="00916825" w14:paraId="50E5F67D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D403DC7" w14:textId="77777777" w:rsidR="008F6ECC" w:rsidRPr="00916825" w:rsidRDefault="008F6ECC" w:rsidP="004B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EB51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Województwo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24BD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Gmina</w:t>
            </w:r>
          </w:p>
        </w:tc>
        <w:tc>
          <w:tcPr>
            <w:tcW w:w="1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6E35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Miejscowość</w:t>
            </w:r>
          </w:p>
          <w:p w14:paraId="16BCB15C" w14:textId="77777777" w:rsidR="008F6ECC" w:rsidRPr="00916825" w:rsidRDefault="008F6ECC" w:rsidP="00AB39F7">
            <w:pPr>
              <w:rPr>
                <w:sz w:val="16"/>
                <w:szCs w:val="16"/>
              </w:rPr>
            </w:pPr>
          </w:p>
        </w:tc>
        <w:tc>
          <w:tcPr>
            <w:tcW w:w="1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E28C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Telefon służbowy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03AE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Fax służbowy</w:t>
            </w:r>
            <w:r w:rsidRPr="00916825">
              <w:rPr>
                <w:vertAlign w:val="superscript"/>
              </w:rPr>
              <w:t>5)</w:t>
            </w:r>
          </w:p>
        </w:tc>
      </w:tr>
      <w:tr w:rsidR="008F6ECC" w:rsidRPr="00916825" w14:paraId="04C59299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12DEFCE" w14:textId="77777777" w:rsidR="008F6ECC" w:rsidRPr="00916825" w:rsidRDefault="008F6ECC" w:rsidP="004B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75DE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Ulica</w:t>
            </w:r>
          </w:p>
          <w:p w14:paraId="3B97C327" w14:textId="77777777" w:rsidR="008F6ECC" w:rsidRPr="00916825" w:rsidRDefault="008F6ECC" w:rsidP="00AB39F7">
            <w:pPr>
              <w:rPr>
                <w:sz w:val="16"/>
                <w:szCs w:val="16"/>
              </w:rPr>
            </w:pPr>
          </w:p>
        </w:tc>
        <w:tc>
          <w:tcPr>
            <w:tcW w:w="17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9299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domu</w:t>
            </w:r>
          </w:p>
        </w:tc>
        <w:tc>
          <w:tcPr>
            <w:tcW w:w="16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D2D9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lokalu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8B73" w14:textId="77777777" w:rsidR="008F6ECC" w:rsidRPr="00916825" w:rsidRDefault="008F6ECC" w:rsidP="00AB39F7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pocztowy</w:t>
            </w:r>
          </w:p>
        </w:tc>
      </w:tr>
      <w:tr w:rsidR="00D143D5" w:rsidRPr="00916825" w14:paraId="04377EBB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A95A690" w14:textId="77777777" w:rsidR="00D143D5" w:rsidRPr="00916825" w:rsidRDefault="00D143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</w:t>
            </w:r>
          </w:p>
        </w:tc>
        <w:tc>
          <w:tcPr>
            <w:tcW w:w="36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A23B7E1" w14:textId="77777777" w:rsidR="00D143D5" w:rsidRPr="00916825" w:rsidRDefault="00D143D5" w:rsidP="000454AA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NIP</w:t>
            </w:r>
            <w:r w:rsidRPr="00916825">
              <w:rPr>
                <w:vertAlign w:val="superscript"/>
              </w:rPr>
              <w:t>5)</w:t>
            </w:r>
          </w:p>
        </w:tc>
        <w:tc>
          <w:tcPr>
            <w:tcW w:w="50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1D36" w14:textId="77777777" w:rsidR="00D143D5" w:rsidRPr="00916825" w:rsidRDefault="00D143D5" w:rsidP="00EA7940">
            <w:pPr>
              <w:rPr>
                <w:sz w:val="16"/>
                <w:szCs w:val="16"/>
              </w:rPr>
            </w:pPr>
          </w:p>
        </w:tc>
      </w:tr>
      <w:tr w:rsidR="00D143D5" w:rsidRPr="00916825" w14:paraId="5ED44F40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00584CD" w14:textId="77777777" w:rsidR="00D143D5" w:rsidRPr="00916825" w:rsidRDefault="00D143D5" w:rsidP="00B1559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</w:t>
            </w:r>
          </w:p>
        </w:tc>
        <w:tc>
          <w:tcPr>
            <w:tcW w:w="36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EC4A781" w14:textId="77777777" w:rsidR="00D143D5" w:rsidRPr="00916825" w:rsidRDefault="00D143D5" w:rsidP="000454AA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REGON</w:t>
            </w:r>
            <w:r w:rsidRPr="00916825">
              <w:rPr>
                <w:vertAlign w:val="superscript"/>
              </w:rPr>
              <w:t>5)</w:t>
            </w:r>
          </w:p>
        </w:tc>
        <w:tc>
          <w:tcPr>
            <w:tcW w:w="50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E371" w14:textId="77777777" w:rsidR="00D143D5" w:rsidRPr="00916825" w:rsidRDefault="00D143D5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0E9DAA90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1F124FE" w14:textId="77777777" w:rsidR="00651DED" w:rsidRPr="00916825" w:rsidRDefault="006504D5" w:rsidP="00B1559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5</w:t>
            </w:r>
          </w:p>
        </w:tc>
        <w:tc>
          <w:tcPr>
            <w:tcW w:w="538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D679" w14:textId="77777777" w:rsidR="00651DED" w:rsidRPr="00916825" w:rsidRDefault="00651DED" w:rsidP="00CE3EB7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Współrzędne geograficzne składowiska</w:t>
            </w:r>
            <w:r w:rsidR="00D143D5" w:rsidRPr="00916825">
              <w:rPr>
                <w:vertAlign w:val="superscript"/>
              </w:rPr>
              <w:t>22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32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D49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D143D5" w:rsidRPr="00916825" w14:paraId="5C4649CA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1A4FED9" w14:textId="77777777" w:rsidR="00D143D5" w:rsidRPr="00916825" w:rsidRDefault="00D143D5" w:rsidP="00B1559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D1AEF0" w14:textId="77777777" w:rsidR="00D143D5" w:rsidRPr="00916825" w:rsidRDefault="00D143D5" w:rsidP="009C003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Typ składowiska</w:t>
            </w:r>
            <w:r w:rsidRPr="00916825">
              <w:rPr>
                <w:vertAlign w:val="superscript"/>
              </w:rPr>
              <w:t>25)</w:t>
            </w:r>
          </w:p>
        </w:tc>
        <w:tc>
          <w:tcPr>
            <w:tcW w:w="173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430FA71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SON</w:t>
            </w:r>
          </w:p>
          <w:p w14:paraId="06047EF2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73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586BEBC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SOO</w:t>
            </w:r>
          </w:p>
          <w:p w14:paraId="4D5034AC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73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901866D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SOINiO</w:t>
            </w:r>
          </w:p>
          <w:p w14:paraId="6A8EB233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173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4DFA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W-ON</w:t>
            </w:r>
          </w:p>
          <w:p w14:paraId="53576EE6" w14:textId="77777777" w:rsidR="00D143D5" w:rsidRPr="00916825" w:rsidRDefault="00D143D5" w:rsidP="00D143D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</w:tr>
      <w:tr w:rsidR="00651DED" w:rsidRPr="00916825" w14:paraId="31E068AD" w14:textId="77777777">
        <w:tc>
          <w:tcPr>
            <w:tcW w:w="901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89BB3A" w14:textId="77777777" w:rsidR="00651DED" w:rsidRPr="00916825" w:rsidRDefault="00651DED" w:rsidP="00B15599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651DED" w:rsidRPr="00916825" w14:paraId="0C63B835" w14:textId="77777777">
        <w:tc>
          <w:tcPr>
            <w:tcW w:w="2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1C8F11" w14:textId="77777777" w:rsidR="00651DED" w:rsidRPr="00916825" w:rsidRDefault="00651DED" w:rsidP="00B1559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Rodzaj</w:t>
            </w:r>
            <w:r w:rsidR="00DC1156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A926F7" w14:textId="77777777" w:rsidR="00651DED" w:rsidRPr="00916825" w:rsidRDefault="00651DED" w:rsidP="00B1559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489684" w14:textId="77777777" w:rsidR="001354E9" w:rsidRPr="00DC1156" w:rsidRDefault="001418C8" w:rsidP="00D143D5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Data</w:t>
            </w:r>
            <w:r w:rsidR="00651DED" w:rsidRPr="00916825">
              <w:rPr>
                <w:b/>
                <w:bCs/>
                <w:sz w:val="16"/>
                <w:szCs w:val="16"/>
              </w:rPr>
              <w:t xml:space="preserve"> wydania</w:t>
            </w:r>
            <w:r w:rsidR="00D143D5" w:rsidRPr="00916825">
              <w:rPr>
                <w:b/>
                <w:bCs/>
                <w:vertAlign w:val="superscript"/>
              </w:rPr>
              <w:t>6)</w:t>
            </w:r>
            <w:r w:rsidR="00DC1156">
              <w:rPr>
                <w:b/>
                <w:bCs/>
              </w:rPr>
              <w:t xml:space="preserve"> </w:t>
            </w:r>
            <w:r w:rsidR="00D860E3" w:rsidRPr="00D860E3">
              <w:rPr>
                <w:b/>
                <w:bCs/>
                <w:sz w:val="16"/>
                <w:szCs w:val="16"/>
              </w:rPr>
              <w:t>decyzji</w:t>
            </w: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C3160D" w14:textId="77777777" w:rsidR="00651DED" w:rsidRPr="00916825" w:rsidRDefault="00651DED" w:rsidP="00D143D5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Termin </w:t>
            </w:r>
            <w:r w:rsidR="00DA5F84" w:rsidRPr="00916825">
              <w:rPr>
                <w:b/>
                <w:sz w:val="16"/>
                <w:szCs w:val="16"/>
              </w:rPr>
              <w:t>obowiązywan</w:t>
            </w:r>
            <w:r w:rsidR="00D143D5" w:rsidRPr="00916825">
              <w:rPr>
                <w:b/>
                <w:sz w:val="16"/>
                <w:szCs w:val="16"/>
              </w:rPr>
              <w:t>i</w:t>
            </w:r>
            <w:r w:rsidR="00DA5F84" w:rsidRPr="00916825">
              <w:rPr>
                <w:b/>
                <w:sz w:val="16"/>
                <w:szCs w:val="16"/>
              </w:rPr>
              <w:t>a decyzji</w:t>
            </w:r>
            <w:r w:rsidR="00D143D5" w:rsidRPr="00916825">
              <w:rPr>
                <w:b/>
                <w:vertAlign w:val="superscript"/>
              </w:rPr>
              <w:t>6)</w:t>
            </w: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31D13B" w14:textId="77777777" w:rsidR="00651DED" w:rsidRPr="00916825" w:rsidRDefault="00651DED" w:rsidP="00B1559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Organ wydający</w:t>
            </w:r>
            <w:r w:rsidR="00DC1156">
              <w:rPr>
                <w:b/>
                <w:bCs/>
                <w:sz w:val="16"/>
                <w:szCs w:val="16"/>
              </w:rPr>
              <w:t xml:space="preserve"> decyzję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349C79" w14:textId="77777777" w:rsidR="00651DED" w:rsidRPr="00916825" w:rsidRDefault="00651DED" w:rsidP="00647D84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Wskazać czy decyzja była </w:t>
            </w:r>
            <w:r w:rsidR="00647D84" w:rsidRPr="00916825">
              <w:rPr>
                <w:b/>
                <w:bCs/>
                <w:sz w:val="16"/>
                <w:szCs w:val="16"/>
              </w:rPr>
              <w:t xml:space="preserve">zmieniona, przedłużona bądź </w:t>
            </w:r>
            <w:r w:rsidRPr="00916825">
              <w:rPr>
                <w:b/>
                <w:bCs/>
                <w:sz w:val="16"/>
                <w:szCs w:val="16"/>
              </w:rPr>
              <w:t>uchylona</w:t>
            </w:r>
            <w:r w:rsidR="00D143D5" w:rsidRPr="00916825">
              <w:rPr>
                <w:b/>
                <w:bCs/>
                <w:vertAlign w:val="superscript"/>
              </w:rPr>
              <w:t>2</w:t>
            </w:r>
            <w:r w:rsidR="00184E4F" w:rsidRPr="00916825">
              <w:rPr>
                <w:b/>
                <w:bCs/>
                <w:vertAlign w:val="superscript"/>
              </w:rPr>
              <w:t>6</w:t>
            </w:r>
            <w:r w:rsidRPr="00916825">
              <w:rPr>
                <w:b/>
                <w:bCs/>
                <w:vertAlign w:val="superscript"/>
              </w:rPr>
              <w:t>)</w:t>
            </w:r>
          </w:p>
        </w:tc>
      </w:tr>
      <w:tr w:rsidR="00651DED" w:rsidRPr="00916825" w14:paraId="0072D4E2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89E9275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7</w:t>
            </w:r>
          </w:p>
          <w:p w14:paraId="26657E1A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EA37EFE" w14:textId="77777777" w:rsidR="009A2716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lokalizacyjna </w:t>
            </w:r>
          </w:p>
          <w:p w14:paraId="014B9E0F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596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8CF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DEC3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CDA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98A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102A3933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05D7FD9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8</w:t>
            </w:r>
          </w:p>
          <w:p w14:paraId="2DFE85F2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655940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o warunkach zabudowy i zagospodarowania terenu (jeśli dotyczy)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B8E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48CA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432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055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AFD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057DF57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EE1238F" w14:textId="77777777" w:rsidR="00651DED" w:rsidRPr="00916825" w:rsidRDefault="006504D5" w:rsidP="00406DC6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1DEA1B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Pozwolenie na budowę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00C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91A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D9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65C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0BD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52235FE" w14:textId="77777777">
        <w:trPr>
          <w:trHeight w:val="410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61FFB47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10</w:t>
            </w:r>
          </w:p>
          <w:p w14:paraId="33F79122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B87A3FD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Pozwolenie na użytkowanie (jeśli dotyczy)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E432" w14:textId="77777777" w:rsidR="00651DED" w:rsidRPr="00916825" w:rsidRDefault="00651DED" w:rsidP="003933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1305A" w14:textId="77777777" w:rsidR="00651DED" w:rsidRPr="00916825" w:rsidRDefault="00651DED" w:rsidP="00393384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AC89" w14:textId="77777777" w:rsidR="00651DED" w:rsidRPr="00916825" w:rsidRDefault="00651DED" w:rsidP="00393384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D453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193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56027D90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C7E1C46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  <w:r w:rsidR="006504D5" w:rsidRPr="00916825">
              <w:rPr>
                <w:sz w:val="16"/>
                <w:szCs w:val="16"/>
              </w:rPr>
              <w:t>1</w:t>
            </w:r>
          </w:p>
          <w:p w14:paraId="0D0FA2D1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E5E94B" w14:textId="77777777" w:rsidR="00651DED" w:rsidRPr="00916825" w:rsidRDefault="005E6BDE" w:rsidP="00060FE8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o wykonaniu przeglądu ekologicznego </w:t>
            </w:r>
            <w:r w:rsidR="0079553D" w:rsidRPr="00916825">
              <w:rPr>
                <w:sz w:val="16"/>
                <w:szCs w:val="16"/>
              </w:rPr>
              <w:t xml:space="preserve">wydana </w:t>
            </w:r>
            <w:r w:rsidRPr="00916825">
              <w:rPr>
                <w:sz w:val="16"/>
                <w:szCs w:val="16"/>
              </w:rPr>
              <w:t>na podstawie art. 33 ust. 1 ustawy wprowadzającej</w:t>
            </w:r>
            <w:r w:rsidRPr="00916825">
              <w:rPr>
                <w:vertAlign w:val="superscript"/>
              </w:rPr>
              <w:t>27)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B30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9951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6B6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2F7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EB1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EC53B9A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897DD99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  <w:r w:rsidR="006504D5" w:rsidRPr="00916825">
              <w:rPr>
                <w:sz w:val="16"/>
                <w:szCs w:val="16"/>
              </w:rPr>
              <w:t>2</w:t>
            </w:r>
          </w:p>
          <w:p w14:paraId="351CF9B8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3A4D818" w14:textId="77777777" w:rsidR="00651DED" w:rsidRPr="00916825" w:rsidRDefault="005E6BDE" w:rsidP="00060FE8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o dostosowaniu </w:t>
            </w:r>
            <w:r w:rsidR="0079553D" w:rsidRPr="00916825">
              <w:rPr>
                <w:sz w:val="16"/>
                <w:szCs w:val="16"/>
              </w:rPr>
              <w:t xml:space="preserve">wydana </w:t>
            </w:r>
            <w:r w:rsidRPr="00916825">
              <w:rPr>
                <w:sz w:val="16"/>
                <w:szCs w:val="16"/>
              </w:rPr>
              <w:t>na podstawie art. 33 ust.</w:t>
            </w:r>
            <w:r w:rsidR="00F9757C">
              <w:rPr>
                <w:sz w:val="16"/>
                <w:szCs w:val="16"/>
              </w:rPr>
              <w:t xml:space="preserve"> 2 pkt</w:t>
            </w:r>
            <w:r w:rsidRPr="00916825">
              <w:rPr>
                <w:sz w:val="16"/>
                <w:szCs w:val="16"/>
              </w:rPr>
              <w:t xml:space="preserve"> 1 ustawy wprowadzającej</w:t>
            </w:r>
            <w:r w:rsidRPr="00916825">
              <w:rPr>
                <w:vertAlign w:val="superscript"/>
              </w:rPr>
              <w:t>27)</w:t>
            </w:r>
            <w:r w:rsidRPr="00916825">
              <w:t xml:space="preserve"> </w:t>
            </w:r>
          </w:p>
          <w:p w14:paraId="5602D8CC" w14:textId="77777777" w:rsidR="00651DED" w:rsidRPr="00916825" w:rsidRDefault="005E6BDE" w:rsidP="00060FE8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004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4211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485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F3F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2E9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8DF50AE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F8C755B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  <w:r w:rsidR="006504D5" w:rsidRPr="00916825">
              <w:rPr>
                <w:sz w:val="16"/>
                <w:szCs w:val="16"/>
              </w:rPr>
              <w:t>3</w:t>
            </w:r>
          </w:p>
          <w:p w14:paraId="4A7F3246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CB877FB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o dostosowaniu </w:t>
            </w:r>
            <w:r w:rsidR="0079553D" w:rsidRPr="00916825">
              <w:rPr>
                <w:sz w:val="16"/>
                <w:szCs w:val="16"/>
              </w:rPr>
              <w:t xml:space="preserve">wydana </w:t>
            </w:r>
            <w:r w:rsidR="00F9757C">
              <w:rPr>
                <w:sz w:val="16"/>
                <w:szCs w:val="16"/>
              </w:rPr>
              <w:t>na podstawie art. 33 ust. 2 pkt</w:t>
            </w:r>
            <w:r w:rsidRPr="00916825">
              <w:rPr>
                <w:sz w:val="16"/>
                <w:szCs w:val="16"/>
              </w:rPr>
              <w:t xml:space="preserve"> 2 ustawy wprowadzającej</w:t>
            </w:r>
            <w:r w:rsidRPr="00916825">
              <w:rPr>
                <w:vertAlign w:val="superscript"/>
              </w:rPr>
              <w:t>27)</w:t>
            </w:r>
            <w:r w:rsidRPr="00916825">
              <w:t xml:space="preserve"> </w:t>
            </w:r>
          </w:p>
          <w:p w14:paraId="1BDF95C7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B29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DD0C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0494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E57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A4D4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E51681B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A26D9C3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  <w:r w:rsidR="006504D5" w:rsidRPr="00916825">
              <w:rPr>
                <w:sz w:val="16"/>
                <w:szCs w:val="16"/>
              </w:rPr>
              <w:t>4</w:t>
            </w:r>
          </w:p>
          <w:p w14:paraId="5F7CCA4E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6A0294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o zamknięciu składowiska </w:t>
            </w:r>
            <w:r w:rsidR="0079553D" w:rsidRPr="00916825">
              <w:rPr>
                <w:sz w:val="16"/>
                <w:szCs w:val="16"/>
              </w:rPr>
              <w:t xml:space="preserve">wydana </w:t>
            </w:r>
            <w:r w:rsidRPr="00916825">
              <w:rPr>
                <w:sz w:val="16"/>
                <w:szCs w:val="16"/>
              </w:rPr>
              <w:t>na podstawie art. 33 ust. 6 ustawy wprowadzającej</w:t>
            </w:r>
            <w:r w:rsidRPr="00916825">
              <w:rPr>
                <w:vertAlign w:val="superscript"/>
              </w:rPr>
              <w:t>27)</w:t>
            </w:r>
            <w:r w:rsidRPr="00916825">
              <w:t xml:space="preserve"> </w:t>
            </w:r>
          </w:p>
          <w:p w14:paraId="6AF1C559" w14:textId="77777777" w:rsidR="00651DED" w:rsidRPr="00916825" w:rsidRDefault="005E6BD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E28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AD1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C5C4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CBB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16D2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D0DDC6E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413AA5B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  <w:r w:rsidR="006504D5" w:rsidRPr="00916825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17B10AC" w14:textId="77777777" w:rsidR="00651DED" w:rsidRPr="00916825" w:rsidRDefault="005E6BDE" w:rsidP="00C42CE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 zatwierdzająca instrukcję eksploatacji składowiska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3F0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86E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473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EC03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1FE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6F836D6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7CE422C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  <w:r w:rsidR="006504D5" w:rsidRPr="00916825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ECD8680" w14:textId="77777777" w:rsidR="00651DED" w:rsidRPr="00916825" w:rsidRDefault="005E6BDE" w:rsidP="00A6202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Zezwolenie na odzysk lub unieszkodliwianie odpadów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A14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D9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B6E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BA52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C60A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520C14A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B5C9B56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  <w:r w:rsidR="006504D5" w:rsidRPr="00916825">
              <w:rPr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AC02C27" w14:textId="77777777" w:rsidR="00651DED" w:rsidRPr="00916825" w:rsidRDefault="005E6BDE" w:rsidP="0022580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Pozwolenie zintegrowane </w:t>
            </w:r>
          </w:p>
          <w:p w14:paraId="096A9BF4" w14:textId="77777777" w:rsidR="00651DED" w:rsidRPr="00916825" w:rsidRDefault="005E6BDE" w:rsidP="0022580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(jeśli dotyczy)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9391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F6C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0C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6C6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886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366FFA4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4A426F9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18</w:t>
            </w:r>
          </w:p>
          <w:p w14:paraId="1877F84C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D7D4D48" w14:textId="77777777" w:rsidR="00651DED" w:rsidRPr="00916825" w:rsidRDefault="005E6BDE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Zgoda na zamknięcie wydzielonej części składowiska </w:t>
            </w:r>
            <w:r w:rsidR="0079553D" w:rsidRPr="00916825">
              <w:rPr>
                <w:sz w:val="16"/>
                <w:szCs w:val="16"/>
              </w:rPr>
              <w:t xml:space="preserve">wydana </w:t>
            </w:r>
            <w:r w:rsidRPr="00916825">
              <w:rPr>
                <w:sz w:val="16"/>
                <w:szCs w:val="16"/>
              </w:rPr>
              <w:t>na podstawie art. 54 ustawy z</w:t>
            </w:r>
            <w:r w:rsidR="00AB39F7">
              <w:rPr>
                <w:sz w:val="16"/>
                <w:szCs w:val="16"/>
              </w:rPr>
              <w:t> </w:t>
            </w:r>
            <w:r w:rsidRPr="00916825">
              <w:rPr>
                <w:sz w:val="16"/>
                <w:szCs w:val="16"/>
              </w:rPr>
              <w:t>dnia 27 kwietnia 2001 r. o</w:t>
            </w:r>
            <w:r w:rsidR="00AB39F7">
              <w:rPr>
                <w:sz w:val="16"/>
                <w:szCs w:val="16"/>
              </w:rPr>
              <w:t> </w:t>
            </w:r>
            <w:r w:rsidRPr="00916825">
              <w:rPr>
                <w:sz w:val="16"/>
                <w:szCs w:val="16"/>
              </w:rPr>
              <w:t>odpadach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9C8B" w14:textId="77777777" w:rsidR="00651DED" w:rsidRPr="00916825" w:rsidRDefault="00651DED" w:rsidP="00060FE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7516" w14:textId="77777777" w:rsidR="00651DED" w:rsidRPr="00916825" w:rsidRDefault="00651DED" w:rsidP="00060FE8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98BF" w14:textId="77777777" w:rsidR="00651DED" w:rsidRPr="00916825" w:rsidRDefault="00651DED" w:rsidP="00060FE8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A35E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07A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57A1B0A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16A0C39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lastRenderedPageBreak/>
              <w:t>19</w:t>
            </w:r>
          </w:p>
          <w:p w14:paraId="2C63B1C9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7A84603" w14:textId="77777777" w:rsidR="00651DED" w:rsidRPr="00916825" w:rsidRDefault="005E6BDE" w:rsidP="000374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Zgoda na zamknięcie składowiska odpadów </w:t>
            </w:r>
            <w:r w:rsidR="0079553D" w:rsidRPr="00916825">
              <w:rPr>
                <w:sz w:val="16"/>
                <w:szCs w:val="16"/>
              </w:rPr>
              <w:t xml:space="preserve">wydana </w:t>
            </w:r>
            <w:r w:rsidRPr="00916825">
              <w:rPr>
                <w:sz w:val="16"/>
                <w:szCs w:val="16"/>
              </w:rPr>
              <w:t>na podstawie art. 54 ustawy z dnia 27 kwietnia 2001 r. o odpadach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9A5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A663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194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8A0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B77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7315EC7B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86C2660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808FF40" w14:textId="77777777" w:rsidR="00651DED" w:rsidRPr="00916825" w:rsidRDefault="005E6BDE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w sprawie ustalenia przyczyn zmian obserwowanych parametrów oraz możliwych zagrożeń dla środowiska </w:t>
            </w:r>
            <w:r w:rsidR="0079553D" w:rsidRPr="00916825">
              <w:rPr>
                <w:sz w:val="16"/>
                <w:szCs w:val="16"/>
              </w:rPr>
              <w:t xml:space="preserve">wydana </w:t>
            </w:r>
            <w:r w:rsidRPr="00916825">
              <w:rPr>
                <w:sz w:val="16"/>
                <w:szCs w:val="16"/>
              </w:rPr>
              <w:t>na podstawie art. 59 ust</w:t>
            </w:r>
            <w:r w:rsidR="00A42ED8">
              <w:rPr>
                <w:sz w:val="16"/>
                <w:szCs w:val="16"/>
              </w:rPr>
              <w:t>.</w:t>
            </w:r>
            <w:r w:rsidRPr="00916825">
              <w:rPr>
                <w:sz w:val="16"/>
                <w:szCs w:val="16"/>
              </w:rPr>
              <w:t xml:space="preserve"> 2 ustawy z dnia 27 kwietnia 2001 r. o</w:t>
            </w:r>
            <w:r w:rsidR="00AB39F7">
              <w:rPr>
                <w:sz w:val="16"/>
                <w:szCs w:val="16"/>
              </w:rPr>
              <w:t> </w:t>
            </w:r>
            <w:r w:rsidRPr="00916825">
              <w:rPr>
                <w:sz w:val="16"/>
                <w:szCs w:val="16"/>
              </w:rPr>
              <w:t>odpadach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13F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C84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7A2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F7A6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47B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0EC37CC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1E2E2F" w14:textId="77777777" w:rsidR="00651DED" w:rsidRPr="00916825" w:rsidRDefault="005E6BDE" w:rsidP="0022580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DE9286" w14:textId="77777777" w:rsidR="00651DED" w:rsidRPr="00916825" w:rsidRDefault="005E6BDE" w:rsidP="000374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 w sprawie działań niezbędnych do usunięcia przyczyn i skutków stwierdzonych zagrożeń środowiska wydana na podstawie art. 59 ust</w:t>
            </w:r>
            <w:r w:rsidR="00A42ED8">
              <w:rPr>
                <w:sz w:val="16"/>
                <w:szCs w:val="16"/>
              </w:rPr>
              <w:t>.</w:t>
            </w:r>
            <w:r w:rsidRPr="00916825">
              <w:rPr>
                <w:sz w:val="16"/>
                <w:szCs w:val="16"/>
              </w:rPr>
              <w:t xml:space="preserve"> 2 ustawy z dnia 27 kwietnia 2001 r. o odpadach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E32A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CD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FB7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B469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F21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E1675A" w:rsidRPr="00916825" w14:paraId="4B6D65AF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1257137" w14:textId="77777777" w:rsidR="00E1675A" w:rsidRPr="00916825" w:rsidRDefault="00E1675A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22</w:t>
            </w:r>
          </w:p>
          <w:p w14:paraId="747523B1" w14:textId="77777777" w:rsidR="00E1675A" w:rsidRPr="00916825" w:rsidRDefault="00E1675A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CE73FE6" w14:textId="77777777" w:rsidR="00E1675A" w:rsidRPr="00916825" w:rsidRDefault="00E1675A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 w sprawie wstrzymania działalności</w:t>
            </w:r>
          </w:p>
          <w:p w14:paraId="5E8B4B78" w14:textId="77777777" w:rsidR="00E1675A" w:rsidRPr="00916825" w:rsidRDefault="00E1675A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(jeśli dotyczy)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3088" w14:textId="77777777" w:rsidR="00E1675A" w:rsidRPr="00916825" w:rsidRDefault="00E1675A" w:rsidP="00EA794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A780" w14:textId="77777777" w:rsidR="00E1675A" w:rsidRPr="00916825" w:rsidRDefault="00E1675A" w:rsidP="00EA7940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A806" w14:textId="77777777" w:rsidR="00E1675A" w:rsidRPr="00916825" w:rsidRDefault="00E1675A" w:rsidP="00EA7940">
            <w:pPr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D5CF" w14:textId="77777777" w:rsidR="00E1675A" w:rsidRPr="00916825" w:rsidRDefault="00E1675A" w:rsidP="00EA7940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21B0" w14:textId="77777777" w:rsidR="00E1675A" w:rsidRPr="00916825" w:rsidRDefault="00E1675A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1D1FE1F9" w14:textId="77777777">
        <w:tc>
          <w:tcPr>
            <w:tcW w:w="901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E2C803" w14:textId="77777777" w:rsidR="00651DED" w:rsidRPr="00916825" w:rsidRDefault="00651DED" w:rsidP="00B15599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651DED" w:rsidRPr="00916825" w14:paraId="1AC22EA6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6B2CE0DA" w14:textId="77777777" w:rsidR="00651DED" w:rsidRPr="00916825" w:rsidRDefault="006504D5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23</w:t>
            </w:r>
          </w:p>
        </w:tc>
        <w:tc>
          <w:tcPr>
            <w:tcW w:w="58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3BAEB68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Liczba kwater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B0F3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1ABB8342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26845E03" w14:textId="77777777" w:rsidR="00651DED" w:rsidRPr="00916825" w:rsidRDefault="006504D5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24</w:t>
            </w:r>
          </w:p>
        </w:tc>
        <w:tc>
          <w:tcPr>
            <w:tcW w:w="58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F176C69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Liczba kwater eksploatowanych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D163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0B4FD262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26A7289C" w14:textId="77777777" w:rsidR="00651DED" w:rsidRPr="00916825" w:rsidRDefault="006504D5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25</w:t>
            </w:r>
          </w:p>
        </w:tc>
        <w:tc>
          <w:tcPr>
            <w:tcW w:w="58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5CDBF66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Liczba kwater zamkniętych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A2A0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6664E3E3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046AFA1" w14:textId="77777777" w:rsidR="00651DED" w:rsidRPr="00916825" w:rsidRDefault="006504D5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26</w:t>
            </w:r>
          </w:p>
        </w:tc>
        <w:tc>
          <w:tcPr>
            <w:tcW w:w="58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2CC658B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Pojemność całkowita [m</w:t>
            </w:r>
            <w:r w:rsidRPr="00916825">
              <w:rPr>
                <w:sz w:val="16"/>
                <w:szCs w:val="16"/>
                <w:vertAlign w:val="superscript"/>
              </w:rPr>
              <w:t>3</w:t>
            </w:r>
            <w:r w:rsidRPr="00916825">
              <w:rPr>
                <w:sz w:val="16"/>
                <w:szCs w:val="16"/>
              </w:rPr>
              <w:t>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45DB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2D0B01E3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78759A6" w14:textId="77777777" w:rsidR="00651DED" w:rsidRPr="00916825" w:rsidRDefault="006504D5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27</w:t>
            </w:r>
          </w:p>
        </w:tc>
        <w:tc>
          <w:tcPr>
            <w:tcW w:w="58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E871B82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Pojemność zapełniona łącznie z warstwami izolacyjnymi [m</w:t>
            </w:r>
            <w:r w:rsidRPr="00916825">
              <w:rPr>
                <w:sz w:val="16"/>
                <w:szCs w:val="16"/>
                <w:vertAlign w:val="superscript"/>
              </w:rPr>
              <w:t>3</w:t>
            </w:r>
            <w:r w:rsidRPr="00916825">
              <w:rPr>
                <w:sz w:val="16"/>
                <w:szCs w:val="16"/>
              </w:rPr>
              <w:t>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71AC7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21EA6C59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A5420C8" w14:textId="77777777" w:rsidR="00651DED" w:rsidRPr="00916825" w:rsidRDefault="006504D5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28</w:t>
            </w:r>
          </w:p>
        </w:tc>
        <w:tc>
          <w:tcPr>
            <w:tcW w:w="58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87A5ECA" w14:textId="77777777" w:rsidR="00651DED" w:rsidRPr="00916825" w:rsidRDefault="00651DED" w:rsidP="009B1C36">
            <w:pPr>
              <w:spacing w:before="40" w:after="40"/>
              <w:rPr>
                <w:sz w:val="24"/>
                <w:szCs w:val="24"/>
              </w:rPr>
            </w:pPr>
            <w:r w:rsidRPr="00916825">
              <w:rPr>
                <w:sz w:val="16"/>
                <w:szCs w:val="16"/>
              </w:rPr>
              <w:t>Pojemność pozostała</w:t>
            </w:r>
            <w:r w:rsidRPr="00916825">
              <w:rPr>
                <w:sz w:val="24"/>
                <w:szCs w:val="24"/>
              </w:rPr>
              <w:t xml:space="preserve"> </w:t>
            </w:r>
            <w:r w:rsidRPr="00916825">
              <w:rPr>
                <w:sz w:val="16"/>
                <w:szCs w:val="16"/>
              </w:rPr>
              <w:t>[m</w:t>
            </w:r>
            <w:r w:rsidRPr="00916825">
              <w:rPr>
                <w:sz w:val="16"/>
                <w:szCs w:val="16"/>
                <w:vertAlign w:val="superscript"/>
              </w:rPr>
              <w:t>3</w:t>
            </w:r>
            <w:r w:rsidRPr="00916825">
              <w:rPr>
                <w:sz w:val="16"/>
                <w:szCs w:val="16"/>
              </w:rPr>
              <w:t>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45D1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61119E6E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394B4AE7" w14:textId="77777777" w:rsidR="00651DED" w:rsidRPr="00916825" w:rsidRDefault="006504D5" w:rsidP="009B1C3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29</w:t>
            </w:r>
          </w:p>
        </w:tc>
        <w:tc>
          <w:tcPr>
            <w:tcW w:w="58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855F14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Powierzchnia w granicach korony [m</w:t>
            </w:r>
            <w:r w:rsidRPr="00916825">
              <w:rPr>
                <w:sz w:val="16"/>
                <w:szCs w:val="16"/>
                <w:vertAlign w:val="superscript"/>
              </w:rPr>
              <w:t>2</w:t>
            </w:r>
            <w:r w:rsidR="00A6202F" w:rsidRPr="00916825">
              <w:rPr>
                <w:sz w:val="16"/>
                <w:szCs w:val="16"/>
              </w:rPr>
              <w:t>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4FF7" w14:textId="77777777" w:rsidR="00651DED" w:rsidRPr="00916825" w:rsidRDefault="00651DED" w:rsidP="009B1C36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247C1184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BF7CAC8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30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C2B5F4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Uszczelnienie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6F3141D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76F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73119901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6B8AD60" w14:textId="77777777" w:rsidR="00651DED" w:rsidRPr="00916825" w:rsidRDefault="00651DED" w:rsidP="006C154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5E00D1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F634E06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naturalna bariera geologiczna (miąższość, współczynnik filtracji)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2321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6838EB67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527AA69" w14:textId="77777777" w:rsidR="00651DED" w:rsidRPr="00916825" w:rsidRDefault="00651DED" w:rsidP="006C154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DC1391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8B8E58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sztuczna bariera geologiczna (rodzaj, miąższość, współczynnik filtracji)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42C8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  <w:p w14:paraId="3D93BFF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CDAD6DA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AABCBD8" w14:textId="77777777" w:rsidR="00651DED" w:rsidRPr="00916825" w:rsidRDefault="00651DED" w:rsidP="006C154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BB8203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1B8DCC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izolacja syntetyczna (materiał, grubość)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E53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6794D167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27156D1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31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11C5FDF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Drenaż odcieków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896E6F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B25A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5BA1CB51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3324ACA" w14:textId="77777777" w:rsidR="00651DED" w:rsidRPr="00916825" w:rsidRDefault="00651DED" w:rsidP="00B155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B6BFE9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9131DE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warstwa drenażowa (miąższość, współczynnik filtracji)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1D74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  <w:p w14:paraId="6AC9D29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4BAD0DE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901CD0C" w14:textId="77777777" w:rsidR="00651DED" w:rsidRPr="00916825" w:rsidRDefault="00651DED" w:rsidP="00B155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524316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88839C6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kolektory (materiał, średnica)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3658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145AD37E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EBBB13" w14:textId="77777777" w:rsidR="00651DED" w:rsidRPr="00916825" w:rsidRDefault="00651DED" w:rsidP="00B155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774AD5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22B53CD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ukształtowanie misy (nachylenie wzdłuż kolektorów i w kierunku kolektorów, %)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DD8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  <w:p w14:paraId="2D2C378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F3F6488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B704B02" w14:textId="77777777" w:rsidR="00651DED" w:rsidRPr="00916825" w:rsidRDefault="00651DED" w:rsidP="00B155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DFA7B72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D5E97A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zewnętrzny system rowów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0A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6FEF1043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E008906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32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595A04A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Gromadzenie odcieków</w:t>
            </w:r>
            <w:r w:rsidRPr="00916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833337E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1EF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5DA66741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4FDF30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</w:tcPr>
          <w:p w14:paraId="3032103A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BA5481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w specjalnych zbiornikach </w:t>
            </w:r>
          </w:p>
          <w:p w14:paraId="5ECBEEC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(pojemność, m</w:t>
            </w:r>
            <w:r w:rsidRPr="00916825">
              <w:rPr>
                <w:sz w:val="16"/>
                <w:szCs w:val="16"/>
                <w:vertAlign w:val="superscript"/>
              </w:rPr>
              <w:t>3</w:t>
            </w:r>
            <w:r w:rsidRPr="00916825">
              <w:rPr>
                <w:sz w:val="16"/>
                <w:szCs w:val="16"/>
              </w:rPr>
              <w:t xml:space="preserve">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204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34A939B5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3D41C4D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33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B4EA13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Postępowanie z odciekami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28AD23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odprowadzenie do kanalizacji miejskiej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FDD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0BCF2596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B17951E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2C091D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A8AFB1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wywóz do oczyszczalni miejskiej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DC11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4C449874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24E1A1D2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F09B3D7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24549C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wykorzystanie do celów technologicznych (jakich?)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B897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62DE6EAC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E998343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24D9B7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6524DC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oczyszczanie lub podczyszczanie we własnej oczyszczalni (odbiornik ścieków oczyszczonych) 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409C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20384911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A4899B3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E3D1A0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Instalacja do odprowadzania gazu składowiskowego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91B782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C1C5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4944F499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2A57D6A3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6D1ED4E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E8984C1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z emisją do atmosfery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BB8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237F9E36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5686127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06411A0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A04F5B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spalanie w pochodni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A8CE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453CA919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1E53A02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1EF4801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3AA09C8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odzysk energii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191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6F138351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32FEA97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35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204779C6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Pas zieleni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1176F6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BCE6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55568479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AA1AA5E" w14:textId="77777777" w:rsidR="00651DED" w:rsidRPr="00916825" w:rsidRDefault="00651DED" w:rsidP="006E5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711C061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F0DEFC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szerokość pasa [m]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8086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748A395F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324F018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36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B1BB64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Ogrodzenie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12C17C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4B3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7A829147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5C7DAC8" w14:textId="77777777" w:rsidR="00651DED" w:rsidRPr="00916825" w:rsidRDefault="006504D5" w:rsidP="00953BF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37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F2132CE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Rejestracja wjazdów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7A6BDF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57E4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4EF236B9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E0C4D9F" w14:textId="77777777" w:rsidR="00651DED" w:rsidRPr="00916825" w:rsidRDefault="006504D5" w:rsidP="00953BF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38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90ABE4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Ewidencja odpadów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C328AD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A31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4A615620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3D2A30F9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39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6A58B2A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Waga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7D8816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40A1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0A7F6376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331EA5C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40</w:t>
            </w:r>
          </w:p>
          <w:p w14:paraId="7CF89200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7060E3F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lastRenderedPageBreak/>
              <w:t xml:space="preserve">Urządzenia do mycia i </w:t>
            </w:r>
            <w:r w:rsidRPr="00916825">
              <w:rPr>
                <w:sz w:val="16"/>
                <w:szCs w:val="16"/>
              </w:rPr>
              <w:lastRenderedPageBreak/>
              <w:t>dezynfekcji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E5D77A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lastRenderedPageBreak/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9AC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182F3523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4174D47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41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CFC8B77" w14:textId="77777777" w:rsidR="00651DED" w:rsidRPr="00916825" w:rsidRDefault="00651DED" w:rsidP="001354E9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Wykonywanie warstw izolacyjnych odpadów</w:t>
            </w:r>
            <w:r w:rsidR="00092B32" w:rsidRPr="00916825">
              <w:rPr>
                <w:vertAlign w:val="superscript"/>
              </w:rPr>
              <w:t>2</w:t>
            </w:r>
            <w:r w:rsidR="001354E9" w:rsidRPr="00916825">
              <w:rPr>
                <w:vertAlign w:val="superscript"/>
              </w:rPr>
              <w:t>8</w:t>
            </w:r>
            <w:r w:rsidR="003E72BD" w:rsidRPr="00916825">
              <w:rPr>
                <w:vertAlign w:val="superscript"/>
              </w:rPr>
              <w:t>)</w:t>
            </w:r>
            <w:r w:rsidRPr="00916825"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F7F129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49A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7E207BF8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6163789" w14:textId="77777777" w:rsidR="00651DED" w:rsidRPr="00916825" w:rsidRDefault="00651DED" w:rsidP="009106A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D5D68F8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390E90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rodzaj materiału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F64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DC07B94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40E7D5" w14:textId="77777777" w:rsidR="00651DED" w:rsidRPr="00916825" w:rsidRDefault="00651DED" w:rsidP="009106A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80AB14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95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D3F643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 przypadku wykorzystywania odpadów podać kod i rodzaj odpadów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3F40B50" w14:textId="77777777" w:rsidR="00651DED" w:rsidRPr="00916825" w:rsidRDefault="00651DED" w:rsidP="00F635D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="00E1675A" w:rsidRPr="00916825">
              <w:rPr>
                <w:vertAlign w:val="superscript"/>
              </w:rPr>
              <w:t>13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462CF88" w14:textId="77777777" w:rsidR="00651DED" w:rsidRPr="00916825" w:rsidRDefault="00651DED" w:rsidP="00F635D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="00E1675A" w:rsidRPr="00916825">
              <w:rPr>
                <w:vertAlign w:val="superscript"/>
              </w:rPr>
              <w:t>13</w:t>
            </w:r>
            <w:r w:rsidRPr="00916825">
              <w:rPr>
                <w:vertAlign w:val="superscript"/>
              </w:rPr>
              <w:t>)</w:t>
            </w:r>
          </w:p>
        </w:tc>
      </w:tr>
      <w:tr w:rsidR="00651DED" w:rsidRPr="00916825" w14:paraId="4C5C77C3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C51E18B" w14:textId="77777777" w:rsidR="00651DED" w:rsidRPr="00916825" w:rsidRDefault="00651DED" w:rsidP="009106A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C463FE1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E0D5EEC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68D1" w14:textId="77777777" w:rsidR="00651DED" w:rsidRPr="00916825" w:rsidRDefault="00651DED" w:rsidP="00953BF2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CEC1" w14:textId="77777777" w:rsidR="00651DED" w:rsidRPr="00916825" w:rsidRDefault="00651DED" w:rsidP="00953BF2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1D31F879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26B4FC8" w14:textId="77777777" w:rsidR="00651DED" w:rsidRPr="00916825" w:rsidRDefault="00651DED" w:rsidP="009106A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9E05A43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EF3956D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75AE" w14:textId="77777777" w:rsidR="00651DED" w:rsidRPr="00916825" w:rsidRDefault="00651DED" w:rsidP="00953BF2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4A15" w14:textId="77777777" w:rsidR="00651DED" w:rsidRPr="00916825" w:rsidRDefault="00651DED" w:rsidP="00953BF2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7AEA8231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1602B7" w14:textId="77777777" w:rsidR="00651DED" w:rsidRPr="00916825" w:rsidRDefault="00651DED" w:rsidP="009106A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472E844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95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74564FA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905B" w14:textId="77777777" w:rsidR="00651DED" w:rsidRPr="00916825" w:rsidRDefault="00651DED" w:rsidP="00953BF2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BC1E" w14:textId="77777777" w:rsidR="00651DED" w:rsidRPr="00916825" w:rsidRDefault="00651DED" w:rsidP="00953BF2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122D1850" w14:textId="77777777">
        <w:tc>
          <w:tcPr>
            <w:tcW w:w="35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19193F4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42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E5BEC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Monitoring w fazie przedeksploatacyjnej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0D38DB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dane meteorologiczne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6CC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D5DE178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70A7EDD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B1E14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B1BC6A4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kontrola wykonywania elementów służących do monitoringu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72B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449031E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59FB6B3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B30BF7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82E8BF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DBC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4EB38C6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0095FDB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2AF12C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16F207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A74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59323110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EDCACF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43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38A60F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Monitoring w fazie eksploatacyjnej</w:t>
            </w:r>
            <w:r w:rsidRPr="009168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EB6774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50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15449868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5912141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BB5B0C6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44B870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FA7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D0DFDE1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3977F17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5F33666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E7AC4DE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3C03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054A57FD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CD182D1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C948336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7A8F0D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B6D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C148B42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01E499F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4FB21E4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1500C7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gaz składowiskowy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BC3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3FCD49C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B2F6307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3F6EDB8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30A6E2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osiadanie powierzchni składowiska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C4D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19365231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5754759" w14:textId="77777777" w:rsidR="00651DED" w:rsidRPr="00916825" w:rsidRDefault="00651DED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F3F2A01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53B27D4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struktura i skład odpadów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C41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9ACEE3C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3FBDF3E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44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B02545" w14:textId="77777777" w:rsidR="00651DED" w:rsidRPr="00916825" w:rsidRDefault="00651DED" w:rsidP="00EA7940">
            <w:pPr>
              <w:rPr>
                <w:sz w:val="24"/>
                <w:szCs w:val="24"/>
              </w:rPr>
            </w:pPr>
            <w:r w:rsidRPr="0091682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92701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88F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D122445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A3C7373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C25C29D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FA7F7F1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E2F1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767D5B01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C065A69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AC744D7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9A8A5A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E54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08C6469B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21921EF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937AF4E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84D293D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432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14A035B8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98F6620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D4DADD8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813179A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gaz składowiskowy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4A82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582772B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1399B2C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A02E430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BF8F348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osiadanie powierzchni składowiska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F61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0188D0B2" w14:textId="77777777">
        <w:tc>
          <w:tcPr>
            <w:tcW w:w="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9228A0F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D172854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C73184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struktura i skład odpadów [tak/nie]</w:t>
            </w:r>
          </w:p>
        </w:tc>
        <w:tc>
          <w:tcPr>
            <w:tcW w:w="28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5B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636CB47" w14:textId="77777777">
        <w:tc>
          <w:tcPr>
            <w:tcW w:w="901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BAED84" w14:textId="77777777" w:rsidR="00651DED" w:rsidRPr="00916825" w:rsidRDefault="00651DED" w:rsidP="006C1545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651DED" w:rsidRPr="00916825" w14:paraId="5A26DA8C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6F213E94" w14:textId="77777777" w:rsidR="00651DED" w:rsidRPr="00916825" w:rsidRDefault="006504D5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45</w:t>
            </w:r>
          </w:p>
        </w:tc>
        <w:tc>
          <w:tcPr>
            <w:tcW w:w="538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A12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Czy odpady są składowane w sposób nieselektywny?</w:t>
            </w:r>
            <w:r w:rsidRPr="00916825">
              <w:rPr>
                <w:vertAlign w:val="superscript"/>
              </w:rPr>
              <w:t>2</w:t>
            </w:r>
            <w:r w:rsidR="00E1675A" w:rsidRPr="00916825">
              <w:rPr>
                <w:vertAlign w:val="superscript"/>
              </w:rPr>
              <w:t>9</w:t>
            </w:r>
            <w:r w:rsidRPr="00916825">
              <w:rPr>
                <w:vertAlign w:val="superscript"/>
              </w:rPr>
              <w:t>)</w:t>
            </w:r>
            <w:r w:rsidRPr="00916825">
              <w:rPr>
                <w:sz w:val="16"/>
                <w:szCs w:val="16"/>
              </w:rPr>
              <w:t xml:space="preserve"> [tak/nie]</w:t>
            </w:r>
          </w:p>
          <w:p w14:paraId="3AB5833A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32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200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24"/>
                <w:szCs w:val="24"/>
              </w:rPr>
              <w:t xml:space="preserve"> </w:t>
            </w:r>
          </w:p>
          <w:p w14:paraId="7B71DC8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1B41724" w14:textId="77777777"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F9B1816" w14:textId="77777777" w:rsidR="00651DED" w:rsidRPr="00916825" w:rsidRDefault="006504D5" w:rsidP="00953BF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46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1BF7B4B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Odpady poddane odzyskowi na składowisku odpadów w roku sprawozdawczym (jeśli dotyczy) </w:t>
            </w: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8DBED0E" w14:textId="77777777" w:rsidR="00651DED" w:rsidRPr="00916825" w:rsidRDefault="00651DED" w:rsidP="00A42ED8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Kod odpad</w:t>
            </w:r>
            <w:r w:rsidR="00A42ED8">
              <w:rPr>
                <w:sz w:val="16"/>
                <w:szCs w:val="16"/>
              </w:rPr>
              <w:t>ów</w:t>
            </w:r>
            <w:r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821E423" w14:textId="77777777" w:rsidR="00651DED" w:rsidRPr="00916825" w:rsidRDefault="00651DED" w:rsidP="00273E87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Rodzaj odpad</w:t>
            </w:r>
            <w:r w:rsidR="00A42ED8">
              <w:rPr>
                <w:sz w:val="16"/>
                <w:szCs w:val="16"/>
              </w:rPr>
              <w:t>ów</w:t>
            </w:r>
            <w:r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739F971" w14:textId="77777777" w:rsidR="00651DED" w:rsidRPr="00916825" w:rsidRDefault="00A42ED8" w:rsidP="00EA7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odpadów</w:t>
            </w:r>
          </w:p>
          <w:p w14:paraId="16233F17" w14:textId="77777777" w:rsidR="00651DED" w:rsidRPr="00916825" w:rsidRDefault="00651DED" w:rsidP="00F635D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[Mg]</w:t>
            </w:r>
            <w:r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4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138236E" w14:textId="77777777" w:rsidR="00651DED" w:rsidRPr="00916825" w:rsidRDefault="00A42ED8" w:rsidP="00EA7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 wykorzystania odpadów</w:t>
            </w:r>
          </w:p>
        </w:tc>
      </w:tr>
      <w:tr w:rsidR="00651DED" w:rsidRPr="00916825" w14:paraId="7F9BC2FE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34E8944C" w14:textId="77777777" w:rsidR="00651DED" w:rsidRPr="00916825" w:rsidRDefault="00651DED" w:rsidP="00273E8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98E07BE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DF96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D55FD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86BE1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F6D95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51DED" w:rsidRPr="00916825" w14:paraId="448BE79F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594909F" w14:textId="77777777" w:rsidR="00651DED" w:rsidRPr="00916825" w:rsidRDefault="00651DED" w:rsidP="00273E8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F7CF175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82391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95A81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BED6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2E585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51DED" w:rsidRPr="00916825" w14:paraId="0AFAE5C2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641A377" w14:textId="77777777" w:rsidR="00651DED" w:rsidRPr="00916825" w:rsidRDefault="00651DED" w:rsidP="00273E8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F28EADD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709EF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4F402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D6ED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3902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51DED" w:rsidRPr="00916825" w14:paraId="0C19CCD9" w14:textId="77777777">
        <w:trPr>
          <w:trHeight w:val="470"/>
        </w:trPr>
        <w:tc>
          <w:tcPr>
            <w:tcW w:w="3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64D09C2" w14:textId="77777777" w:rsidR="00651DED" w:rsidRPr="00916825" w:rsidRDefault="006504D5" w:rsidP="00273E87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47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47C3FDA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 wydobytych ze składowiska (jeśli dotyczy)</w:t>
            </w: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DAA6903" w14:textId="77777777" w:rsidR="00651DED" w:rsidRPr="00916825" w:rsidRDefault="00651DED" w:rsidP="00953BF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Kod odpad</w:t>
            </w:r>
            <w:r w:rsidR="00A42ED8">
              <w:rPr>
                <w:sz w:val="16"/>
                <w:szCs w:val="16"/>
              </w:rPr>
              <w:t>ów</w:t>
            </w:r>
            <w:r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D8B5142" w14:textId="77777777" w:rsidR="00651DED" w:rsidRPr="00916825" w:rsidRDefault="00651DED" w:rsidP="00953BF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Rodzaj odpad</w:t>
            </w:r>
            <w:r w:rsidR="00A42ED8">
              <w:rPr>
                <w:sz w:val="16"/>
                <w:szCs w:val="16"/>
              </w:rPr>
              <w:t>ów</w:t>
            </w:r>
            <w:r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4B94185" w14:textId="77777777" w:rsidR="00651DED" w:rsidRPr="00A7208D" w:rsidRDefault="00A42ED8" w:rsidP="00953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odpadów</w:t>
            </w:r>
            <w:r w:rsidR="00651DED" w:rsidRPr="00916825">
              <w:rPr>
                <w:sz w:val="16"/>
                <w:szCs w:val="16"/>
              </w:rPr>
              <w:t xml:space="preserve"> [Mg]</w:t>
            </w:r>
            <w:r w:rsidR="00651DED"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4</w:t>
            </w:r>
            <w:r w:rsidR="00651DED" w:rsidRPr="00916825">
              <w:rPr>
                <w:vertAlign w:val="superscript"/>
              </w:rPr>
              <w:t>)</w:t>
            </w: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2135E6A" w14:textId="77777777" w:rsidR="00651DED" w:rsidRPr="00916825" w:rsidRDefault="00A42ED8" w:rsidP="00953BF2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Sucha masa odpadów</w:t>
            </w:r>
            <w:r w:rsidR="00651DED" w:rsidRPr="00916825">
              <w:rPr>
                <w:sz w:val="16"/>
                <w:szCs w:val="16"/>
              </w:rPr>
              <w:t xml:space="preserve"> [Mg]</w:t>
            </w:r>
            <w:r w:rsidR="00651DED"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4</w:t>
            </w:r>
            <w:r w:rsidR="00651DED" w:rsidRPr="00916825">
              <w:rPr>
                <w:vertAlign w:val="superscript"/>
              </w:rPr>
              <w:t>)</w:t>
            </w:r>
          </w:p>
        </w:tc>
      </w:tr>
      <w:tr w:rsidR="00651DED" w:rsidRPr="00916825" w14:paraId="1F22A8FB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4D4471F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EB94321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4525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7588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7BB1F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2707F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51DED" w:rsidRPr="00916825" w14:paraId="7A2B8016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FB96DCB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7B5B898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793BB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5816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EEDE1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898D1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51DED" w:rsidRPr="00916825" w14:paraId="288A07D9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1DDB710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1C4D061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04E9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3928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9D8E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7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A2B3F" w14:textId="77777777" w:rsidR="00651DED" w:rsidRPr="00916825" w:rsidRDefault="00651DED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651DED" w:rsidRPr="00916825" w14:paraId="7A4FD5F4" w14:textId="77777777"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25BE254" w14:textId="77777777" w:rsidR="00651DED" w:rsidRPr="00916825" w:rsidRDefault="006504D5" w:rsidP="00273E87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48</w:t>
            </w:r>
          </w:p>
          <w:p w14:paraId="2A0689D5" w14:textId="77777777" w:rsidR="00651DED" w:rsidRPr="00916825" w:rsidRDefault="00651DED" w:rsidP="00B15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3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77A2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Masa odpadów dotychczas przyjęta do składowania </w:t>
            </w:r>
            <w:r w:rsidR="00266AEF" w:rsidRPr="00916825">
              <w:rPr>
                <w:sz w:val="16"/>
                <w:szCs w:val="16"/>
              </w:rPr>
              <w:t xml:space="preserve"> od początku funkcjonowania składowiska </w:t>
            </w:r>
            <w:r w:rsidRPr="00916825">
              <w:rPr>
                <w:sz w:val="16"/>
                <w:szCs w:val="16"/>
              </w:rPr>
              <w:t>[Mg]</w:t>
            </w:r>
          </w:p>
          <w:p w14:paraId="26147817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B509CF" w:rsidRPr="00916825" w14:paraId="6F46FC1D" w14:textId="77777777">
        <w:trPr>
          <w:trHeight w:val="609"/>
        </w:trPr>
        <w:tc>
          <w:tcPr>
            <w:tcW w:w="35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63CFFC68" w14:textId="77777777" w:rsidR="00B509CF" w:rsidRPr="00916825" w:rsidRDefault="00B509CF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49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D130AE8" w14:textId="77777777" w:rsidR="00092B32" w:rsidRPr="00916825" w:rsidRDefault="00B509CF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 xml:space="preserve">Masa odpadów składowana w roku sprawozdawczym </w:t>
            </w:r>
          </w:p>
        </w:tc>
        <w:tc>
          <w:tcPr>
            <w:tcW w:w="148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E963A0E" w14:textId="77777777" w:rsidR="00B509CF" w:rsidRPr="00916825" w:rsidRDefault="00B509CF" w:rsidP="00273E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49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43DE16A" w14:textId="77777777" w:rsidR="00B509CF" w:rsidRPr="00916825" w:rsidRDefault="00B509CF" w:rsidP="00273E8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62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4FD4712" w14:textId="77777777" w:rsidR="00B509CF" w:rsidRPr="00916825" w:rsidRDefault="00A42ED8" w:rsidP="00120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Masa odpadów</w:t>
            </w:r>
            <w:r w:rsidR="00B509CF" w:rsidRPr="00916825">
              <w:rPr>
                <w:sz w:val="16"/>
                <w:szCs w:val="16"/>
              </w:rPr>
              <w:t xml:space="preserve"> [Mg]</w:t>
            </w:r>
            <w:r w:rsidR="00B509CF"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4</w:t>
            </w:r>
            <w:r w:rsidR="00B509CF" w:rsidRPr="00916825">
              <w:rPr>
                <w:vertAlign w:val="superscript"/>
              </w:rPr>
              <w:t>)</w:t>
            </w: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39C53C9" w14:textId="77777777" w:rsidR="00B509CF" w:rsidRPr="00916825" w:rsidRDefault="00A42ED8" w:rsidP="00EA7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Sucha masa odpadów</w:t>
            </w:r>
            <w:r w:rsidR="00B509CF" w:rsidRPr="00916825">
              <w:rPr>
                <w:sz w:val="16"/>
                <w:szCs w:val="16"/>
              </w:rPr>
              <w:t xml:space="preserve"> [Mg]</w:t>
            </w:r>
            <w:r w:rsidR="00B509CF" w:rsidRPr="00916825">
              <w:rPr>
                <w:vertAlign w:val="superscript"/>
              </w:rPr>
              <w:t>1</w:t>
            </w:r>
            <w:r w:rsidR="00E1675A" w:rsidRPr="00916825">
              <w:rPr>
                <w:vertAlign w:val="superscript"/>
              </w:rPr>
              <w:t>4</w:t>
            </w:r>
            <w:r w:rsidR="00B509CF" w:rsidRPr="00916825">
              <w:rPr>
                <w:vertAlign w:val="superscript"/>
              </w:rPr>
              <w:t>)</w:t>
            </w:r>
          </w:p>
        </w:tc>
      </w:tr>
      <w:tr w:rsidR="00B509CF" w:rsidRPr="00916825" w14:paraId="61EABDEC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142EA49" w14:textId="77777777" w:rsidR="00B509CF" w:rsidRPr="00916825" w:rsidRDefault="00B509CF" w:rsidP="00EA794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2AED6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2A0D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F430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A982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509CF" w:rsidRPr="00916825" w14:paraId="10A1CD51" w14:textId="77777777">
        <w:tc>
          <w:tcPr>
            <w:tcW w:w="354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584F93B" w14:textId="77777777" w:rsidR="00B509CF" w:rsidRPr="00916825" w:rsidRDefault="00B509CF" w:rsidP="00EA794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9EE86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7D51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892E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941C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B509CF" w:rsidRPr="00916825" w14:paraId="6B46C2FA" w14:textId="77777777">
        <w:tc>
          <w:tcPr>
            <w:tcW w:w="3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A4E596B" w14:textId="77777777" w:rsidR="00B509CF" w:rsidRPr="00916825" w:rsidRDefault="00B509CF" w:rsidP="00B15599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322B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5C5C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0CDD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5327" w14:textId="77777777" w:rsidR="00B509CF" w:rsidRPr="00916825" w:rsidRDefault="00B509CF" w:rsidP="00953BF2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14B2D96C" w14:textId="77777777" w:rsidR="00651DED" w:rsidRPr="00916825" w:rsidRDefault="00651DED" w:rsidP="00B15F6C">
      <w:pPr>
        <w:jc w:val="both"/>
      </w:pPr>
    </w:p>
    <w:p w14:paraId="2C4BCD97" w14:textId="77777777" w:rsidR="00651DED" w:rsidRPr="00916825" w:rsidRDefault="00E864C5" w:rsidP="008933B9">
      <w:pPr>
        <w:widowControl/>
        <w:autoSpaceDE/>
        <w:autoSpaceDN/>
        <w:adjustRightInd/>
        <w:rPr>
          <w:sz w:val="16"/>
          <w:szCs w:val="16"/>
        </w:rPr>
      </w:pPr>
      <w:r w:rsidRPr="00916825">
        <w:br w:type="page"/>
      </w:r>
      <w:r w:rsidR="00651DED" w:rsidRPr="00916825">
        <w:rPr>
          <w:b/>
          <w:bCs/>
        </w:rPr>
        <w:lastRenderedPageBreak/>
        <w:t>Dział 9.</w:t>
      </w:r>
      <w:r w:rsidR="00651DED" w:rsidRPr="00916825">
        <w:rPr>
          <w:b/>
          <w:bCs/>
        </w:rPr>
        <w:tab/>
        <w:t>Zbiorcze zestawienie danych o obiektach unieszkodliwiania odpadów wydobywczych</w:t>
      </w:r>
      <w:r w:rsidR="00E1675A" w:rsidRPr="00916825">
        <w:rPr>
          <w:b/>
          <w:vertAlign w:val="superscript"/>
        </w:rPr>
        <w:t>30</w:t>
      </w:r>
      <w:r w:rsidR="00651DED" w:rsidRPr="00916825">
        <w:rPr>
          <w:b/>
          <w:vertAlign w:val="superscript"/>
        </w:rPr>
        <w:t>)</w:t>
      </w:r>
    </w:p>
    <w:p w14:paraId="731AED06" w14:textId="77777777" w:rsidR="00651DED" w:rsidRPr="00916825" w:rsidRDefault="00651DED" w:rsidP="00B15F6C">
      <w:pPr>
        <w:jc w:val="both"/>
      </w:pPr>
    </w:p>
    <w:tbl>
      <w:tblPr>
        <w:tblW w:w="900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714"/>
        <w:gridCol w:w="56"/>
        <w:gridCol w:w="354"/>
        <w:gridCol w:w="284"/>
        <w:gridCol w:w="473"/>
        <w:gridCol w:w="377"/>
        <w:gridCol w:w="213"/>
        <w:gridCol w:w="354"/>
        <w:gridCol w:w="638"/>
        <w:gridCol w:w="924"/>
        <w:gridCol w:w="377"/>
        <w:gridCol w:w="46"/>
        <w:gridCol w:w="1138"/>
        <w:gridCol w:w="15"/>
        <w:gridCol w:w="56"/>
        <w:gridCol w:w="208"/>
        <w:gridCol w:w="1424"/>
      </w:tblGrid>
      <w:tr w:rsidR="00651DED" w:rsidRPr="00916825" w14:paraId="113B7D71" w14:textId="77777777">
        <w:tc>
          <w:tcPr>
            <w:tcW w:w="90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B03F0D8" w14:textId="77777777" w:rsidR="00651DED" w:rsidRPr="00916825" w:rsidRDefault="00651DED" w:rsidP="004F389D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Ogólne informacje</w:t>
            </w:r>
          </w:p>
        </w:tc>
      </w:tr>
      <w:tr w:rsidR="00651DED" w:rsidRPr="00916825" w14:paraId="5347C037" w14:textId="77777777">
        <w:tc>
          <w:tcPr>
            <w:tcW w:w="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32480BFA" w14:textId="77777777" w:rsidR="00651DED" w:rsidRPr="00916825" w:rsidRDefault="006504D5" w:rsidP="00DD0A12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</w:t>
            </w:r>
          </w:p>
        </w:tc>
        <w:tc>
          <w:tcPr>
            <w:tcW w:w="86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1004AF1" w14:textId="77777777" w:rsidR="00651DED" w:rsidRPr="00916825" w:rsidRDefault="00651DED" w:rsidP="00DD0A12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Adres obiektu unieszkodliwiania odpadów wydobywczych</w:t>
            </w:r>
          </w:p>
        </w:tc>
      </w:tr>
      <w:tr w:rsidR="006504D5" w:rsidRPr="00916825" w14:paraId="11D9705D" w14:textId="77777777"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2A5CE75" w14:textId="77777777" w:rsidR="006504D5" w:rsidRPr="00916825" w:rsidRDefault="006504D5" w:rsidP="00DD0A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1521" w14:textId="77777777" w:rsidR="00092B32" w:rsidRPr="00916825" w:rsidRDefault="006504D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Nazwa obiektu unieszkodliwiania odpadów wydobywczych</w:t>
            </w:r>
          </w:p>
          <w:p w14:paraId="21AD566E" w14:textId="77777777" w:rsidR="00E1675A" w:rsidRPr="00916825" w:rsidRDefault="00E1675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6ECC" w:rsidRPr="00916825" w14:paraId="62322395" w14:textId="77777777"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DB84E50" w14:textId="77777777" w:rsidR="008F6ECC" w:rsidRPr="00916825" w:rsidRDefault="008F6EC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4B8D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Województwo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16B3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Gmina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8688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Miejscowość</w:t>
            </w:r>
          </w:p>
          <w:p w14:paraId="69B8CE0A" w14:textId="77777777" w:rsidR="008F6ECC" w:rsidRPr="00916825" w:rsidRDefault="008F6ECC" w:rsidP="00AB39F7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3D03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Telefon służbowy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9746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Fax służbowy</w:t>
            </w:r>
            <w:r w:rsidRPr="00916825">
              <w:rPr>
                <w:vertAlign w:val="superscript"/>
              </w:rPr>
              <w:t>5)</w:t>
            </w:r>
          </w:p>
        </w:tc>
      </w:tr>
      <w:tr w:rsidR="008F6ECC" w:rsidRPr="00916825" w14:paraId="1D113324" w14:textId="77777777"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388BEC16" w14:textId="77777777" w:rsidR="008F6ECC" w:rsidRPr="00916825" w:rsidRDefault="008F6EC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E37A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Ulica</w:t>
            </w:r>
          </w:p>
          <w:p w14:paraId="1CDFB735" w14:textId="77777777" w:rsidR="008F6ECC" w:rsidRPr="00916825" w:rsidRDefault="008F6ECC" w:rsidP="00AB39F7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37B5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domu</w:t>
            </w:r>
          </w:p>
        </w:tc>
        <w:tc>
          <w:tcPr>
            <w:tcW w:w="1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F138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lokalu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7E2B5" w14:textId="77777777" w:rsidR="008F6ECC" w:rsidRPr="00916825" w:rsidRDefault="008F6ECC" w:rsidP="00AB39F7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pocztowy</w:t>
            </w:r>
          </w:p>
        </w:tc>
      </w:tr>
      <w:tr w:rsidR="00651DED" w:rsidRPr="00916825" w14:paraId="1FA9A424" w14:textId="77777777">
        <w:tc>
          <w:tcPr>
            <w:tcW w:w="3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37E3A972" w14:textId="77777777" w:rsidR="00651DED" w:rsidRPr="00916825" w:rsidRDefault="006504D5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</w:t>
            </w:r>
          </w:p>
          <w:p w14:paraId="33E84B30" w14:textId="77777777" w:rsidR="00651DED" w:rsidRPr="00916825" w:rsidRDefault="00651DED" w:rsidP="003D2065">
            <w:pPr>
              <w:rPr>
                <w:sz w:val="16"/>
                <w:szCs w:val="16"/>
              </w:rPr>
            </w:pPr>
          </w:p>
        </w:tc>
        <w:tc>
          <w:tcPr>
            <w:tcW w:w="86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19942EE" w14:textId="77777777" w:rsidR="00651DED" w:rsidRPr="00916825" w:rsidRDefault="00651DED" w:rsidP="002863F5">
            <w:pPr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916825">
              <w:rPr>
                <w:b/>
                <w:bCs/>
                <w:sz w:val="16"/>
                <w:szCs w:val="16"/>
              </w:rPr>
              <w:t>Adres posiadacza prowadzącego obiekt</w:t>
            </w:r>
          </w:p>
        </w:tc>
      </w:tr>
      <w:tr w:rsidR="006504D5" w:rsidRPr="00916825" w14:paraId="66EE3FE7" w14:textId="77777777"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A0AC056" w14:textId="77777777" w:rsidR="006504D5" w:rsidRPr="00916825" w:rsidRDefault="006504D5" w:rsidP="006C1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1731E" w14:textId="77777777" w:rsidR="006504D5" w:rsidRPr="00916825" w:rsidRDefault="006504D5" w:rsidP="006504D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Nazwa zarządzającego obiektem unieszkodliwiania odpadów wydobywczych</w:t>
            </w:r>
          </w:p>
          <w:p w14:paraId="162A1181" w14:textId="77777777" w:rsidR="006504D5" w:rsidRPr="00916825" w:rsidRDefault="006504D5" w:rsidP="002863F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F6ECC" w:rsidRPr="00916825" w14:paraId="264549A3" w14:textId="77777777"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5D166A0A" w14:textId="77777777" w:rsidR="008F6ECC" w:rsidRPr="00916825" w:rsidRDefault="008F6EC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FBC4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Województwo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6AE4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Gmina</w:t>
            </w: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7AC1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Miejscowość</w:t>
            </w:r>
          </w:p>
          <w:p w14:paraId="4F84145B" w14:textId="77777777" w:rsidR="008F6ECC" w:rsidRPr="00916825" w:rsidRDefault="008F6ECC" w:rsidP="00AB39F7">
            <w:pPr>
              <w:rPr>
                <w:sz w:val="16"/>
                <w:szCs w:val="16"/>
              </w:rPr>
            </w:pPr>
          </w:p>
        </w:tc>
        <w:tc>
          <w:tcPr>
            <w:tcW w:w="1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C386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Telefon służbowy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A4B3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Fax służbowy</w:t>
            </w:r>
            <w:r w:rsidRPr="00916825">
              <w:rPr>
                <w:vertAlign w:val="superscript"/>
              </w:rPr>
              <w:t>5)</w:t>
            </w:r>
          </w:p>
        </w:tc>
      </w:tr>
      <w:tr w:rsidR="008F6ECC" w:rsidRPr="00916825" w14:paraId="27CD099F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26A730" w14:textId="77777777" w:rsidR="008F6ECC" w:rsidRPr="00916825" w:rsidRDefault="008F6ECC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C663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Ulica</w:t>
            </w:r>
          </w:p>
          <w:p w14:paraId="110F97AA" w14:textId="77777777" w:rsidR="008F6ECC" w:rsidRPr="00916825" w:rsidRDefault="008F6ECC" w:rsidP="00AB39F7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041D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domu</w:t>
            </w:r>
          </w:p>
        </w:tc>
        <w:tc>
          <w:tcPr>
            <w:tcW w:w="1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9E95" w14:textId="77777777" w:rsidR="008F6ECC" w:rsidRPr="00916825" w:rsidRDefault="008F6ECC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lokalu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9000" w14:textId="77777777" w:rsidR="008F6ECC" w:rsidRPr="00916825" w:rsidRDefault="008F6ECC" w:rsidP="00AB39F7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pocztowy</w:t>
            </w:r>
          </w:p>
        </w:tc>
      </w:tr>
      <w:tr w:rsidR="003A78BD" w:rsidRPr="00916825" w14:paraId="56E2176D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FF6E662" w14:textId="77777777" w:rsidR="003A78BD" w:rsidRPr="00916825" w:rsidRDefault="003A78BD" w:rsidP="006C154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3</w:t>
            </w:r>
          </w:p>
        </w:tc>
        <w:tc>
          <w:tcPr>
            <w:tcW w:w="3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DF144B3" w14:textId="77777777" w:rsidR="003A78BD" w:rsidRPr="00916825" w:rsidRDefault="003A78B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NIP</w:t>
            </w:r>
            <w:r w:rsidRPr="00916825">
              <w:rPr>
                <w:vertAlign w:val="superscript"/>
              </w:rPr>
              <w:t>5)</w:t>
            </w:r>
          </w:p>
        </w:tc>
        <w:tc>
          <w:tcPr>
            <w:tcW w:w="51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4DAF" w14:textId="77777777" w:rsidR="003A78BD" w:rsidRPr="00916825" w:rsidRDefault="003A78BD" w:rsidP="00EA7940">
            <w:pPr>
              <w:rPr>
                <w:sz w:val="24"/>
                <w:szCs w:val="24"/>
              </w:rPr>
            </w:pPr>
          </w:p>
        </w:tc>
      </w:tr>
      <w:tr w:rsidR="003A78BD" w:rsidRPr="00916825" w14:paraId="091362E3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AA99D52" w14:textId="77777777" w:rsidR="003A78BD" w:rsidRPr="00916825" w:rsidRDefault="003A78BD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4</w:t>
            </w:r>
          </w:p>
        </w:tc>
        <w:tc>
          <w:tcPr>
            <w:tcW w:w="3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8051BC6" w14:textId="77777777" w:rsidR="003A78BD" w:rsidRPr="00916825" w:rsidRDefault="003A78BD" w:rsidP="002863F5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REGON</w:t>
            </w:r>
            <w:r w:rsidRPr="00916825">
              <w:rPr>
                <w:vertAlign w:val="superscript"/>
              </w:rPr>
              <w:t>5)</w:t>
            </w:r>
          </w:p>
        </w:tc>
        <w:tc>
          <w:tcPr>
            <w:tcW w:w="51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2B43" w14:textId="77777777" w:rsidR="003A78BD" w:rsidRPr="00916825" w:rsidRDefault="003A78BD" w:rsidP="00EA7940">
            <w:pPr>
              <w:rPr>
                <w:sz w:val="24"/>
                <w:szCs w:val="24"/>
              </w:rPr>
            </w:pPr>
          </w:p>
        </w:tc>
      </w:tr>
      <w:tr w:rsidR="00651DED" w:rsidRPr="00916825" w14:paraId="06FF514B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7C5651F" w14:textId="77777777" w:rsidR="00651DED" w:rsidRPr="00916825" w:rsidRDefault="00B07F4E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5</w:t>
            </w:r>
          </w:p>
        </w:tc>
        <w:tc>
          <w:tcPr>
            <w:tcW w:w="53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3B1D" w14:textId="77777777" w:rsidR="00651DED" w:rsidRPr="00916825" w:rsidRDefault="00651DED" w:rsidP="008937F4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Współrzędne geograficzne obiektu</w:t>
            </w:r>
            <w:r w:rsidRPr="00916825">
              <w:rPr>
                <w:vertAlign w:val="superscript"/>
              </w:rPr>
              <w:t>2</w:t>
            </w:r>
            <w:r w:rsidR="008937F4" w:rsidRPr="00916825">
              <w:rPr>
                <w:vertAlign w:val="superscript"/>
              </w:rPr>
              <w:t>2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B41A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</w:tr>
      <w:tr w:rsidR="008937F4" w:rsidRPr="00916825" w14:paraId="65FF6B61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BDE69DD" w14:textId="77777777" w:rsidR="008937F4" w:rsidRPr="00916825" w:rsidRDefault="008937F4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6</w:t>
            </w:r>
          </w:p>
        </w:tc>
        <w:tc>
          <w:tcPr>
            <w:tcW w:w="28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8FFEED" w14:textId="77777777" w:rsidR="008937F4" w:rsidRPr="00916825" w:rsidRDefault="008937F4" w:rsidP="008937F4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Kategoria obiektu</w:t>
            </w:r>
            <w:r w:rsidRPr="00916825">
              <w:rPr>
                <w:vertAlign w:val="superscript"/>
              </w:rPr>
              <w:t>31)</w:t>
            </w:r>
            <w:r w:rsidRPr="00916825">
              <w:t xml:space="preserve"> </w:t>
            </w:r>
          </w:p>
        </w:tc>
        <w:tc>
          <w:tcPr>
            <w:tcW w:w="2883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533BA6B" w14:textId="77777777" w:rsidR="008937F4" w:rsidRPr="00916825" w:rsidRDefault="008937F4" w:rsidP="008937F4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kategoria A</w:t>
            </w:r>
          </w:p>
        </w:tc>
        <w:tc>
          <w:tcPr>
            <w:tcW w:w="2887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5923" w14:textId="77777777" w:rsidR="008937F4" w:rsidRPr="00916825" w:rsidRDefault="008937F4" w:rsidP="008937F4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pozostałe</w:t>
            </w:r>
            <w:r w:rsidR="00C83435">
              <w:rPr>
                <w:sz w:val="16"/>
                <w:szCs w:val="16"/>
              </w:rPr>
              <w:t xml:space="preserve"> kategorie</w:t>
            </w:r>
          </w:p>
        </w:tc>
      </w:tr>
      <w:tr w:rsidR="00651DED" w:rsidRPr="00916825" w14:paraId="043B688A" w14:textId="77777777">
        <w:tc>
          <w:tcPr>
            <w:tcW w:w="90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2C75603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651DED" w:rsidRPr="00916825" w14:paraId="1FD8A7F7" w14:textId="77777777">
        <w:tc>
          <w:tcPr>
            <w:tcW w:w="24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26397E" w14:textId="77777777" w:rsidR="00651DED" w:rsidRPr="00916825" w:rsidRDefault="00651DED" w:rsidP="00EA7940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Rodzaj decyzji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787BEE" w14:textId="77777777" w:rsidR="00651DED" w:rsidRPr="00916825" w:rsidRDefault="00651DED" w:rsidP="00EA7940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Znak decyzji</w:t>
            </w: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0371554" w14:textId="77777777" w:rsidR="00651DED" w:rsidRPr="00DC1156" w:rsidRDefault="001418C8" w:rsidP="00EA7940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Data</w:t>
            </w:r>
            <w:r w:rsidR="00651DED" w:rsidRPr="00916825">
              <w:rPr>
                <w:b/>
                <w:bCs/>
                <w:sz w:val="16"/>
                <w:szCs w:val="16"/>
              </w:rPr>
              <w:t xml:space="preserve"> wydania</w:t>
            </w:r>
            <w:r w:rsidR="008937F4" w:rsidRPr="00916825">
              <w:rPr>
                <w:b/>
                <w:bCs/>
                <w:vertAlign w:val="superscript"/>
              </w:rPr>
              <w:t>6)</w:t>
            </w:r>
            <w:r w:rsidR="00DC1156">
              <w:rPr>
                <w:b/>
                <w:bCs/>
                <w:sz w:val="16"/>
                <w:szCs w:val="16"/>
              </w:rPr>
              <w:t xml:space="preserve"> decyzji</w:t>
            </w: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3A1660" w14:textId="77777777" w:rsidR="00651DED" w:rsidRPr="00916825" w:rsidRDefault="00651DED" w:rsidP="008937F4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 xml:space="preserve">Termin </w:t>
            </w:r>
            <w:r w:rsidR="00DA5F84" w:rsidRPr="00916825">
              <w:rPr>
                <w:b/>
                <w:sz w:val="16"/>
                <w:szCs w:val="16"/>
              </w:rPr>
              <w:t>obowiązywan</w:t>
            </w:r>
            <w:r w:rsidR="008937F4" w:rsidRPr="00916825">
              <w:rPr>
                <w:b/>
                <w:sz w:val="16"/>
                <w:szCs w:val="16"/>
              </w:rPr>
              <w:t>i</w:t>
            </w:r>
            <w:r w:rsidR="00DA5F84" w:rsidRPr="00916825">
              <w:rPr>
                <w:b/>
                <w:sz w:val="16"/>
                <w:szCs w:val="16"/>
              </w:rPr>
              <w:t>a decyzji</w:t>
            </w:r>
            <w:r w:rsidR="008937F4" w:rsidRPr="00916825">
              <w:rPr>
                <w:b/>
                <w:vertAlign w:val="superscript"/>
              </w:rPr>
              <w:t>6)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B793910" w14:textId="77777777" w:rsidR="00651DED" w:rsidRPr="00916825" w:rsidRDefault="00651DED" w:rsidP="00EA7940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Organ wydający</w:t>
            </w:r>
            <w:r w:rsidR="00DC1156">
              <w:rPr>
                <w:b/>
                <w:bCs/>
                <w:sz w:val="16"/>
                <w:szCs w:val="16"/>
              </w:rPr>
              <w:t xml:space="preserve"> decyzję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8F1300" w14:textId="77777777" w:rsidR="00651DED" w:rsidRPr="00916825" w:rsidRDefault="00651DED" w:rsidP="00EA7940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Wskazać czy decyzja była uchylona bądź przedłużona</w:t>
            </w:r>
            <w:r w:rsidRPr="00916825">
              <w:rPr>
                <w:b/>
                <w:bCs/>
                <w:vertAlign w:val="superscript"/>
              </w:rPr>
              <w:t>26)</w:t>
            </w:r>
          </w:p>
        </w:tc>
      </w:tr>
      <w:tr w:rsidR="00651DED" w:rsidRPr="00916825" w14:paraId="12E8B8B9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5B074B6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7</w:t>
            </w:r>
          </w:p>
          <w:p w14:paraId="6D7A5CFB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A4DF47C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lokalizacyjna </w:t>
            </w:r>
          </w:p>
          <w:p w14:paraId="6BA8F0B7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(jeśli dotyczy)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79B1C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5A1D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BD550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428B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C983A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087B6EC6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50347E9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8</w:t>
            </w:r>
          </w:p>
          <w:p w14:paraId="69EA59AF" w14:textId="77777777" w:rsidR="00651DED" w:rsidRPr="00916825" w:rsidRDefault="00651DED" w:rsidP="00286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E7F7693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o warunkach zabudowy i zagospodarowania terenu </w:t>
            </w:r>
          </w:p>
          <w:p w14:paraId="5AF4C3BC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(jeśli dotyczy)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5F76F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24BFF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340E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BC53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4A1AD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46E110ED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2555E67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9</w:t>
            </w:r>
          </w:p>
          <w:p w14:paraId="201338F0" w14:textId="77777777" w:rsidR="00651DED" w:rsidRPr="00916825" w:rsidRDefault="00651DED" w:rsidP="00286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C7C066A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Pozwolenie na budowę </w:t>
            </w:r>
          </w:p>
          <w:p w14:paraId="5D0ED5F7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(jeśli dotyczy)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34D2F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BF7E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2030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9BFD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B2ED8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4360316D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5322B3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10</w:t>
            </w:r>
          </w:p>
          <w:p w14:paraId="6766F542" w14:textId="77777777" w:rsidR="00651DED" w:rsidRPr="00916825" w:rsidRDefault="00651DED" w:rsidP="00286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3DBC2B6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Pozwolenie na użytkowanie (jeśli dotyczy)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A2DF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2E6F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47F9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9C14C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95008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1577D29B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C54F970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11</w:t>
            </w:r>
          </w:p>
          <w:p w14:paraId="42F22B88" w14:textId="77777777" w:rsidR="00651DED" w:rsidRPr="00916825" w:rsidRDefault="00651DED" w:rsidP="00286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F7CE52F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 zatwierdzająca program gospodarowania odpadami wydobywczymi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121AD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CF5F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1746E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A927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22D7D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5C11EE7F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0D72EA5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12</w:t>
            </w:r>
          </w:p>
          <w:p w14:paraId="4A253B78" w14:textId="77777777" w:rsidR="00651DED" w:rsidRPr="00916825" w:rsidRDefault="00651DED" w:rsidP="00286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1674808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Zezwolenie na prowadzenie obiektu unieszkodliwiania odpadów wydobywczych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321CA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15C8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5381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43808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65F47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54697F1A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6F777D2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13</w:t>
            </w: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EBC8C87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Zgoda na zamknięcie wydzielonej części obiektu unieszkodliwiania odpadów wydobywczych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7FDB2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69A8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E439F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12B0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C161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3EB185A2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3DF29E" w14:textId="77777777" w:rsidR="00651DED" w:rsidRPr="00916825" w:rsidRDefault="00B07F4E" w:rsidP="004F389D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14</w:t>
            </w: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9917FFF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Zgoda na zamknięcie obiektu unieszkodliwiania odpadów wydobywczych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495B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2FB3B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CD1BC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0830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130C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2BC6258B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B605C43" w14:textId="77777777" w:rsidR="00651DED" w:rsidRPr="00916825" w:rsidRDefault="00B07F4E" w:rsidP="002863F5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15</w:t>
            </w:r>
          </w:p>
        </w:tc>
        <w:tc>
          <w:tcPr>
            <w:tcW w:w="2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AC049F5" w14:textId="77777777" w:rsidR="00651DED" w:rsidRPr="00916825" w:rsidRDefault="00651DED" w:rsidP="002863F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 w sprawie wstrzymania działalności</w:t>
            </w:r>
          </w:p>
          <w:p w14:paraId="3DE2311E" w14:textId="77777777" w:rsidR="00651DED" w:rsidRPr="00916825" w:rsidRDefault="00651DED" w:rsidP="002863F5">
            <w:pPr>
              <w:rPr>
                <w:sz w:val="24"/>
                <w:szCs w:val="24"/>
              </w:rPr>
            </w:pPr>
            <w:r w:rsidRPr="00916825">
              <w:rPr>
                <w:sz w:val="16"/>
                <w:szCs w:val="16"/>
              </w:rPr>
              <w:t>(jeśli dotyczy)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32225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B8B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DC84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0968E" w14:textId="77777777" w:rsidR="00651DED" w:rsidRPr="00916825" w:rsidRDefault="00651DED" w:rsidP="00EA7940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C749" w14:textId="77777777" w:rsidR="00651DED" w:rsidRPr="00916825" w:rsidRDefault="00651DED" w:rsidP="00EA7940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651DED" w:rsidRPr="00916825" w14:paraId="392D967E" w14:textId="77777777">
        <w:tc>
          <w:tcPr>
            <w:tcW w:w="90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B9B2028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techniczne</w:t>
            </w:r>
          </w:p>
        </w:tc>
      </w:tr>
      <w:tr w:rsidR="00651DED" w:rsidRPr="00916825" w14:paraId="29204FCC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F33245" w14:textId="77777777" w:rsidR="00651DED" w:rsidRPr="00916825" w:rsidRDefault="00B07F4E" w:rsidP="00716CD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16</w:t>
            </w:r>
          </w:p>
        </w:tc>
        <w:tc>
          <w:tcPr>
            <w:tcW w:w="53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DC5A62" w14:textId="77777777" w:rsidR="00651DED" w:rsidRPr="00916825" w:rsidRDefault="00651DED" w:rsidP="00716CDD">
            <w:pPr>
              <w:spacing w:before="40" w:after="40"/>
              <w:ind w:right="-495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Pojemność całkowita [m</w:t>
            </w:r>
            <w:r w:rsidRPr="00916825">
              <w:rPr>
                <w:sz w:val="16"/>
                <w:szCs w:val="16"/>
                <w:vertAlign w:val="superscript"/>
              </w:rPr>
              <w:t>3</w:t>
            </w:r>
            <w:r w:rsidRPr="00916825">
              <w:rPr>
                <w:sz w:val="16"/>
                <w:szCs w:val="16"/>
              </w:rPr>
              <w:t>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28DC" w14:textId="77777777" w:rsidR="00651DED" w:rsidRPr="00916825" w:rsidRDefault="00651DED" w:rsidP="00716CDD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282B27E6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7A210B6" w14:textId="77777777" w:rsidR="00651DED" w:rsidRPr="00916825" w:rsidRDefault="00B07F4E" w:rsidP="00716CD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17</w:t>
            </w:r>
          </w:p>
        </w:tc>
        <w:tc>
          <w:tcPr>
            <w:tcW w:w="53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F67FA84" w14:textId="77777777" w:rsidR="00651DED" w:rsidRPr="00916825" w:rsidRDefault="00651DED" w:rsidP="00716CDD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Pojemność wypełniona [m</w:t>
            </w:r>
            <w:r w:rsidRPr="00916825">
              <w:rPr>
                <w:sz w:val="16"/>
                <w:szCs w:val="16"/>
                <w:vertAlign w:val="superscript"/>
              </w:rPr>
              <w:t>3</w:t>
            </w:r>
            <w:r w:rsidRPr="00916825">
              <w:rPr>
                <w:sz w:val="16"/>
                <w:szCs w:val="16"/>
              </w:rPr>
              <w:t>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A971" w14:textId="77777777" w:rsidR="00651DED" w:rsidRPr="00916825" w:rsidRDefault="00651DED" w:rsidP="00716CDD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 </w:t>
            </w:r>
          </w:p>
        </w:tc>
      </w:tr>
      <w:tr w:rsidR="00651DED" w:rsidRPr="00916825" w14:paraId="47483452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AA65FD9" w14:textId="77777777" w:rsidR="00651DED" w:rsidRPr="00916825" w:rsidRDefault="00B07F4E" w:rsidP="00716CD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18</w:t>
            </w:r>
          </w:p>
        </w:tc>
        <w:tc>
          <w:tcPr>
            <w:tcW w:w="53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BB7D1A2" w14:textId="77777777" w:rsidR="00651DED" w:rsidRPr="00916825" w:rsidRDefault="00651DED" w:rsidP="00716CDD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Pojemność pozostała [m</w:t>
            </w:r>
            <w:r w:rsidRPr="00916825">
              <w:rPr>
                <w:sz w:val="16"/>
                <w:szCs w:val="16"/>
                <w:vertAlign w:val="superscript"/>
              </w:rPr>
              <w:t>3</w:t>
            </w:r>
            <w:r w:rsidRPr="00916825">
              <w:rPr>
                <w:sz w:val="16"/>
                <w:szCs w:val="16"/>
              </w:rPr>
              <w:t>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30D5" w14:textId="77777777" w:rsidR="00651DED" w:rsidRPr="00916825" w:rsidRDefault="00651DED" w:rsidP="00716CD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132730FE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80BF891" w14:textId="77777777" w:rsidR="00651DED" w:rsidRPr="00916825" w:rsidRDefault="00B07F4E" w:rsidP="00716CD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19</w:t>
            </w:r>
          </w:p>
        </w:tc>
        <w:tc>
          <w:tcPr>
            <w:tcW w:w="53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E4BB728" w14:textId="77777777" w:rsidR="00651DED" w:rsidRPr="00916825" w:rsidRDefault="00651DED" w:rsidP="00716CDD">
            <w:pPr>
              <w:spacing w:before="40" w:after="40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Powierzchnia w granicach korony [m</w:t>
            </w:r>
            <w:r w:rsidRPr="00916825">
              <w:rPr>
                <w:sz w:val="16"/>
                <w:szCs w:val="16"/>
                <w:vertAlign w:val="superscript"/>
              </w:rPr>
              <w:t>2</w:t>
            </w:r>
            <w:r w:rsidRPr="00916825">
              <w:rPr>
                <w:sz w:val="16"/>
                <w:szCs w:val="16"/>
              </w:rPr>
              <w:t>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4342" w14:textId="77777777" w:rsidR="00651DED" w:rsidRPr="00916825" w:rsidRDefault="00651DED" w:rsidP="00716CD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5FB4D2AF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18F370B" w14:textId="77777777" w:rsidR="00651DED" w:rsidRPr="00916825" w:rsidRDefault="00B07F4E" w:rsidP="004F389D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20</w:t>
            </w:r>
          </w:p>
        </w:tc>
        <w:tc>
          <w:tcPr>
            <w:tcW w:w="3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E3F98B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Ewidencja odpadów</w:t>
            </w: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21CF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074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ACBBE58" w14:textId="77777777">
        <w:trPr>
          <w:trHeight w:val="449"/>
        </w:trPr>
        <w:tc>
          <w:tcPr>
            <w:tcW w:w="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7035DA4" w14:textId="77777777" w:rsidR="00651DED" w:rsidRPr="00916825" w:rsidRDefault="00B07F4E" w:rsidP="004F389D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21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72C1CC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Monitoring w fazie eksploatacyjnej</w:t>
            </w: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64C7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CF4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2DB4703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55210DC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85D8810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93DE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A57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E2A8097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1400426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FEBF947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D99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EDB7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C4F4DBF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F93E51E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7C97595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AC1E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F6A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6279A0D0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9667EBD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C18F74C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E1E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poziom wód podziemnych</w:t>
            </w:r>
          </w:p>
          <w:p w14:paraId="5F8DEC6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513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70250FF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F1B2F84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0FAC0A3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CD10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99D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5C720AE4" w14:textId="77777777">
        <w:tc>
          <w:tcPr>
            <w:tcW w:w="3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EA0E14" w14:textId="77777777" w:rsidR="00651DED" w:rsidRPr="00916825" w:rsidRDefault="00B07F4E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325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42B09B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Monitoring w fazie poeksploatacyjnej</w:t>
            </w: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22B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opad atmosferyczny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CF0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B1EF07B" w14:textId="77777777"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E18A924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31D9B87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4E88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powierzchniowe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6BA1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5F0B99DC" w14:textId="77777777"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CFC7539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C2A040A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E8E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odciekowe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7D4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210708E" w14:textId="77777777"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B1A7140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0778669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1BAD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wody podziemne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71C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5ADB1C72" w14:textId="77777777"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BBAE270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B8D96EA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59A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poziom wód podziemnych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98C2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77049ED0" w14:textId="77777777">
        <w:tc>
          <w:tcPr>
            <w:tcW w:w="3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2DF36AE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8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8416EF3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53E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osiadanie powierzchni obiektu [tak/nie]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361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6313A20" w14:textId="77777777">
        <w:tc>
          <w:tcPr>
            <w:tcW w:w="90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4D93F1" w14:textId="77777777" w:rsidR="00651DED" w:rsidRPr="00916825" w:rsidRDefault="00651DED" w:rsidP="00EA7940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651DED" w:rsidRPr="00916825" w14:paraId="247AD8D4" w14:textId="77777777">
        <w:tc>
          <w:tcPr>
            <w:tcW w:w="35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698FB297" w14:textId="77777777" w:rsidR="00651DED" w:rsidRPr="00916825" w:rsidRDefault="00B07F4E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23</w:t>
            </w:r>
          </w:p>
        </w:tc>
        <w:tc>
          <w:tcPr>
            <w:tcW w:w="2408" w:type="dxa"/>
            <w:gridSpan w:val="4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8C34A4F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 pozyskanych z obiektu (jeśli dotyczy)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706916B" w14:textId="77777777" w:rsidR="00651DED" w:rsidRPr="00916825" w:rsidRDefault="00651DED" w:rsidP="002863F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Pr="00916825">
              <w:rPr>
                <w:vertAlign w:val="superscript"/>
              </w:rPr>
              <w:t>1</w:t>
            </w:r>
            <w:r w:rsidR="008937F4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2056BBF" w14:textId="77777777" w:rsidR="00651DED" w:rsidRPr="00916825" w:rsidRDefault="00651DED" w:rsidP="002863F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Pr="00916825">
              <w:rPr>
                <w:vertAlign w:val="superscript"/>
              </w:rPr>
              <w:t>1</w:t>
            </w:r>
            <w:r w:rsidR="008937F4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50348DE" w14:textId="77777777" w:rsidR="00651DED" w:rsidRPr="00916825" w:rsidRDefault="00A42ED8" w:rsidP="002863F5">
            <w:pPr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Masa odpadów</w:t>
            </w:r>
            <w:r w:rsidR="00651DED" w:rsidRPr="00916825">
              <w:rPr>
                <w:sz w:val="16"/>
                <w:szCs w:val="16"/>
              </w:rPr>
              <w:t xml:space="preserve"> [Mg]</w:t>
            </w:r>
            <w:r w:rsidR="00651DED" w:rsidRPr="00916825">
              <w:rPr>
                <w:vertAlign w:val="superscript"/>
              </w:rPr>
              <w:t>1</w:t>
            </w:r>
            <w:r w:rsidR="008937F4" w:rsidRPr="00916825">
              <w:rPr>
                <w:vertAlign w:val="superscript"/>
              </w:rPr>
              <w:t>4</w:t>
            </w:r>
            <w:r w:rsidR="00651DED" w:rsidRPr="00916825">
              <w:rPr>
                <w:vertAlign w:val="superscript"/>
              </w:rPr>
              <w:t>)</w:t>
            </w: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A0F3541" w14:textId="77777777" w:rsidR="00651DED" w:rsidRPr="00916825" w:rsidRDefault="00A42ED8" w:rsidP="002863F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Sucha masa odpadów</w:t>
            </w:r>
            <w:r w:rsidR="00651DED" w:rsidRPr="00916825">
              <w:rPr>
                <w:sz w:val="16"/>
                <w:szCs w:val="16"/>
              </w:rPr>
              <w:t xml:space="preserve"> [Mg]</w:t>
            </w:r>
            <w:r w:rsidR="00651DED" w:rsidRPr="00916825">
              <w:rPr>
                <w:vertAlign w:val="superscript"/>
              </w:rPr>
              <w:t>1</w:t>
            </w:r>
            <w:r w:rsidR="008937F4" w:rsidRPr="00916825">
              <w:rPr>
                <w:vertAlign w:val="superscript"/>
              </w:rPr>
              <w:t>4</w:t>
            </w:r>
            <w:r w:rsidR="00651DED" w:rsidRPr="00916825">
              <w:rPr>
                <w:vertAlign w:val="superscript"/>
              </w:rPr>
              <w:t>)</w:t>
            </w:r>
          </w:p>
        </w:tc>
      </w:tr>
      <w:tr w:rsidR="00651DED" w:rsidRPr="00916825" w14:paraId="061E1B8A" w14:textId="77777777"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7DD0B2B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023568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A6E1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E640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D6ED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2C58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34736C16" w14:textId="77777777"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4C13425E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E5E3B2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EB73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4EB4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2483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7642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70030C67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0664FA" w14:textId="77777777" w:rsidR="00651DED" w:rsidRPr="00916825" w:rsidRDefault="00651DED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B49E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FD85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B546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3618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ED57" w14:textId="77777777" w:rsidR="00651DED" w:rsidRPr="00916825" w:rsidRDefault="00651DED" w:rsidP="004F389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651DED" w:rsidRPr="00916825" w14:paraId="2FAFE142" w14:textId="77777777"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FFB78A" w14:textId="77777777" w:rsidR="00651DED" w:rsidRPr="00916825" w:rsidRDefault="00B07F4E" w:rsidP="004F389D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24</w:t>
            </w:r>
          </w:p>
        </w:tc>
        <w:tc>
          <w:tcPr>
            <w:tcW w:w="865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072B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Masa odpadów dotychczas przyjęta do składowania </w:t>
            </w:r>
            <w:r w:rsidR="000C0D1C" w:rsidRPr="00916825">
              <w:rPr>
                <w:sz w:val="16"/>
                <w:szCs w:val="16"/>
              </w:rPr>
              <w:t>od początku funkcjonowania obiektu unieszkodliwiania odpadów wydobywczych [</w:t>
            </w:r>
            <w:r w:rsidRPr="00916825">
              <w:rPr>
                <w:sz w:val="16"/>
                <w:szCs w:val="16"/>
              </w:rPr>
              <w:t>Mg]</w:t>
            </w:r>
          </w:p>
          <w:p w14:paraId="03ECD4E4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24"/>
                <w:szCs w:val="24"/>
              </w:rPr>
              <w:t xml:space="preserve"> </w:t>
            </w:r>
          </w:p>
        </w:tc>
      </w:tr>
      <w:tr w:rsidR="00A6202F" w:rsidRPr="00916825" w14:paraId="56D3D644" w14:textId="77777777">
        <w:trPr>
          <w:trHeight w:val="226"/>
        </w:trPr>
        <w:tc>
          <w:tcPr>
            <w:tcW w:w="35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09615DD2" w14:textId="77777777" w:rsidR="00A6202F" w:rsidRPr="00916825" w:rsidRDefault="00B07F4E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25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75907A5" w14:textId="77777777" w:rsidR="00A6202F" w:rsidRPr="00916825" w:rsidRDefault="00A6202F" w:rsidP="002863F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Pr="00916825">
              <w:rPr>
                <w:vertAlign w:val="superscript"/>
              </w:rPr>
              <w:t>1</w:t>
            </w:r>
            <w:r w:rsidR="008937F4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3673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D873449" w14:textId="77777777" w:rsidR="00A6202F" w:rsidRPr="00916825" w:rsidRDefault="00A6202F" w:rsidP="008937F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Pr="00916825">
              <w:rPr>
                <w:vertAlign w:val="superscript"/>
              </w:rPr>
              <w:t>1</w:t>
            </w:r>
            <w:r w:rsidR="008937F4" w:rsidRPr="00916825">
              <w:rPr>
                <w:vertAlign w:val="superscript"/>
              </w:rPr>
              <w:t>3</w:t>
            </w:r>
            <w:r w:rsidRPr="00916825">
              <w:rPr>
                <w:vertAlign w:val="superscript"/>
              </w:rPr>
              <w:t>)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6EDAB5D" w14:textId="77777777" w:rsidR="00A6202F" w:rsidRPr="00916825" w:rsidRDefault="00A6202F" w:rsidP="00061527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 składowana w roku sprawozdawczym [Mg]</w:t>
            </w:r>
            <w:r w:rsidRPr="00916825">
              <w:rPr>
                <w:vertAlign w:val="superscript"/>
              </w:rPr>
              <w:t>1</w:t>
            </w:r>
            <w:r w:rsidR="008937F4" w:rsidRPr="00916825">
              <w:rPr>
                <w:vertAlign w:val="superscript"/>
              </w:rPr>
              <w:t>4</w:t>
            </w:r>
            <w:r w:rsidRPr="00916825">
              <w:rPr>
                <w:vertAlign w:val="superscript"/>
              </w:rPr>
              <w:t>)</w:t>
            </w:r>
          </w:p>
        </w:tc>
      </w:tr>
      <w:tr w:rsidR="00A6202F" w:rsidRPr="00916825" w14:paraId="63CADA07" w14:textId="77777777">
        <w:trPr>
          <w:trHeight w:val="225"/>
        </w:trPr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17CFD37C" w14:textId="77777777" w:rsidR="00A6202F" w:rsidRPr="00916825" w:rsidRDefault="00A6202F" w:rsidP="00EA7940">
            <w:pPr>
              <w:rPr>
                <w:sz w:val="16"/>
                <w:szCs w:val="16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AF0FB4A" w14:textId="77777777" w:rsidR="00A6202F" w:rsidRPr="00916825" w:rsidRDefault="00A6202F" w:rsidP="00EA7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3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9E5050D" w14:textId="77777777" w:rsidR="00A6202F" w:rsidRPr="00916825" w:rsidRDefault="00A6202F" w:rsidP="00EA7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1FF7BEB" w14:textId="77777777" w:rsidR="00A6202F" w:rsidRPr="00916825" w:rsidRDefault="00A6202F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141C90D" w14:textId="77777777" w:rsidR="00A6202F" w:rsidRPr="00916825" w:rsidRDefault="00A6202F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Sucha masa odpadów</w:t>
            </w:r>
          </w:p>
        </w:tc>
      </w:tr>
      <w:tr w:rsidR="00A6202F" w:rsidRPr="00916825" w14:paraId="2F77F12B" w14:textId="77777777"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781B245E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2495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3A7A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25B3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1388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6202F" w:rsidRPr="00916825" w14:paraId="6D4B551E" w14:textId="77777777">
        <w:tc>
          <w:tcPr>
            <w:tcW w:w="353" w:type="dxa"/>
            <w:vMerge/>
            <w:tcBorders>
              <w:left w:val="single" w:sz="6" w:space="0" w:color="auto"/>
              <w:right w:val="single" w:sz="6" w:space="0" w:color="auto"/>
            </w:tcBorders>
            <w:shd w:val="pct15" w:color="auto" w:fill="auto"/>
          </w:tcPr>
          <w:p w14:paraId="276BD145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04F4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EA04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9284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9D7C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A6202F" w:rsidRPr="00916825" w14:paraId="517AE4AF" w14:textId="77777777">
        <w:tc>
          <w:tcPr>
            <w:tcW w:w="3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E0D4D24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57FC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367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4CC4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DC76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6BDD" w14:textId="77777777" w:rsidR="00A6202F" w:rsidRPr="00916825" w:rsidRDefault="00A6202F" w:rsidP="004F389D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72A400E3" w14:textId="77777777" w:rsidR="00222759" w:rsidRPr="00916825" w:rsidRDefault="00222759" w:rsidP="00B15F6C">
      <w:pPr>
        <w:jc w:val="both"/>
        <w:rPr>
          <w:sz w:val="16"/>
          <w:szCs w:val="16"/>
        </w:rPr>
      </w:pPr>
    </w:p>
    <w:p w14:paraId="18C2F336" w14:textId="77777777" w:rsidR="00E864C5" w:rsidRPr="00916825" w:rsidRDefault="00E864C5">
      <w:pPr>
        <w:widowControl/>
        <w:autoSpaceDE/>
        <w:autoSpaceDN/>
        <w:adjustRightInd/>
        <w:rPr>
          <w:sz w:val="16"/>
          <w:szCs w:val="16"/>
        </w:rPr>
      </w:pPr>
      <w:r w:rsidRPr="00916825">
        <w:rPr>
          <w:sz w:val="16"/>
          <w:szCs w:val="16"/>
        </w:rPr>
        <w:br w:type="page"/>
      </w:r>
    </w:p>
    <w:p w14:paraId="09F92414" w14:textId="77777777" w:rsidR="00651DED" w:rsidRPr="00916825" w:rsidRDefault="00A6202F" w:rsidP="00A6202F">
      <w:pPr>
        <w:jc w:val="both"/>
      </w:pPr>
      <w:r w:rsidRPr="00916825">
        <w:rPr>
          <w:b/>
          <w:bCs/>
        </w:rPr>
        <w:t>Dział 10.</w:t>
      </w:r>
      <w:r w:rsidR="006E7DCF">
        <w:rPr>
          <w:b/>
          <w:bCs/>
        </w:rPr>
        <w:tab/>
      </w:r>
      <w:r w:rsidRPr="00916825">
        <w:rPr>
          <w:b/>
          <w:bCs/>
        </w:rPr>
        <w:t xml:space="preserve"> </w:t>
      </w:r>
      <w:r w:rsidR="00651DED" w:rsidRPr="00916825">
        <w:rPr>
          <w:b/>
          <w:bCs/>
        </w:rPr>
        <w:t>Zbiorcze zestawienie danych o spalarniach i współspalarniach odpadów</w:t>
      </w:r>
    </w:p>
    <w:p w14:paraId="35E9D55A" w14:textId="77777777" w:rsidR="00651DED" w:rsidRPr="00916825" w:rsidRDefault="00651DED" w:rsidP="00B15F6C">
      <w:pPr>
        <w:jc w:val="both"/>
      </w:pPr>
    </w:p>
    <w:p w14:paraId="66AABF7A" w14:textId="77777777" w:rsidR="003A78BD" w:rsidRPr="00916825" w:rsidRDefault="00DF116E" w:rsidP="00357679">
      <w:pPr>
        <w:jc w:val="both"/>
        <w:rPr>
          <w:b/>
          <w:bCs/>
        </w:rPr>
      </w:pPr>
      <w:r>
        <w:rPr>
          <w:b/>
          <w:bCs/>
        </w:rPr>
        <w:t xml:space="preserve">Tabela </w:t>
      </w:r>
      <w:r w:rsidR="0025156C">
        <w:rPr>
          <w:b/>
          <w:bCs/>
        </w:rPr>
        <w:t>A</w:t>
      </w:r>
      <w:r>
        <w:rPr>
          <w:b/>
          <w:bCs/>
        </w:rPr>
        <w:t xml:space="preserve">. </w:t>
      </w:r>
      <w:r w:rsidR="00651DED" w:rsidRPr="00916825">
        <w:rPr>
          <w:b/>
          <w:bCs/>
        </w:rPr>
        <w:t>Zbiorcze zestawienie danych o spalarniach i współspalarniach odpadów po</w:t>
      </w:r>
      <w:r w:rsidR="00A42ED8">
        <w:rPr>
          <w:b/>
          <w:bCs/>
        </w:rPr>
        <w:t xml:space="preserve">dlegających przepisom </w:t>
      </w:r>
      <w:r w:rsidR="00E72164">
        <w:rPr>
          <w:b/>
          <w:bCs/>
        </w:rPr>
        <w:t>dotyczącym</w:t>
      </w:r>
      <w:r w:rsidR="00E72164" w:rsidRPr="00916825">
        <w:rPr>
          <w:b/>
          <w:bCs/>
        </w:rPr>
        <w:t xml:space="preserve"> </w:t>
      </w:r>
      <w:r w:rsidR="00651DED" w:rsidRPr="00916825">
        <w:rPr>
          <w:b/>
          <w:bCs/>
        </w:rPr>
        <w:t>termicznego przekształcania odpadów</w:t>
      </w:r>
    </w:p>
    <w:tbl>
      <w:tblPr>
        <w:tblW w:w="928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127"/>
        <w:gridCol w:w="156"/>
        <w:gridCol w:w="426"/>
        <w:gridCol w:w="283"/>
        <w:gridCol w:w="142"/>
        <w:gridCol w:w="425"/>
        <w:gridCol w:w="74"/>
        <w:gridCol w:w="68"/>
        <w:gridCol w:w="100"/>
        <w:gridCol w:w="183"/>
        <w:gridCol w:w="284"/>
        <w:gridCol w:w="357"/>
        <w:gridCol w:w="68"/>
        <w:gridCol w:w="142"/>
        <w:gridCol w:w="641"/>
        <w:gridCol w:w="209"/>
        <w:gridCol w:w="709"/>
        <w:gridCol w:w="287"/>
        <w:gridCol w:w="280"/>
        <w:gridCol w:w="74"/>
        <w:gridCol w:w="281"/>
        <w:gridCol w:w="462"/>
        <w:gridCol w:w="34"/>
        <w:gridCol w:w="474"/>
        <w:gridCol w:w="93"/>
        <w:gridCol w:w="141"/>
        <w:gridCol w:w="214"/>
        <w:gridCol w:w="495"/>
        <w:gridCol w:w="142"/>
        <w:gridCol w:w="925"/>
      </w:tblGrid>
      <w:tr w:rsidR="007D3B90" w:rsidRPr="00916825" w14:paraId="394C78F1" w14:textId="77777777"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3F8086BC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Typ instalacji:</w:t>
            </w:r>
            <w:r w:rsidRPr="00916825">
              <w:rPr>
                <w:vertAlign w:val="superscript"/>
              </w:rPr>
              <w:t>32)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0BDA4DA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SP</w:t>
            </w:r>
          </w:p>
          <w:p w14:paraId="466A0EC5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8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571A8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WSP-C</w:t>
            </w:r>
          </w:p>
          <w:p w14:paraId="4AA62EEB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2D4FF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WSP-Z</w:t>
            </w:r>
          </w:p>
          <w:p w14:paraId="3E921C7E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BF028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</w:t>
            </w:r>
          </w:p>
          <w:p w14:paraId="1018F4F8" w14:textId="77777777" w:rsidR="007D3B90" w:rsidRPr="00916825" w:rsidRDefault="007D3B90" w:rsidP="007D3B9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3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287A77AE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Współspalanie - % masy w ogólnej masie spalanego paliwa konwencjonalnego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20C7" w14:textId="77777777" w:rsidR="007D3B90" w:rsidRPr="00916825" w:rsidRDefault="007D3B90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0AB50B6A" w14:textId="77777777">
        <w:tc>
          <w:tcPr>
            <w:tcW w:w="9285" w:type="dxa"/>
            <w:gridSpan w:val="3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C878C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Nazwa instalacji</w:t>
            </w:r>
          </w:p>
          <w:p w14:paraId="36CDA80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778489E6" w14:textId="77777777">
        <w:tc>
          <w:tcPr>
            <w:tcW w:w="9285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E838B51" w14:textId="77777777" w:rsidR="00651DED" w:rsidRPr="00916825" w:rsidRDefault="00651DED" w:rsidP="002B781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Adres instalacji</w:t>
            </w:r>
          </w:p>
        </w:tc>
      </w:tr>
      <w:tr w:rsidR="00235A85" w:rsidRPr="00916825" w14:paraId="73E4EB65" w14:textId="77777777">
        <w:tc>
          <w:tcPr>
            <w:tcW w:w="1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36D7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Województwo</w:t>
            </w:r>
          </w:p>
        </w:tc>
        <w:tc>
          <w:tcPr>
            <w:tcW w:w="155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9A5D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Gmina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CDD5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Miejscowość</w:t>
            </w:r>
          </w:p>
          <w:p w14:paraId="42563B85" w14:textId="77777777" w:rsidR="00235A85" w:rsidRPr="00916825" w:rsidRDefault="00235A85" w:rsidP="00AB39F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40AD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Telefon służbowy</w:t>
            </w:r>
          </w:p>
        </w:tc>
        <w:tc>
          <w:tcPr>
            <w:tcW w:w="1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DAC8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Fax służbowy</w:t>
            </w:r>
            <w:r w:rsidRPr="00916825">
              <w:rPr>
                <w:vertAlign w:val="superscript"/>
              </w:rPr>
              <w:t>5)</w:t>
            </w:r>
          </w:p>
        </w:tc>
      </w:tr>
      <w:tr w:rsidR="00235A85" w:rsidRPr="00916825" w14:paraId="5A7D49BF" w14:textId="77777777">
        <w:tc>
          <w:tcPr>
            <w:tcW w:w="325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64A3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Ulica</w:t>
            </w:r>
          </w:p>
          <w:p w14:paraId="724C827A" w14:textId="77777777" w:rsidR="00235A85" w:rsidRPr="00916825" w:rsidRDefault="00235A85" w:rsidP="00AB39F7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642C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domu</w:t>
            </w:r>
          </w:p>
        </w:tc>
        <w:tc>
          <w:tcPr>
            <w:tcW w:w="21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F4E1" w14:textId="77777777" w:rsidR="00235A85" w:rsidRPr="00916825" w:rsidRDefault="00235A85" w:rsidP="00AB39F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lokalu</w:t>
            </w:r>
          </w:p>
        </w:tc>
        <w:tc>
          <w:tcPr>
            <w:tcW w:w="17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8302F" w14:textId="77777777" w:rsidR="00235A85" w:rsidRPr="00916825" w:rsidRDefault="00235A85" w:rsidP="00AB39F7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pocztowy</w:t>
            </w:r>
          </w:p>
        </w:tc>
      </w:tr>
      <w:tr w:rsidR="00651DED" w:rsidRPr="00916825" w14:paraId="278758E5" w14:textId="77777777">
        <w:tc>
          <w:tcPr>
            <w:tcW w:w="9285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8319F4" w14:textId="77777777" w:rsidR="00651DED" w:rsidRPr="00916825" w:rsidRDefault="00651DED" w:rsidP="002B781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651DED" w:rsidRPr="00916825" w14:paraId="43CADBB6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E6A05F6" w14:textId="77777777" w:rsidR="00651DED" w:rsidRPr="00916825" w:rsidRDefault="00651DED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736DC2" w14:textId="77777777" w:rsidR="00651DED" w:rsidRPr="00916825" w:rsidRDefault="00651DED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Znak</w:t>
            </w:r>
            <w:r w:rsidR="00507EC2">
              <w:rPr>
                <w:sz w:val="16"/>
                <w:szCs w:val="16"/>
              </w:rPr>
              <w:t xml:space="preserve"> decyzji</w:t>
            </w: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467894" w14:textId="77777777" w:rsidR="00651DED" w:rsidRPr="00916825" w:rsidRDefault="00651DED" w:rsidP="007D3B9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Data wydania</w:t>
            </w:r>
            <w:r w:rsidR="00507EC2">
              <w:rPr>
                <w:sz w:val="16"/>
                <w:szCs w:val="16"/>
              </w:rPr>
              <w:t xml:space="preserve"> decyzji</w:t>
            </w:r>
            <w:r w:rsidR="007D3B90" w:rsidRPr="00916825">
              <w:rPr>
                <w:vertAlign w:val="superscript"/>
              </w:rPr>
              <w:t>6)</w:t>
            </w: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98C9C15" w14:textId="77777777" w:rsidR="00651DED" w:rsidRPr="00916825" w:rsidRDefault="00651DED" w:rsidP="007D3B9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 xml:space="preserve">Termin </w:t>
            </w:r>
            <w:r w:rsidR="00DA5F84" w:rsidRPr="00916825">
              <w:rPr>
                <w:sz w:val="16"/>
                <w:szCs w:val="16"/>
              </w:rPr>
              <w:t>obowiązywan</w:t>
            </w:r>
            <w:r w:rsidR="007D3B90" w:rsidRPr="00916825">
              <w:rPr>
                <w:sz w:val="16"/>
                <w:szCs w:val="16"/>
              </w:rPr>
              <w:t>i</w:t>
            </w:r>
            <w:r w:rsidR="00DA5F84" w:rsidRPr="00916825">
              <w:rPr>
                <w:sz w:val="16"/>
                <w:szCs w:val="16"/>
              </w:rPr>
              <w:t>a decyzji</w:t>
            </w:r>
            <w:r w:rsidR="007D3B90" w:rsidRPr="00916825">
              <w:rPr>
                <w:vertAlign w:val="superscript"/>
              </w:rPr>
              <w:t>6)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24CB50F" w14:textId="77777777" w:rsidR="00651DED" w:rsidRPr="00916825" w:rsidRDefault="00651DED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Organ wydający</w:t>
            </w:r>
            <w:r w:rsidR="00507EC2">
              <w:rPr>
                <w:sz w:val="16"/>
                <w:szCs w:val="16"/>
              </w:rPr>
              <w:t xml:space="preserve"> decyzję</w:t>
            </w:r>
          </w:p>
        </w:tc>
      </w:tr>
      <w:tr w:rsidR="00651DED" w:rsidRPr="00916825" w14:paraId="141DA0E4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85BB819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Pozwolenie na budowę</w:t>
            </w:r>
          </w:p>
          <w:p w14:paraId="51B26EE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42E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471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5AB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BC7C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3E997AEA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FB1F503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Pozwolenie na użytkowanie</w:t>
            </w:r>
          </w:p>
          <w:p w14:paraId="7911580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83AD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4A0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DC7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ACB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4D29B06A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0D30B6" w14:textId="77777777" w:rsidR="00651DED" w:rsidRPr="00916825" w:rsidRDefault="00A14E2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</w:t>
            </w:r>
            <w:r w:rsidR="00651DED" w:rsidRPr="00916825">
              <w:rPr>
                <w:sz w:val="16"/>
                <w:szCs w:val="16"/>
              </w:rPr>
              <w:t>na odzysk lub unieszkodliwiani</w:t>
            </w:r>
            <w:r w:rsidR="00A6202F" w:rsidRPr="00916825">
              <w:rPr>
                <w:sz w:val="16"/>
                <w:szCs w:val="16"/>
              </w:rPr>
              <w:t>e</w:t>
            </w:r>
            <w:r w:rsidR="00651DED" w:rsidRPr="00916825">
              <w:rPr>
                <w:sz w:val="16"/>
                <w:szCs w:val="16"/>
              </w:rPr>
              <w:t xml:space="preserve"> odpadów</w:t>
            </w:r>
          </w:p>
          <w:p w14:paraId="1212777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85F7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32F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0115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4F0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00A73DE7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361B4AA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 o wstrzymaniu działalności</w:t>
            </w:r>
            <w:r w:rsidR="00A6202F" w:rsidRPr="00916825">
              <w:rPr>
                <w:sz w:val="16"/>
                <w:szCs w:val="16"/>
              </w:rPr>
              <w:t xml:space="preserve"> (jeśli dotyczy)</w:t>
            </w:r>
          </w:p>
          <w:p w14:paraId="665CB5A6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7D9F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E7D8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450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E229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7EFDCE1F" w14:textId="77777777">
        <w:tc>
          <w:tcPr>
            <w:tcW w:w="9285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FE75E6" w14:textId="77777777" w:rsidR="00651DED" w:rsidRPr="00916825" w:rsidRDefault="00651DED" w:rsidP="002B781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techniczne instalacji</w:t>
            </w:r>
          </w:p>
        </w:tc>
      </w:tr>
      <w:tr w:rsidR="00651DED" w:rsidRPr="00916825" w14:paraId="25FF320A" w14:textId="77777777">
        <w:tc>
          <w:tcPr>
            <w:tcW w:w="44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69D9713C" w14:textId="77777777" w:rsidR="00651DED" w:rsidRPr="00916825" w:rsidRDefault="00651DED" w:rsidP="00C8343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Planowana moc przerobowa </w:t>
            </w:r>
            <w:r w:rsidR="00C83435">
              <w:rPr>
                <w:sz w:val="16"/>
                <w:szCs w:val="16"/>
              </w:rPr>
              <w:t>określona w</w:t>
            </w:r>
            <w:r w:rsidR="00C83435" w:rsidRPr="00916825">
              <w:rPr>
                <w:sz w:val="16"/>
                <w:szCs w:val="16"/>
              </w:rPr>
              <w:t xml:space="preserve"> </w:t>
            </w:r>
            <w:r w:rsidRPr="00916825">
              <w:rPr>
                <w:sz w:val="16"/>
                <w:szCs w:val="16"/>
              </w:rPr>
              <w:t>decyzji [Mg/rok]</w:t>
            </w:r>
          </w:p>
        </w:tc>
        <w:tc>
          <w:tcPr>
            <w:tcW w:w="48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F7AB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651DED" w:rsidRPr="00916825" w14:paraId="23AB3C80" w14:textId="77777777">
        <w:tc>
          <w:tcPr>
            <w:tcW w:w="44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A2F7815" w14:textId="77777777" w:rsidR="00651DED" w:rsidRPr="00916825" w:rsidRDefault="00651DED" w:rsidP="00C8343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Roczna ilość odpadów dopuszczona do przetworzenia </w:t>
            </w:r>
            <w:r w:rsidR="00C83435">
              <w:rPr>
                <w:sz w:val="16"/>
                <w:szCs w:val="16"/>
              </w:rPr>
              <w:t>określona w</w:t>
            </w:r>
            <w:r w:rsidR="00C83435" w:rsidRPr="00916825">
              <w:rPr>
                <w:sz w:val="16"/>
                <w:szCs w:val="16"/>
              </w:rPr>
              <w:t xml:space="preserve"> </w:t>
            </w:r>
            <w:r w:rsidRPr="00916825">
              <w:rPr>
                <w:sz w:val="16"/>
                <w:szCs w:val="16"/>
              </w:rPr>
              <w:t>decyzji [Mg]</w:t>
            </w:r>
          </w:p>
        </w:tc>
        <w:tc>
          <w:tcPr>
            <w:tcW w:w="48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9E4A" w14:textId="77777777" w:rsidR="00651DED" w:rsidRPr="00916825" w:rsidRDefault="00651DED" w:rsidP="00EA7940">
            <w:pPr>
              <w:rPr>
                <w:sz w:val="24"/>
                <w:szCs w:val="24"/>
              </w:rPr>
            </w:pPr>
          </w:p>
        </w:tc>
      </w:tr>
      <w:tr w:rsidR="007D3B90" w:rsidRPr="00916825" w14:paraId="2AD6F775" w14:textId="77777777">
        <w:trPr>
          <w:trHeight w:val="180"/>
        </w:trPr>
        <w:tc>
          <w:tcPr>
            <w:tcW w:w="4465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B3CB624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Odzysk energii w roku sprawozdawczym (jeżeli TAK podać ilość w [GJ/rok])</w:t>
            </w:r>
          </w:p>
        </w:tc>
        <w:tc>
          <w:tcPr>
            <w:tcW w:w="2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7365" w14:textId="77777777" w:rsidR="007D3B90" w:rsidRPr="00916825" w:rsidRDefault="007D3B90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248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6BCE53" w14:textId="77777777" w:rsidR="007D3B90" w:rsidRPr="00916825" w:rsidRDefault="007D3B90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</w:tr>
      <w:tr w:rsidR="00651DED" w:rsidRPr="00916825" w14:paraId="74AD7C6F" w14:textId="77777777">
        <w:trPr>
          <w:trHeight w:val="180"/>
        </w:trPr>
        <w:tc>
          <w:tcPr>
            <w:tcW w:w="4465" w:type="dxa"/>
            <w:gridSpan w:val="1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3E00AEA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6A75" w14:textId="77777777" w:rsidR="00651DED" w:rsidRPr="00916825" w:rsidRDefault="00651DED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Ilość: </w:t>
            </w:r>
          </w:p>
        </w:tc>
        <w:tc>
          <w:tcPr>
            <w:tcW w:w="2484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CDDE" w14:textId="77777777" w:rsidR="00651DED" w:rsidRPr="00916825" w:rsidRDefault="00651DED" w:rsidP="00EA7940">
            <w:pPr>
              <w:rPr>
                <w:sz w:val="16"/>
                <w:szCs w:val="16"/>
              </w:rPr>
            </w:pPr>
          </w:p>
        </w:tc>
      </w:tr>
      <w:tr w:rsidR="007D3B90" w:rsidRPr="00916825" w14:paraId="3596FC6F" w14:textId="77777777">
        <w:tc>
          <w:tcPr>
            <w:tcW w:w="44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E8BB6C5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Przyznane zwolnienia od wielkości emisji</w:t>
            </w:r>
          </w:p>
        </w:tc>
        <w:tc>
          <w:tcPr>
            <w:tcW w:w="2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EF7491" w14:textId="77777777" w:rsidR="007D3B90" w:rsidRPr="00916825" w:rsidRDefault="007D3B90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2484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9FB7" w14:textId="77777777" w:rsidR="007D3B90" w:rsidRPr="00916825" w:rsidRDefault="007D3B90" w:rsidP="00EA7940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</w:tr>
      <w:tr w:rsidR="007D3B90" w:rsidRPr="00916825" w14:paraId="3E4CE7BA" w14:textId="77777777">
        <w:trPr>
          <w:trHeight w:val="173"/>
        </w:trPr>
        <w:tc>
          <w:tcPr>
            <w:tcW w:w="19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7C5EF6B4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Oczyszczanie gazów lub pyłów</w:t>
            </w:r>
          </w:p>
        </w:tc>
        <w:tc>
          <w:tcPr>
            <w:tcW w:w="184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B4310" w14:textId="77777777" w:rsidR="007D3B90" w:rsidRPr="00916825" w:rsidRDefault="007D3B90" w:rsidP="00EA7940">
            <w:pPr>
              <w:rPr>
                <w:sz w:val="18"/>
                <w:szCs w:val="18"/>
              </w:rPr>
            </w:pPr>
            <w:r w:rsidRPr="00916825">
              <w:rPr>
                <w:sz w:val="16"/>
                <w:szCs w:val="16"/>
              </w:rPr>
              <w:t>odpylenie</w:t>
            </w:r>
            <w:r w:rsidRPr="00916825">
              <w:rPr>
                <w:sz w:val="18"/>
                <w:szCs w:val="18"/>
                <w:vertAlign w:val="superscript"/>
              </w:rPr>
              <w:t>33)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89767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usuwanie metali ciężkich</w:t>
            </w:r>
            <w:r w:rsidRPr="00916825">
              <w:rPr>
                <w:sz w:val="18"/>
                <w:szCs w:val="18"/>
                <w:vertAlign w:val="superscript"/>
              </w:rPr>
              <w:t>33)</w:t>
            </w:r>
          </w:p>
        </w:tc>
        <w:tc>
          <w:tcPr>
            <w:tcW w:w="241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5150C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usuwanie dioksyn i furanów</w:t>
            </w:r>
            <w:r w:rsidRPr="00916825">
              <w:rPr>
                <w:sz w:val="18"/>
                <w:szCs w:val="18"/>
                <w:vertAlign w:val="superscript"/>
              </w:rPr>
              <w:t>33)</w:t>
            </w:r>
          </w:p>
        </w:tc>
        <w:tc>
          <w:tcPr>
            <w:tcW w:w="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5543E7" w14:textId="77777777" w:rsidR="007D3B90" w:rsidRPr="00916825" w:rsidRDefault="007D3B90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inne </w:t>
            </w:r>
            <w:r w:rsidRPr="00916825">
              <w:rPr>
                <w:sz w:val="18"/>
                <w:szCs w:val="18"/>
                <w:vertAlign w:val="superscript"/>
              </w:rPr>
              <w:t>34)</w:t>
            </w:r>
          </w:p>
          <w:p w14:paraId="201AC6E4" w14:textId="77777777" w:rsidR="007D3B90" w:rsidRPr="00916825" w:rsidRDefault="007D3B90" w:rsidP="00EA7940">
            <w:pPr>
              <w:rPr>
                <w:sz w:val="16"/>
                <w:szCs w:val="16"/>
              </w:rPr>
            </w:pPr>
          </w:p>
        </w:tc>
      </w:tr>
      <w:tr w:rsidR="00F936BF" w:rsidRPr="00916825" w14:paraId="570A7C81" w14:textId="77777777">
        <w:trPr>
          <w:trHeight w:val="173"/>
        </w:trPr>
        <w:tc>
          <w:tcPr>
            <w:tcW w:w="198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762AEAD" w14:textId="77777777" w:rsidR="00F936BF" w:rsidRPr="00916825" w:rsidRDefault="00F936BF" w:rsidP="00EA7940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0FD3F01A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034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50AED356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14:paraId="5DEE656E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48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1DB608FA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817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B831464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593" w:type="dxa"/>
            <w:gridSpan w:val="7"/>
            <w:tcBorders>
              <w:bottom w:val="single" w:sz="6" w:space="0" w:color="auto"/>
              <w:right w:val="single" w:sz="6" w:space="0" w:color="auto"/>
            </w:tcBorders>
          </w:tcPr>
          <w:p w14:paraId="1EB23BAA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BA3" w14:textId="77777777" w:rsidR="00F936BF" w:rsidRPr="00916825" w:rsidRDefault="00F936BF" w:rsidP="00EA7940">
            <w:pPr>
              <w:rPr>
                <w:sz w:val="16"/>
                <w:szCs w:val="16"/>
              </w:rPr>
            </w:pPr>
          </w:p>
        </w:tc>
      </w:tr>
      <w:tr w:rsidR="00F936BF" w:rsidRPr="00916825" w14:paraId="53A808DE" w14:textId="77777777">
        <w:trPr>
          <w:trHeight w:val="215"/>
        </w:trPr>
        <w:tc>
          <w:tcPr>
            <w:tcW w:w="2548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14:paraId="485734DC" w14:textId="77777777" w:rsidR="00F936BF" w:rsidRPr="00916825" w:rsidRDefault="00F936BF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Monitoring gazów lub pyłów</w:t>
            </w:r>
            <w:r w:rsidRPr="00916825">
              <w:rPr>
                <w:vertAlign w:val="superscript"/>
              </w:rPr>
              <w:t>35)</w:t>
            </w:r>
          </w:p>
        </w:tc>
        <w:tc>
          <w:tcPr>
            <w:tcW w:w="1917" w:type="dxa"/>
            <w:gridSpan w:val="9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5493A726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Opis …………………….</w:t>
            </w:r>
          </w:p>
        </w:tc>
        <w:tc>
          <w:tcPr>
            <w:tcW w:w="2903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14:paraId="3F8044BB" w14:textId="77777777" w:rsidR="00F936BF" w:rsidRPr="00916825" w:rsidRDefault="00F936BF" w:rsidP="00EA7940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Przegląd ekologiczny</w:t>
            </w:r>
            <w:r w:rsidRPr="00916825">
              <w:rPr>
                <w:vertAlign w:val="superscript"/>
              </w:rPr>
              <w:t>33)</w:t>
            </w:r>
          </w:p>
        </w:tc>
        <w:tc>
          <w:tcPr>
            <w:tcW w:w="1917" w:type="dxa"/>
            <w:gridSpan w:val="5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36D9914D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Rok ………...................</w:t>
            </w:r>
          </w:p>
        </w:tc>
      </w:tr>
      <w:tr w:rsidR="00F936BF" w:rsidRPr="00916825" w14:paraId="3E0CFBFD" w14:textId="77777777">
        <w:trPr>
          <w:trHeight w:val="215"/>
        </w:trPr>
        <w:tc>
          <w:tcPr>
            <w:tcW w:w="111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70691AF1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432" w:type="dxa"/>
            <w:gridSpan w:val="5"/>
            <w:tcBorders>
              <w:bottom w:val="single" w:sz="6" w:space="0" w:color="auto"/>
            </w:tcBorders>
          </w:tcPr>
          <w:p w14:paraId="0B3B77C8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1917" w:type="dxa"/>
            <w:gridSpan w:val="9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36EDA40" w14:textId="77777777" w:rsidR="00F936BF" w:rsidRPr="00916825" w:rsidRDefault="00F936BF" w:rsidP="00EA7940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EB76B44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698" w:type="dxa"/>
            <w:gridSpan w:val="7"/>
            <w:tcBorders>
              <w:bottom w:val="single" w:sz="6" w:space="0" w:color="auto"/>
            </w:tcBorders>
          </w:tcPr>
          <w:p w14:paraId="6D9AFB5F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1917" w:type="dxa"/>
            <w:gridSpan w:val="5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6DAA6C63" w14:textId="77777777" w:rsidR="00F936BF" w:rsidRPr="00916825" w:rsidRDefault="00F936BF" w:rsidP="00EA7940">
            <w:pPr>
              <w:rPr>
                <w:sz w:val="16"/>
                <w:szCs w:val="16"/>
              </w:rPr>
            </w:pPr>
          </w:p>
        </w:tc>
      </w:tr>
      <w:tr w:rsidR="00F936BF" w:rsidRPr="00916825" w14:paraId="182EFFDF" w14:textId="77777777">
        <w:tc>
          <w:tcPr>
            <w:tcW w:w="9285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32BF3A7" w14:textId="77777777" w:rsidR="00F936BF" w:rsidRPr="00916825" w:rsidRDefault="00F936BF" w:rsidP="002B781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936BF" w:rsidRPr="00916825" w14:paraId="7D6AD5DF" w14:textId="77777777">
        <w:tc>
          <w:tcPr>
            <w:tcW w:w="46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E1ADC4F" w14:textId="77777777" w:rsidR="00F936BF" w:rsidRPr="00916825" w:rsidRDefault="00F936BF" w:rsidP="002B781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Odpady poddawane termicznemu przekształceniu</w:t>
            </w:r>
          </w:p>
        </w:tc>
        <w:tc>
          <w:tcPr>
            <w:tcW w:w="46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782BBC8" w14:textId="77777777" w:rsidR="00F936BF" w:rsidRPr="00916825" w:rsidRDefault="00F936BF" w:rsidP="002B7819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Odpady powstające w trakcie termicznego przekształcania</w:t>
            </w:r>
          </w:p>
        </w:tc>
      </w:tr>
      <w:tr w:rsidR="00F936BF" w:rsidRPr="00916825" w14:paraId="26CB7211" w14:textId="77777777"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69BD3A3" w14:textId="77777777" w:rsidR="00F936BF" w:rsidRPr="00916825" w:rsidRDefault="00F936BF" w:rsidP="0006152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312BF00" w14:textId="77777777" w:rsidR="00F936BF" w:rsidRPr="00916825" w:rsidRDefault="00F936BF" w:rsidP="00061527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13631FA" w14:textId="77777777" w:rsidR="00F936BF" w:rsidRPr="00916825" w:rsidRDefault="00F936BF" w:rsidP="0083334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Proces R</w:t>
            </w:r>
            <w:r w:rsidR="00A42ED8">
              <w:rPr>
                <w:sz w:val="16"/>
                <w:szCs w:val="16"/>
                <w:vertAlign w:val="superscript"/>
              </w:rPr>
              <w:t>17)</w:t>
            </w:r>
            <w:r w:rsidRPr="00916825">
              <w:rPr>
                <w:sz w:val="16"/>
                <w:szCs w:val="16"/>
              </w:rPr>
              <w:t xml:space="preserve"> lub D</w:t>
            </w:r>
            <w:r w:rsidRPr="00916825">
              <w:rPr>
                <w:vertAlign w:val="superscript"/>
              </w:rPr>
              <w:t>20)</w:t>
            </w:r>
          </w:p>
        </w:tc>
        <w:tc>
          <w:tcPr>
            <w:tcW w:w="19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7280888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  <w:p w14:paraId="15DC128A" w14:textId="77777777" w:rsidR="00F936BF" w:rsidRPr="00916825" w:rsidRDefault="00F936BF" w:rsidP="00061527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[Mg]</w:t>
            </w:r>
            <w:r w:rsidRPr="00916825">
              <w:rPr>
                <w:vertAlign w:val="superscript"/>
              </w:rPr>
              <w:t>14)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6BFF666" w14:textId="77777777" w:rsidR="00F936BF" w:rsidRPr="00916825" w:rsidRDefault="00F936BF" w:rsidP="00061527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D5C7EB8" w14:textId="77777777" w:rsidR="00F936BF" w:rsidRPr="00916825" w:rsidRDefault="00F936BF" w:rsidP="00F936B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20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076469D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  <w:p w14:paraId="347FD2EC" w14:textId="77777777" w:rsidR="00F936BF" w:rsidRPr="00916825" w:rsidRDefault="00F936BF" w:rsidP="00061527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[Mg]</w:t>
            </w:r>
            <w:r w:rsidRPr="00916825">
              <w:rPr>
                <w:vertAlign w:val="superscript"/>
              </w:rPr>
              <w:t>14)</w:t>
            </w:r>
          </w:p>
        </w:tc>
      </w:tr>
      <w:tr w:rsidR="00F936BF" w:rsidRPr="00916825" w14:paraId="3EF4A0E2" w14:textId="77777777"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5E3B0D8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B0430EC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AD5C180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56D1768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527A456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Sucha masa odpadów</w:t>
            </w:r>
          </w:p>
        </w:tc>
        <w:tc>
          <w:tcPr>
            <w:tcW w:w="135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CD82985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BBDA895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5F95118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8A8CE06" w14:textId="77777777" w:rsidR="00F936BF" w:rsidRPr="00916825" w:rsidRDefault="00F936BF" w:rsidP="002B7819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Sucha masa odpadów</w:t>
            </w:r>
          </w:p>
        </w:tc>
      </w:tr>
      <w:tr w:rsidR="00F936BF" w:rsidRPr="00916825" w14:paraId="71D9F85C" w14:textId="77777777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CBC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01F2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7F19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C848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6912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9522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8AB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9541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D65A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936BF" w:rsidRPr="00916825" w14:paraId="16A6D60A" w14:textId="77777777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CE11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AB3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9DC6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B296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EF7F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AE29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1842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931C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922D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936BF" w:rsidRPr="00916825" w14:paraId="10B89C9F" w14:textId="77777777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3B2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70C6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1CBE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36E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0E11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8CCC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5A28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787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F51A" w14:textId="77777777" w:rsidR="00F936BF" w:rsidRPr="00916825" w:rsidRDefault="00F936BF" w:rsidP="00645157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155D3FC1" w14:textId="77777777" w:rsidR="0079553D" w:rsidRPr="00916825" w:rsidRDefault="0079553D" w:rsidP="00B15F6C">
      <w:pPr>
        <w:jc w:val="both"/>
      </w:pPr>
    </w:p>
    <w:p w14:paraId="3563873C" w14:textId="77777777" w:rsidR="003A78BD" w:rsidRPr="00916825" w:rsidRDefault="00E864C5" w:rsidP="0076521F">
      <w:pPr>
        <w:widowControl/>
        <w:autoSpaceDE/>
        <w:autoSpaceDN/>
        <w:adjustRightInd/>
        <w:rPr>
          <w:b/>
          <w:bCs/>
        </w:rPr>
      </w:pPr>
      <w:r w:rsidRPr="00916825">
        <w:br w:type="page"/>
      </w:r>
      <w:r w:rsidR="00DF116E">
        <w:rPr>
          <w:b/>
          <w:bCs/>
        </w:rPr>
        <w:lastRenderedPageBreak/>
        <w:t xml:space="preserve">Tabela </w:t>
      </w:r>
      <w:r w:rsidR="0025156C">
        <w:rPr>
          <w:b/>
          <w:bCs/>
        </w:rPr>
        <w:t>B</w:t>
      </w:r>
      <w:r w:rsidR="00DF116E">
        <w:rPr>
          <w:b/>
          <w:bCs/>
        </w:rPr>
        <w:t xml:space="preserve">. </w:t>
      </w:r>
      <w:r w:rsidR="00651DED" w:rsidRPr="00916825">
        <w:rPr>
          <w:b/>
          <w:bCs/>
        </w:rPr>
        <w:t>Zbiorcze zestawienie danych o spalarniach i współspalarniach odpadów termicznie przekształcających odpady określone w art. 49a ust. 1 ustawy</w:t>
      </w:r>
      <w:r w:rsidR="00D3498A">
        <w:rPr>
          <w:b/>
          <w:bCs/>
        </w:rPr>
        <w:t xml:space="preserve"> z dnia 27 kwietnia 2001 r.</w:t>
      </w:r>
      <w:r w:rsidR="00651DED" w:rsidRPr="00916825">
        <w:rPr>
          <w:b/>
          <w:bCs/>
        </w:rPr>
        <w:t xml:space="preserve"> o</w:t>
      </w:r>
      <w:r w:rsidR="00D3498A">
        <w:rPr>
          <w:b/>
          <w:bCs/>
        </w:rPr>
        <w:t> </w:t>
      </w:r>
      <w:r w:rsidR="00651DED" w:rsidRPr="00916825">
        <w:rPr>
          <w:b/>
          <w:bCs/>
        </w:rPr>
        <w:t>odpadach</w:t>
      </w:r>
    </w:p>
    <w:tbl>
      <w:tblPr>
        <w:tblW w:w="9285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"/>
        <w:gridCol w:w="127"/>
        <w:gridCol w:w="156"/>
        <w:gridCol w:w="567"/>
        <w:gridCol w:w="142"/>
        <w:gridCol w:w="142"/>
        <w:gridCol w:w="425"/>
        <w:gridCol w:w="74"/>
        <w:gridCol w:w="68"/>
        <w:gridCol w:w="100"/>
        <w:gridCol w:w="183"/>
        <w:gridCol w:w="426"/>
        <w:gridCol w:w="215"/>
        <w:gridCol w:w="68"/>
        <w:gridCol w:w="142"/>
        <w:gridCol w:w="641"/>
        <w:gridCol w:w="209"/>
        <w:gridCol w:w="709"/>
        <w:gridCol w:w="287"/>
        <w:gridCol w:w="280"/>
        <w:gridCol w:w="74"/>
        <w:gridCol w:w="281"/>
        <w:gridCol w:w="462"/>
        <w:gridCol w:w="34"/>
        <w:gridCol w:w="474"/>
        <w:gridCol w:w="93"/>
        <w:gridCol w:w="355"/>
        <w:gridCol w:w="495"/>
        <w:gridCol w:w="142"/>
        <w:gridCol w:w="925"/>
      </w:tblGrid>
      <w:tr w:rsidR="00F936BF" w:rsidRPr="00916825" w14:paraId="0EA0664D" w14:textId="77777777"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647E482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Typ instalacji:</w:t>
            </w:r>
            <w:r w:rsidRPr="00916825">
              <w:rPr>
                <w:vertAlign w:val="superscript"/>
              </w:rPr>
              <w:t>32)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F1635A7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SP</w:t>
            </w:r>
          </w:p>
          <w:p w14:paraId="22152D1F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85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0D5DB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WSP-C</w:t>
            </w:r>
          </w:p>
          <w:p w14:paraId="00C8F300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F0292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WSP-Z</w:t>
            </w:r>
          </w:p>
          <w:p w14:paraId="18B25E07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78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E0052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</w:t>
            </w:r>
          </w:p>
          <w:p w14:paraId="32EF1219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</w:p>
        </w:tc>
        <w:tc>
          <w:tcPr>
            <w:tcW w:w="375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896076D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Współspalanie - % masy w ogólnej masie spalanego paliwa konwencjonalnego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798DE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3FCDAED3" w14:textId="77777777">
        <w:tc>
          <w:tcPr>
            <w:tcW w:w="9285" w:type="dxa"/>
            <w:gridSpan w:val="3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814FCB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Nazwa instalacji</w:t>
            </w:r>
          </w:p>
          <w:p w14:paraId="0DDF04F4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598EF7FC" w14:textId="77777777">
        <w:tc>
          <w:tcPr>
            <w:tcW w:w="928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50B8B89B" w14:textId="77777777" w:rsidR="00F936BF" w:rsidRPr="00916825" w:rsidRDefault="00F936BF" w:rsidP="00F936BF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Adres instalacji</w:t>
            </w:r>
          </w:p>
        </w:tc>
      </w:tr>
      <w:tr w:rsidR="00235A85" w:rsidRPr="00916825" w14:paraId="4A360060" w14:textId="77777777">
        <w:tc>
          <w:tcPr>
            <w:tcW w:w="18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6B0B" w14:textId="77777777" w:rsidR="00235A85" w:rsidRPr="00916825" w:rsidRDefault="00235A85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Województwo</w:t>
            </w:r>
          </w:p>
        </w:tc>
        <w:tc>
          <w:tcPr>
            <w:tcW w:w="15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5F70" w14:textId="77777777" w:rsidR="00235A85" w:rsidRPr="00916825" w:rsidRDefault="00235A85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Gmina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0861" w14:textId="77777777" w:rsidR="00235A85" w:rsidRPr="00916825" w:rsidRDefault="00235A85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Miejscowość</w:t>
            </w:r>
          </w:p>
          <w:p w14:paraId="7E0B5005" w14:textId="77777777" w:rsidR="00235A85" w:rsidRPr="00916825" w:rsidRDefault="00235A85" w:rsidP="00F936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C768" w14:textId="77777777" w:rsidR="00235A85" w:rsidRPr="00916825" w:rsidRDefault="00235A85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Telefon służbowy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905C" w14:textId="77777777" w:rsidR="00235A85" w:rsidRPr="00916825" w:rsidRDefault="00235A85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Fax służbowy</w:t>
            </w:r>
            <w:r w:rsidRPr="00916825">
              <w:rPr>
                <w:vertAlign w:val="superscript"/>
              </w:rPr>
              <w:t>5)</w:t>
            </w:r>
          </w:p>
        </w:tc>
      </w:tr>
      <w:tr w:rsidR="00F936BF" w:rsidRPr="00916825" w14:paraId="3A891AA2" w14:textId="77777777">
        <w:tc>
          <w:tcPr>
            <w:tcW w:w="339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2C88" w14:textId="77777777" w:rsidR="00235A85" w:rsidRPr="00916825" w:rsidRDefault="00235A85" w:rsidP="00235A8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Ulica</w:t>
            </w:r>
          </w:p>
          <w:p w14:paraId="1EEE2617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B2D" w14:textId="77777777" w:rsidR="00F936BF" w:rsidRPr="00916825" w:rsidRDefault="00235A85" w:rsidP="00235A85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domu</w:t>
            </w:r>
          </w:p>
        </w:tc>
        <w:tc>
          <w:tcPr>
            <w:tcW w:w="198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B760" w14:textId="77777777" w:rsidR="00F936BF" w:rsidRPr="00916825" w:rsidRDefault="00235A85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Nr lokalu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C966" w14:textId="77777777" w:rsidR="00F936BF" w:rsidRPr="00916825" w:rsidRDefault="00235A85" w:rsidP="00F936BF">
            <w:pPr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pocztowy</w:t>
            </w:r>
          </w:p>
        </w:tc>
      </w:tr>
      <w:tr w:rsidR="00F936BF" w:rsidRPr="00916825" w14:paraId="0C24BA08" w14:textId="77777777">
        <w:tc>
          <w:tcPr>
            <w:tcW w:w="928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8CF84C1" w14:textId="77777777" w:rsidR="00F936BF" w:rsidRPr="00916825" w:rsidRDefault="00F936BF" w:rsidP="00F936BF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Decyzje</w:t>
            </w:r>
          </w:p>
        </w:tc>
      </w:tr>
      <w:tr w:rsidR="00F936BF" w:rsidRPr="00916825" w14:paraId="2E3A1B79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801772E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</w:t>
            </w: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461B57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Znak</w:t>
            </w:r>
            <w:r w:rsidR="00507EC2">
              <w:rPr>
                <w:sz w:val="16"/>
                <w:szCs w:val="16"/>
              </w:rPr>
              <w:t xml:space="preserve"> decyzji</w:t>
            </w: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93CDB7" w14:textId="77777777" w:rsidR="00F936BF" w:rsidRPr="00916825" w:rsidRDefault="00F936BF" w:rsidP="00F936B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Data wydania</w:t>
            </w:r>
            <w:r w:rsidR="00507EC2">
              <w:rPr>
                <w:sz w:val="16"/>
                <w:szCs w:val="16"/>
              </w:rPr>
              <w:t xml:space="preserve"> decyzji</w:t>
            </w:r>
            <w:r w:rsidRPr="00916825">
              <w:rPr>
                <w:vertAlign w:val="superscript"/>
              </w:rPr>
              <w:t>6)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047E215" w14:textId="77777777" w:rsidR="00F936BF" w:rsidRPr="00916825" w:rsidRDefault="00F936BF" w:rsidP="00F936B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Termin obowiązywania decyzji</w:t>
            </w:r>
            <w:r w:rsidRPr="00916825">
              <w:rPr>
                <w:vertAlign w:val="superscript"/>
              </w:rPr>
              <w:t>6)</w:t>
            </w: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0B94288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Organ wydający</w:t>
            </w:r>
            <w:r w:rsidR="00507EC2">
              <w:rPr>
                <w:sz w:val="16"/>
                <w:szCs w:val="16"/>
              </w:rPr>
              <w:t xml:space="preserve"> decyzję</w:t>
            </w:r>
          </w:p>
        </w:tc>
      </w:tr>
      <w:tr w:rsidR="00F936BF" w:rsidRPr="00916825" w14:paraId="74949F06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63CB00D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Pozwolenie na budowę</w:t>
            </w:r>
          </w:p>
          <w:p w14:paraId="613A93F3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B815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B933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9C83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3643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5E445F7B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4A59E99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Pozwolenie na użytkowanie</w:t>
            </w:r>
          </w:p>
          <w:p w14:paraId="60C1F8F8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3470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735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0C5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F193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590F9DBF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0FCBAD" w14:textId="77777777" w:rsidR="00F936BF" w:rsidRPr="00916825" w:rsidRDefault="00A14E20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Decyzja </w:t>
            </w:r>
            <w:r w:rsidR="00F936BF" w:rsidRPr="00916825">
              <w:rPr>
                <w:sz w:val="16"/>
                <w:szCs w:val="16"/>
              </w:rPr>
              <w:t>na odzysk lub unieszkodliwianie odpadów</w:t>
            </w:r>
          </w:p>
          <w:p w14:paraId="79056517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1ADE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9356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82B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FFDD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6C3E4B35" w14:textId="77777777">
        <w:tc>
          <w:tcPr>
            <w:tcW w:w="2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72387C5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Decyzja o wstrzymaniu działalności (jeśli dotyczy)</w:t>
            </w:r>
          </w:p>
          <w:p w14:paraId="391C732C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3A53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5BC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375B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73D9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7B915837" w14:textId="77777777">
        <w:tc>
          <w:tcPr>
            <w:tcW w:w="928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CD8285E" w14:textId="77777777" w:rsidR="00F936BF" w:rsidRPr="00916825" w:rsidRDefault="00F936BF" w:rsidP="00F936BF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techniczne instalacji</w:t>
            </w:r>
          </w:p>
        </w:tc>
      </w:tr>
      <w:tr w:rsidR="00F936BF" w:rsidRPr="00916825" w14:paraId="30EA2550" w14:textId="77777777">
        <w:tc>
          <w:tcPr>
            <w:tcW w:w="44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11F22D6B" w14:textId="77777777" w:rsidR="00F936BF" w:rsidRPr="00916825" w:rsidRDefault="00F936BF" w:rsidP="00AB132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Planowana moc przerobowa </w:t>
            </w:r>
            <w:r w:rsidR="00AB1327">
              <w:rPr>
                <w:sz w:val="16"/>
                <w:szCs w:val="16"/>
              </w:rPr>
              <w:t>określona w</w:t>
            </w:r>
            <w:r w:rsidR="00AB1327" w:rsidRPr="00916825">
              <w:rPr>
                <w:sz w:val="16"/>
                <w:szCs w:val="16"/>
              </w:rPr>
              <w:t xml:space="preserve"> </w:t>
            </w:r>
            <w:r w:rsidRPr="00916825">
              <w:rPr>
                <w:sz w:val="16"/>
                <w:szCs w:val="16"/>
              </w:rPr>
              <w:t>decyzji [Mg/rok]</w:t>
            </w:r>
          </w:p>
        </w:tc>
        <w:tc>
          <w:tcPr>
            <w:tcW w:w="48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2A08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13D9BD34" w14:textId="77777777">
        <w:tc>
          <w:tcPr>
            <w:tcW w:w="44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21A62E94" w14:textId="77777777" w:rsidR="00F936BF" w:rsidRPr="00916825" w:rsidRDefault="00F936BF" w:rsidP="00AB1327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Roczna ilość odpadów dopuszczona do przetworzenia </w:t>
            </w:r>
            <w:r w:rsidR="00AB1327">
              <w:rPr>
                <w:sz w:val="16"/>
                <w:szCs w:val="16"/>
              </w:rPr>
              <w:t>określona w</w:t>
            </w:r>
            <w:r w:rsidR="00AB1327" w:rsidRPr="00916825">
              <w:rPr>
                <w:sz w:val="16"/>
                <w:szCs w:val="16"/>
              </w:rPr>
              <w:t xml:space="preserve"> </w:t>
            </w:r>
            <w:r w:rsidRPr="00916825">
              <w:rPr>
                <w:sz w:val="16"/>
                <w:szCs w:val="16"/>
              </w:rPr>
              <w:t>decyzji [Mg]</w:t>
            </w:r>
          </w:p>
        </w:tc>
        <w:tc>
          <w:tcPr>
            <w:tcW w:w="48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A64C" w14:textId="77777777" w:rsidR="00F936BF" w:rsidRPr="00916825" w:rsidRDefault="00F936BF" w:rsidP="00F936BF">
            <w:pPr>
              <w:rPr>
                <w:sz w:val="24"/>
                <w:szCs w:val="24"/>
              </w:rPr>
            </w:pPr>
          </w:p>
        </w:tc>
      </w:tr>
      <w:tr w:rsidR="00F936BF" w:rsidRPr="00916825" w14:paraId="006559CE" w14:textId="77777777">
        <w:trPr>
          <w:trHeight w:val="180"/>
        </w:trPr>
        <w:tc>
          <w:tcPr>
            <w:tcW w:w="4465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233C36A7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Odzysk energii w roku sprawozdawczym (jeżeli TAK podać ilość w [GJ/rok])</w:t>
            </w:r>
          </w:p>
        </w:tc>
        <w:tc>
          <w:tcPr>
            <w:tcW w:w="2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7870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248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5E3D5F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</w:tr>
      <w:tr w:rsidR="00F936BF" w:rsidRPr="00916825" w14:paraId="5DAB1DAC" w14:textId="77777777">
        <w:trPr>
          <w:trHeight w:val="180"/>
        </w:trPr>
        <w:tc>
          <w:tcPr>
            <w:tcW w:w="4465" w:type="dxa"/>
            <w:gridSpan w:val="1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32E3B7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2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BFF1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Ilość: </w:t>
            </w:r>
          </w:p>
        </w:tc>
        <w:tc>
          <w:tcPr>
            <w:tcW w:w="248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6E51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762DC044" w14:textId="77777777">
        <w:tc>
          <w:tcPr>
            <w:tcW w:w="446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089E4041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Przyznane zwolnienia od wielkości emisji</w:t>
            </w:r>
          </w:p>
        </w:tc>
        <w:tc>
          <w:tcPr>
            <w:tcW w:w="23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3BF40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2484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D896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</w:tr>
      <w:tr w:rsidR="00F936BF" w:rsidRPr="00916825" w14:paraId="08D06D69" w14:textId="77777777">
        <w:trPr>
          <w:trHeight w:val="173"/>
        </w:trPr>
        <w:tc>
          <w:tcPr>
            <w:tcW w:w="198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5435DF5F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Oczyszczanie gazów lub pyłów</w:t>
            </w:r>
          </w:p>
        </w:tc>
        <w:tc>
          <w:tcPr>
            <w:tcW w:w="1843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7244B" w14:textId="77777777" w:rsidR="00F936BF" w:rsidRPr="00916825" w:rsidRDefault="00F936BF" w:rsidP="00F936BF">
            <w:pPr>
              <w:rPr>
                <w:sz w:val="18"/>
                <w:szCs w:val="18"/>
              </w:rPr>
            </w:pPr>
            <w:r w:rsidRPr="00916825">
              <w:rPr>
                <w:sz w:val="16"/>
                <w:szCs w:val="16"/>
              </w:rPr>
              <w:t>odpylenie</w:t>
            </w:r>
            <w:r w:rsidRPr="00916825">
              <w:rPr>
                <w:sz w:val="18"/>
                <w:szCs w:val="18"/>
                <w:vertAlign w:val="superscript"/>
              </w:rPr>
              <w:t>33)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8107C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usuwanie metali ciężkich</w:t>
            </w:r>
            <w:r w:rsidRPr="00916825">
              <w:rPr>
                <w:sz w:val="18"/>
                <w:szCs w:val="18"/>
                <w:vertAlign w:val="superscript"/>
              </w:rPr>
              <w:t>33)</w:t>
            </w:r>
          </w:p>
        </w:tc>
        <w:tc>
          <w:tcPr>
            <w:tcW w:w="241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D4A92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usuwanie dioksyn i furanów</w:t>
            </w:r>
            <w:r w:rsidRPr="00916825">
              <w:rPr>
                <w:sz w:val="18"/>
                <w:szCs w:val="18"/>
                <w:vertAlign w:val="superscript"/>
              </w:rPr>
              <w:t>33)</w:t>
            </w:r>
          </w:p>
        </w:tc>
        <w:tc>
          <w:tcPr>
            <w:tcW w:w="9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92C7F6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 xml:space="preserve">inne </w:t>
            </w:r>
            <w:r w:rsidRPr="00916825">
              <w:rPr>
                <w:sz w:val="18"/>
                <w:szCs w:val="18"/>
                <w:vertAlign w:val="superscript"/>
              </w:rPr>
              <w:t>34)</w:t>
            </w:r>
          </w:p>
          <w:p w14:paraId="6F0E0B32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78BE05E8" w14:textId="77777777">
        <w:trPr>
          <w:trHeight w:val="173"/>
        </w:trPr>
        <w:tc>
          <w:tcPr>
            <w:tcW w:w="198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3F020C84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809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4CA706B5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034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3EB93707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14:paraId="6280E93F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48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068110B3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817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206A4B57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593" w:type="dxa"/>
            <w:gridSpan w:val="6"/>
            <w:tcBorders>
              <w:bottom w:val="single" w:sz="6" w:space="0" w:color="auto"/>
              <w:right w:val="single" w:sz="6" w:space="0" w:color="auto"/>
            </w:tcBorders>
          </w:tcPr>
          <w:p w14:paraId="28D917CE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9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1374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1447E416" w14:textId="77777777">
        <w:trPr>
          <w:trHeight w:val="215"/>
        </w:trPr>
        <w:tc>
          <w:tcPr>
            <w:tcW w:w="2548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14:paraId="2CF57B09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Monitoring gazów lub pyłów</w:t>
            </w:r>
            <w:r w:rsidRPr="00916825">
              <w:rPr>
                <w:vertAlign w:val="superscript"/>
              </w:rPr>
              <w:t>35)</w:t>
            </w:r>
          </w:p>
        </w:tc>
        <w:tc>
          <w:tcPr>
            <w:tcW w:w="1917" w:type="dxa"/>
            <w:gridSpan w:val="9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07DD585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Opis …………………….</w:t>
            </w:r>
          </w:p>
        </w:tc>
        <w:tc>
          <w:tcPr>
            <w:tcW w:w="2903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14:paraId="56753392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Przegląd ekologiczny</w:t>
            </w:r>
            <w:r w:rsidRPr="00916825">
              <w:rPr>
                <w:vertAlign w:val="superscript"/>
              </w:rPr>
              <w:t>33)</w:t>
            </w:r>
          </w:p>
        </w:tc>
        <w:tc>
          <w:tcPr>
            <w:tcW w:w="1917" w:type="dxa"/>
            <w:gridSpan w:val="4"/>
            <w:vMerge w:val="restart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9484339" w14:textId="77777777" w:rsidR="00F936BF" w:rsidRPr="00916825" w:rsidRDefault="00F936BF" w:rsidP="00F936BF">
            <w:pPr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Rok ………...................</w:t>
            </w:r>
          </w:p>
        </w:tc>
      </w:tr>
      <w:tr w:rsidR="00F936BF" w:rsidRPr="00916825" w14:paraId="7C1F837D" w14:textId="77777777">
        <w:trPr>
          <w:trHeight w:val="215"/>
        </w:trPr>
        <w:tc>
          <w:tcPr>
            <w:tcW w:w="111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2505D591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432" w:type="dxa"/>
            <w:gridSpan w:val="5"/>
            <w:tcBorders>
              <w:bottom w:val="single" w:sz="6" w:space="0" w:color="auto"/>
            </w:tcBorders>
          </w:tcPr>
          <w:p w14:paraId="6BDEF0A4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1917" w:type="dxa"/>
            <w:gridSpan w:val="9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2C2C308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  <w:tc>
          <w:tcPr>
            <w:tcW w:w="1205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64C0E2B2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TAK</w:t>
            </w:r>
          </w:p>
        </w:tc>
        <w:tc>
          <w:tcPr>
            <w:tcW w:w="1698" w:type="dxa"/>
            <w:gridSpan w:val="7"/>
            <w:tcBorders>
              <w:bottom w:val="single" w:sz="6" w:space="0" w:color="auto"/>
            </w:tcBorders>
          </w:tcPr>
          <w:p w14:paraId="56C5A9DE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sym w:font="Wingdings" w:char="F06F"/>
            </w:r>
            <w:r w:rsidRPr="00916825">
              <w:rPr>
                <w:sz w:val="16"/>
                <w:szCs w:val="16"/>
              </w:rPr>
              <w:t xml:space="preserve"> NIE</w:t>
            </w:r>
          </w:p>
        </w:tc>
        <w:tc>
          <w:tcPr>
            <w:tcW w:w="1917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812965E" w14:textId="77777777" w:rsidR="00F936BF" w:rsidRPr="00916825" w:rsidRDefault="00F936BF" w:rsidP="00F936BF">
            <w:pPr>
              <w:rPr>
                <w:sz w:val="16"/>
                <w:szCs w:val="16"/>
              </w:rPr>
            </w:pPr>
          </w:p>
        </w:tc>
      </w:tr>
      <w:tr w:rsidR="00F936BF" w:rsidRPr="00916825" w14:paraId="206F27F5" w14:textId="77777777">
        <w:tc>
          <w:tcPr>
            <w:tcW w:w="9285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0044F9D" w14:textId="77777777" w:rsidR="00F936BF" w:rsidRPr="00916825" w:rsidRDefault="00F936BF" w:rsidP="00F936BF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Dane o odpadach</w:t>
            </w:r>
          </w:p>
        </w:tc>
      </w:tr>
      <w:tr w:rsidR="00F936BF" w:rsidRPr="00916825" w14:paraId="15639552" w14:textId="77777777">
        <w:tc>
          <w:tcPr>
            <w:tcW w:w="46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35CA763" w14:textId="77777777" w:rsidR="00F936BF" w:rsidRPr="00916825" w:rsidRDefault="00F936BF" w:rsidP="00F936BF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Odpady poddawane termicznemu przekształceniu</w:t>
            </w:r>
          </w:p>
        </w:tc>
        <w:tc>
          <w:tcPr>
            <w:tcW w:w="461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48E6272" w14:textId="77777777" w:rsidR="00F936BF" w:rsidRPr="00916825" w:rsidRDefault="00F936BF" w:rsidP="00F936BF">
            <w:pPr>
              <w:jc w:val="center"/>
              <w:rPr>
                <w:b/>
                <w:bCs/>
                <w:sz w:val="16"/>
                <w:szCs w:val="16"/>
              </w:rPr>
            </w:pPr>
            <w:r w:rsidRPr="00916825">
              <w:rPr>
                <w:b/>
                <w:bCs/>
                <w:sz w:val="16"/>
                <w:szCs w:val="16"/>
              </w:rPr>
              <w:t>Odpady powstające w trakcie termicznego przekształcania</w:t>
            </w:r>
          </w:p>
        </w:tc>
      </w:tr>
      <w:tr w:rsidR="00F936BF" w:rsidRPr="00916825" w14:paraId="3AA2437C" w14:textId="77777777">
        <w:tc>
          <w:tcPr>
            <w:tcW w:w="9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8641F77" w14:textId="77777777" w:rsidR="00F936BF" w:rsidRPr="00916825" w:rsidRDefault="00F936BF" w:rsidP="00F936B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417E64F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3EB2284" w14:textId="77777777" w:rsidR="00F936BF" w:rsidRPr="00916825" w:rsidRDefault="00F936BF" w:rsidP="00F936B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Proces R</w:t>
            </w:r>
            <w:r w:rsidR="00A42ED8">
              <w:rPr>
                <w:sz w:val="16"/>
                <w:szCs w:val="16"/>
                <w:vertAlign w:val="superscript"/>
              </w:rPr>
              <w:t>17)</w:t>
            </w:r>
            <w:r w:rsidRPr="00916825">
              <w:rPr>
                <w:sz w:val="16"/>
                <w:szCs w:val="16"/>
              </w:rPr>
              <w:t xml:space="preserve"> lub D</w:t>
            </w:r>
            <w:r w:rsidRPr="00916825">
              <w:rPr>
                <w:vertAlign w:val="superscript"/>
              </w:rPr>
              <w:t>20)</w:t>
            </w:r>
          </w:p>
        </w:tc>
        <w:tc>
          <w:tcPr>
            <w:tcW w:w="19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E97F62D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  <w:p w14:paraId="16CBD61F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[Mg]</w:t>
            </w:r>
            <w:r w:rsidRPr="00916825">
              <w:rPr>
                <w:vertAlign w:val="superscript"/>
              </w:rPr>
              <w:t>14)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4E21876" w14:textId="77777777" w:rsidR="00F936BF" w:rsidRPr="00916825" w:rsidRDefault="00F936BF" w:rsidP="00F936B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Kod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125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0D13F5C" w14:textId="77777777" w:rsidR="00F936BF" w:rsidRPr="00916825" w:rsidRDefault="00F936BF" w:rsidP="00F936B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916825">
              <w:rPr>
                <w:sz w:val="16"/>
                <w:szCs w:val="16"/>
              </w:rPr>
              <w:t>Rodzaj odpadów</w:t>
            </w:r>
            <w:r w:rsidRPr="00916825">
              <w:rPr>
                <w:vertAlign w:val="superscript"/>
              </w:rPr>
              <w:t>13)</w:t>
            </w:r>
          </w:p>
        </w:tc>
        <w:tc>
          <w:tcPr>
            <w:tcW w:w="20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67873C1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  <w:p w14:paraId="15FD89F5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[Mg]</w:t>
            </w:r>
            <w:r w:rsidRPr="00916825">
              <w:rPr>
                <w:vertAlign w:val="superscript"/>
              </w:rPr>
              <w:t>14)</w:t>
            </w:r>
          </w:p>
        </w:tc>
      </w:tr>
      <w:tr w:rsidR="00F936BF" w:rsidRPr="00916825" w14:paraId="57E7FA06" w14:textId="77777777">
        <w:tc>
          <w:tcPr>
            <w:tcW w:w="9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E03D0D2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36F1441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768E725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E782EB6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43A4E5C4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Sucha masa odpadów</w:t>
            </w:r>
          </w:p>
        </w:tc>
        <w:tc>
          <w:tcPr>
            <w:tcW w:w="135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80F6E64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30AB22A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C61EC2A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Masa odpadów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3AE11A6" w14:textId="77777777" w:rsidR="00F936BF" w:rsidRPr="00916825" w:rsidRDefault="00F936BF" w:rsidP="00F936BF">
            <w:pPr>
              <w:jc w:val="center"/>
              <w:rPr>
                <w:sz w:val="16"/>
                <w:szCs w:val="16"/>
              </w:rPr>
            </w:pPr>
            <w:r w:rsidRPr="00916825">
              <w:rPr>
                <w:sz w:val="16"/>
                <w:szCs w:val="16"/>
              </w:rPr>
              <w:t>Sucha masa odpadów</w:t>
            </w:r>
          </w:p>
        </w:tc>
      </w:tr>
      <w:tr w:rsidR="00F936BF" w:rsidRPr="00916825" w14:paraId="0C02EC61" w14:textId="77777777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A785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965F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9A7F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C7C4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6493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21FC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9E70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D2BA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193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936BF" w:rsidRPr="00916825" w14:paraId="408FD57E" w14:textId="77777777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ECA6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8AFA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5729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9E88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8AB1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867C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2940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34CCD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1211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</w:tr>
      <w:tr w:rsidR="00F936BF" w:rsidRPr="00916825" w14:paraId="2D9DB051" w14:textId="77777777"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1468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C2D4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322F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EF97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6EBE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1E4D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616B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F9A6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1C7C" w14:textId="77777777" w:rsidR="00F936BF" w:rsidRPr="00916825" w:rsidRDefault="00F936BF" w:rsidP="00F936BF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1581E327" w14:textId="77777777" w:rsidR="00651DED" w:rsidRPr="00916825" w:rsidRDefault="00D860E3" w:rsidP="00B15F6C">
      <w:pPr>
        <w:spacing w:before="240"/>
        <w:jc w:val="both"/>
      </w:pPr>
      <w:r w:rsidRPr="00D860E3">
        <w:rPr>
          <w:sz w:val="18"/>
          <w:szCs w:val="18"/>
        </w:rPr>
        <w:t>Objaśnienia:</w:t>
      </w:r>
    </w:p>
    <w:p w14:paraId="32F40CD6" w14:textId="77777777" w:rsidR="00651DED" w:rsidRPr="00916825" w:rsidRDefault="00A42ED8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>
        <w:rPr>
          <w:sz w:val="18"/>
          <w:szCs w:val="18"/>
        </w:rPr>
        <w:t>Dział 1</w:t>
      </w:r>
      <w:r w:rsidR="00651DED" w:rsidRPr="00916825">
        <w:rPr>
          <w:sz w:val="18"/>
          <w:szCs w:val="18"/>
        </w:rPr>
        <w:t xml:space="preserve"> wypełnia się w każdym przypadku przedkładania zbiorczego zestawienia danych. </w:t>
      </w:r>
    </w:p>
    <w:p w14:paraId="579D3406" w14:textId="77777777" w:rsidR="00651DED" w:rsidRPr="00916825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Imię i nazwisko lub nazwa posiadacza odpadów.</w:t>
      </w:r>
    </w:p>
    <w:p w14:paraId="44E1B28E" w14:textId="77777777" w:rsidR="00651DED" w:rsidRPr="00916825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Numer rejestrowy nadany prowadzącemu zakład przetwarzania prz</w:t>
      </w:r>
      <w:r w:rsidR="00FA37DA">
        <w:rPr>
          <w:sz w:val="18"/>
          <w:szCs w:val="18"/>
        </w:rPr>
        <w:t>ez Głównego Inspektora Ochrony Ś</w:t>
      </w:r>
      <w:r w:rsidRPr="00916825">
        <w:rPr>
          <w:sz w:val="18"/>
          <w:szCs w:val="18"/>
        </w:rPr>
        <w:t>rodowiska zgodnie z art. 10 ustawy z dnia 29 lipca 2005 r. o zużytym sprzęcie elektrycznym i elektronicznym</w:t>
      </w:r>
      <w:r w:rsidR="00A6202F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>(Dz. U. Nr 180, poz. 1495, z 2008 r. Nr 223, poz. 1464</w:t>
      </w:r>
      <w:r w:rsidR="00E72164">
        <w:rPr>
          <w:sz w:val="18"/>
          <w:szCs w:val="18"/>
        </w:rPr>
        <w:t xml:space="preserve"> oraz</w:t>
      </w:r>
      <w:r w:rsidRPr="00916825">
        <w:rPr>
          <w:sz w:val="18"/>
          <w:szCs w:val="18"/>
        </w:rPr>
        <w:t xml:space="preserve"> z 2009 r. Nr 79, poz. 666</w:t>
      </w:r>
      <w:r w:rsidR="00067BB5" w:rsidRPr="00916825">
        <w:rPr>
          <w:sz w:val="18"/>
          <w:szCs w:val="18"/>
        </w:rPr>
        <w:t xml:space="preserve"> i</w:t>
      </w:r>
      <w:r w:rsidR="00D1789E">
        <w:rPr>
          <w:sz w:val="18"/>
          <w:szCs w:val="18"/>
        </w:rPr>
        <w:t> </w:t>
      </w:r>
      <w:r w:rsidR="00067BB5" w:rsidRPr="00916825">
        <w:rPr>
          <w:sz w:val="18"/>
          <w:szCs w:val="18"/>
        </w:rPr>
        <w:t>Nr 215, poz. 1664</w:t>
      </w:r>
      <w:r w:rsidRPr="00916825">
        <w:rPr>
          <w:sz w:val="18"/>
          <w:szCs w:val="18"/>
        </w:rPr>
        <w:t>)</w:t>
      </w:r>
      <w:r w:rsidR="001850D3" w:rsidRPr="00916825">
        <w:rPr>
          <w:sz w:val="18"/>
          <w:szCs w:val="18"/>
        </w:rPr>
        <w:t xml:space="preserve"> oraz zgodnie z art. 19 ustawy z dnia 24 kwietnia 2009 r. o bateriach i akumulatorach (Dz. U. Nr 79, poz. 666). </w:t>
      </w:r>
    </w:p>
    <w:p w14:paraId="218BCC67" w14:textId="77777777" w:rsidR="00651DED" w:rsidRPr="00916825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Należy podać adres zamieszkania lub siedziby posiadacza odpadów.</w:t>
      </w:r>
    </w:p>
    <w:p w14:paraId="0B2D4498" w14:textId="77777777" w:rsidR="00E16003" w:rsidRPr="00916825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O ile posiada.</w:t>
      </w:r>
    </w:p>
    <w:p w14:paraId="62AD1F08" w14:textId="77777777" w:rsidR="00DF116E" w:rsidRPr="00357679" w:rsidRDefault="00DF116E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357679">
        <w:rPr>
          <w:sz w:val="18"/>
          <w:szCs w:val="18"/>
        </w:rPr>
        <w:t>Zgodnie z Polską Klasyfikacją Działalności (PKD), która została wprowadzona rozporządzeniem Rady Ministrów z dnia 24 grudnia 2007 r. w sprawie Polskiej Klasyfikacji Działalności (PKD) (</w:t>
      </w:r>
      <w:r w:rsidR="00507EC2">
        <w:rPr>
          <w:sz w:val="18"/>
          <w:szCs w:val="18"/>
        </w:rPr>
        <w:t>Dz. U.</w:t>
      </w:r>
      <w:r w:rsidRPr="00357679">
        <w:rPr>
          <w:sz w:val="18"/>
          <w:szCs w:val="18"/>
        </w:rPr>
        <w:t xml:space="preserve"> Nr 251, poz. 1885 oraz z 2009 r. Nr 59, poz. 489) do stosowania w statystyce, ewidencji i dokumentacji oraz rachunkowości, a także w urzędowych rejestrach i systemach informacyjnych administracji publicznej.</w:t>
      </w:r>
    </w:p>
    <w:p w14:paraId="268C6F5E" w14:textId="77777777" w:rsidR="005651AF" w:rsidRPr="00B8442D" w:rsidRDefault="005651AF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B8442D">
        <w:rPr>
          <w:sz w:val="18"/>
          <w:szCs w:val="18"/>
        </w:rPr>
        <w:t>Należy wypełnić tabelę osobno dla każdego miejsca prowadzenia działalności</w:t>
      </w:r>
      <w:r w:rsidR="000701CE" w:rsidRPr="00B8442D">
        <w:rPr>
          <w:sz w:val="18"/>
          <w:szCs w:val="18"/>
        </w:rPr>
        <w:t>, z wyjątkiem usług</w:t>
      </w:r>
      <w:r w:rsidR="00B8442D" w:rsidRPr="00B8442D">
        <w:rPr>
          <w:sz w:val="18"/>
          <w:szCs w:val="18"/>
        </w:rPr>
        <w:t xml:space="preserve"> w zakresie budowy, rozbiórki, remontu, obiektów, czyszczenia zbiorników lub urządzeń oraz sprzątania, konserwacji i</w:t>
      </w:r>
      <w:r w:rsidR="00483EA6">
        <w:rPr>
          <w:sz w:val="18"/>
          <w:szCs w:val="18"/>
        </w:rPr>
        <w:t> </w:t>
      </w:r>
      <w:r w:rsidR="00B8442D" w:rsidRPr="00B8442D">
        <w:rPr>
          <w:sz w:val="18"/>
          <w:szCs w:val="18"/>
        </w:rPr>
        <w:t>napraw</w:t>
      </w:r>
      <w:r w:rsidR="000701CE" w:rsidRPr="00B8442D">
        <w:rPr>
          <w:sz w:val="18"/>
          <w:szCs w:val="18"/>
        </w:rPr>
        <w:t>, o</w:t>
      </w:r>
      <w:r w:rsidR="00507EC2" w:rsidRPr="00B8442D">
        <w:rPr>
          <w:sz w:val="18"/>
          <w:szCs w:val="18"/>
        </w:rPr>
        <w:t> </w:t>
      </w:r>
      <w:r w:rsidR="000701CE" w:rsidRPr="00B8442D">
        <w:rPr>
          <w:sz w:val="18"/>
          <w:szCs w:val="18"/>
        </w:rPr>
        <w:t xml:space="preserve">których mowa w </w:t>
      </w:r>
      <w:r w:rsidR="00E72164" w:rsidRPr="00B8442D">
        <w:rPr>
          <w:sz w:val="18"/>
          <w:szCs w:val="18"/>
        </w:rPr>
        <w:t xml:space="preserve">art. </w:t>
      </w:r>
      <w:r w:rsidR="000701CE" w:rsidRPr="00B8442D">
        <w:rPr>
          <w:sz w:val="18"/>
          <w:szCs w:val="18"/>
        </w:rPr>
        <w:t>3 ust. 3 pkt 22 ustawy z dnia 27 kwietnia 2001 r. o</w:t>
      </w:r>
      <w:r w:rsidR="00B8442D" w:rsidRPr="00B8442D">
        <w:rPr>
          <w:sz w:val="18"/>
          <w:szCs w:val="18"/>
        </w:rPr>
        <w:t> </w:t>
      </w:r>
      <w:r w:rsidR="000701CE" w:rsidRPr="00B8442D">
        <w:rPr>
          <w:sz w:val="18"/>
          <w:szCs w:val="18"/>
        </w:rPr>
        <w:t>odpadach.</w:t>
      </w:r>
    </w:p>
    <w:p w14:paraId="74992D7B" w14:textId="77777777" w:rsidR="005651AF" w:rsidRPr="00892A23" w:rsidRDefault="005651AF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892A23">
        <w:rPr>
          <w:sz w:val="18"/>
          <w:szCs w:val="18"/>
        </w:rPr>
        <w:t xml:space="preserve">Podać adres miejsca prowadzenia działalności w zakresie wytwarzania, zbierania, odzysku, unieszkodliwiania odpadów. W przypadku odbierania odpadów komunalnych od właścicieli nieruchomości należy podać województwo i gminę. </w:t>
      </w:r>
      <w:r w:rsidR="000701CE" w:rsidRPr="00892A23">
        <w:rPr>
          <w:iCs/>
          <w:sz w:val="18"/>
          <w:szCs w:val="18"/>
        </w:rPr>
        <w:t xml:space="preserve">W przypadku posiadania decyzji na prowadzenie działalności na terenie </w:t>
      </w:r>
      <w:r w:rsidR="000701CE" w:rsidRPr="00892A23">
        <w:rPr>
          <w:iCs/>
          <w:sz w:val="18"/>
          <w:szCs w:val="18"/>
        </w:rPr>
        <w:lastRenderedPageBreak/>
        <w:t xml:space="preserve">całego kraju lub na określonym obszarze należy wskazać adres siedziby lub miejsca zamieszkania posiadacza odpadów. </w:t>
      </w:r>
    </w:p>
    <w:p w14:paraId="3372BAB3" w14:textId="77777777" w:rsidR="00E16003" w:rsidRPr="00916825" w:rsidRDefault="00E16003" w:rsidP="00D1789E">
      <w:pPr>
        <w:pStyle w:val="Akapitzlist"/>
        <w:numPr>
          <w:ilvl w:val="0"/>
          <w:numId w:val="16"/>
        </w:numPr>
        <w:tabs>
          <w:tab w:val="left" w:pos="426"/>
          <w:tab w:val="left" w:pos="709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Należy podać datę w formie dd-mm-rrrr gdzie</w:t>
      </w:r>
      <w:r w:rsidR="00235A85" w:rsidRPr="00916825">
        <w:rPr>
          <w:sz w:val="18"/>
          <w:szCs w:val="18"/>
        </w:rPr>
        <w:t>,</w:t>
      </w:r>
      <w:r w:rsidRPr="00916825">
        <w:rPr>
          <w:sz w:val="18"/>
          <w:szCs w:val="18"/>
        </w:rPr>
        <w:t xml:space="preserve"> dd oznacza dzień, mm oznacza miesiąc, rrrr oznacza rok.</w:t>
      </w:r>
      <w:r w:rsidR="00C062D4" w:rsidRPr="00916825">
        <w:rPr>
          <w:sz w:val="18"/>
          <w:szCs w:val="18"/>
        </w:rPr>
        <w:t xml:space="preserve"> W</w:t>
      </w:r>
      <w:r w:rsidR="00D1789E">
        <w:rPr>
          <w:sz w:val="18"/>
          <w:szCs w:val="18"/>
        </w:rPr>
        <w:t> </w:t>
      </w:r>
      <w:r w:rsidR="00C062D4" w:rsidRPr="00916825">
        <w:rPr>
          <w:sz w:val="18"/>
          <w:szCs w:val="18"/>
        </w:rPr>
        <w:t xml:space="preserve">przypadku rubryki </w:t>
      </w:r>
      <w:r w:rsidR="00AB1327">
        <w:rPr>
          <w:sz w:val="18"/>
          <w:szCs w:val="18"/>
        </w:rPr>
        <w:t>„</w:t>
      </w:r>
      <w:r w:rsidR="00C062D4" w:rsidRPr="00916825">
        <w:rPr>
          <w:sz w:val="18"/>
          <w:szCs w:val="18"/>
        </w:rPr>
        <w:t>Termin obowiązywania decyzji</w:t>
      </w:r>
      <w:r w:rsidR="00AB1327">
        <w:rPr>
          <w:sz w:val="18"/>
          <w:szCs w:val="18"/>
        </w:rPr>
        <w:t>”</w:t>
      </w:r>
      <w:r w:rsidR="00C062D4" w:rsidRPr="00916825">
        <w:rPr>
          <w:sz w:val="18"/>
          <w:szCs w:val="18"/>
        </w:rPr>
        <w:t xml:space="preserve"> podać datę w formie od dd-mm-rrrr do </w:t>
      </w:r>
      <w:r w:rsidR="00EE4511" w:rsidRPr="00916825">
        <w:rPr>
          <w:sz w:val="18"/>
          <w:szCs w:val="18"/>
        </w:rPr>
        <w:t>dd</w:t>
      </w:r>
      <w:r w:rsidR="00C062D4" w:rsidRPr="00916825">
        <w:rPr>
          <w:sz w:val="18"/>
          <w:szCs w:val="18"/>
        </w:rPr>
        <w:t xml:space="preserve">-mm-rrrr. </w:t>
      </w:r>
    </w:p>
    <w:p w14:paraId="537137F9" w14:textId="77777777" w:rsidR="005651AF" w:rsidRPr="00892A23" w:rsidRDefault="005651AF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 xml:space="preserve">Zaznaczyć symbolem X rodzaj działalności, który przedsiębiorca wykonuje we własnym zakresie: W - wytwarzanie odpadów, Zb - zbieranie odpadów, Od - odzysk, Un - unieszkodliwianie odpadów, Ok – </w:t>
      </w:r>
      <w:r w:rsidRPr="00892A23">
        <w:rPr>
          <w:sz w:val="18"/>
          <w:szCs w:val="18"/>
        </w:rPr>
        <w:t>odbieranie odpadów komunalnych.</w:t>
      </w:r>
    </w:p>
    <w:p w14:paraId="397D2838" w14:textId="77777777" w:rsidR="005651AF" w:rsidRPr="00892A23" w:rsidRDefault="005651AF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892A23">
        <w:rPr>
          <w:sz w:val="18"/>
          <w:szCs w:val="18"/>
        </w:rPr>
        <w:t xml:space="preserve">Dotyczy działalności w zakresie wytwarzania i </w:t>
      </w:r>
      <w:r w:rsidR="00B0263F" w:rsidRPr="00892A23">
        <w:rPr>
          <w:sz w:val="18"/>
          <w:szCs w:val="18"/>
        </w:rPr>
        <w:t>gospodarowania odpadami.</w:t>
      </w:r>
    </w:p>
    <w:p w14:paraId="117CC13E" w14:textId="77777777" w:rsidR="00651DED" w:rsidRPr="00916825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Nie dotyczy odpadów komunalnych odbieranych od właścicieli nieruchomości przez przedsiębiorcę, który uzyskał zezwolenie na prowadzenie działalności w zakresie odbierania odpadów od właścicieli nieruchomości, lub gminną jednostkę organizacyjną, o których mowa w ustawie z dnia 13 września 1996 r. o utrzymaniu czystości i porządku w gminach (Dz.</w:t>
      </w:r>
      <w:r w:rsidR="00067BB5" w:rsidRPr="00916825">
        <w:rPr>
          <w:sz w:val="18"/>
          <w:szCs w:val="18"/>
        </w:rPr>
        <w:t xml:space="preserve"> U. z 2005 r. Nr 236, poz. 2008, z późn. zm</w:t>
      </w:r>
      <w:r w:rsidR="00932338" w:rsidRPr="00916825">
        <w:rPr>
          <w:sz w:val="18"/>
          <w:szCs w:val="18"/>
        </w:rPr>
        <w:t>.</w:t>
      </w:r>
      <w:r w:rsidR="00067BB5" w:rsidRPr="00916825">
        <w:rPr>
          <w:sz w:val="18"/>
          <w:szCs w:val="18"/>
        </w:rPr>
        <w:t>)</w:t>
      </w:r>
      <w:r w:rsidR="00AB1327">
        <w:rPr>
          <w:sz w:val="18"/>
          <w:szCs w:val="18"/>
        </w:rPr>
        <w:t>.</w:t>
      </w:r>
    </w:p>
    <w:p w14:paraId="7A0E1347" w14:textId="77777777" w:rsidR="00651DED" w:rsidRPr="00916825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Zgodnie z katalogiem odpadów stanowiącym załącznik do rozporządzenia Ministra Środowiska z dnia 27 września 2001 r. w sprawie katalogu odpadów (Dz. U. Nr 112, poz. 1206).</w:t>
      </w:r>
    </w:p>
    <w:p w14:paraId="09068DFF" w14:textId="77777777" w:rsidR="00651DED" w:rsidRPr="00916825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 xml:space="preserve">Z dokładnością do jednego miejsca po przecinku dla odpadów innych niż niebezpieczne, do trzech miejsc po przecinku dla odpadów niebezpiecznych. Szacunkową </w:t>
      </w:r>
      <w:r w:rsidR="00067BB5" w:rsidRPr="00916825">
        <w:rPr>
          <w:sz w:val="18"/>
          <w:szCs w:val="18"/>
        </w:rPr>
        <w:t>za</w:t>
      </w:r>
      <w:r w:rsidRPr="00916825">
        <w:rPr>
          <w:sz w:val="18"/>
          <w:szCs w:val="18"/>
        </w:rPr>
        <w:t>wartość suchej masy odpadów należy podać dla następujących rodzajów odpadów uwodnionych:</w:t>
      </w:r>
      <w:r w:rsidRPr="00916825" w:rsidDel="00A51DE7">
        <w:rPr>
          <w:sz w:val="18"/>
          <w:szCs w:val="18"/>
        </w:rPr>
        <w:t xml:space="preserve"> </w:t>
      </w:r>
    </w:p>
    <w:p w14:paraId="5B822536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01 05 05*</w:t>
      </w:r>
      <w:r w:rsidRPr="00916825">
        <w:rPr>
          <w:sz w:val="18"/>
          <w:szCs w:val="18"/>
        </w:rPr>
        <w:tab/>
        <w:t>płuczki i odpady wiertnicze zawierające ropę naftową,</w:t>
      </w:r>
    </w:p>
    <w:p w14:paraId="2ADA5D96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02 02 04</w:t>
      </w:r>
      <w:r w:rsidRPr="00916825">
        <w:rPr>
          <w:sz w:val="18"/>
          <w:szCs w:val="18"/>
        </w:rPr>
        <w:tab/>
        <w:t>osady z zakładowych oczyszczalni ścieków,</w:t>
      </w:r>
    </w:p>
    <w:p w14:paraId="16451C96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02 03 05</w:t>
      </w:r>
      <w:r w:rsidRPr="00916825">
        <w:rPr>
          <w:sz w:val="18"/>
          <w:szCs w:val="18"/>
        </w:rPr>
        <w:tab/>
        <w:t>osady z zakładowych oczyszczalni ścieków,</w:t>
      </w:r>
    </w:p>
    <w:p w14:paraId="746658D7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02 04 03</w:t>
      </w:r>
      <w:r w:rsidRPr="00916825">
        <w:rPr>
          <w:sz w:val="18"/>
          <w:szCs w:val="18"/>
        </w:rPr>
        <w:tab/>
        <w:t>osady z zakładowych oczyszczalni ścieków,</w:t>
      </w:r>
    </w:p>
    <w:p w14:paraId="156B32B5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02 05 02</w:t>
      </w:r>
      <w:r w:rsidRPr="00916825">
        <w:rPr>
          <w:sz w:val="18"/>
          <w:szCs w:val="18"/>
        </w:rPr>
        <w:tab/>
        <w:t>osady z zakładowych oczyszczalni ścieków,</w:t>
      </w:r>
    </w:p>
    <w:p w14:paraId="4C85144F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02 06 03</w:t>
      </w:r>
      <w:r w:rsidRPr="00916825">
        <w:rPr>
          <w:sz w:val="18"/>
          <w:szCs w:val="18"/>
        </w:rPr>
        <w:tab/>
        <w:t>osady z zakładowych oczyszczalni ścieków,</w:t>
      </w:r>
    </w:p>
    <w:p w14:paraId="2868EA46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02 07 05</w:t>
      </w:r>
      <w:r w:rsidRPr="00916825">
        <w:rPr>
          <w:sz w:val="18"/>
          <w:szCs w:val="18"/>
        </w:rPr>
        <w:tab/>
        <w:t>osady z zakładowych oczyszczalni ścieków,</w:t>
      </w:r>
    </w:p>
    <w:p w14:paraId="5BF05585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03 03 05</w:t>
      </w:r>
      <w:r w:rsidRPr="00916825">
        <w:rPr>
          <w:sz w:val="18"/>
          <w:szCs w:val="18"/>
        </w:rPr>
        <w:tab/>
        <w:t>szlamy z odbarwiania makulatury,</w:t>
      </w:r>
    </w:p>
    <w:p w14:paraId="2E0DC435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03 03 11</w:t>
      </w:r>
      <w:r w:rsidRPr="00916825">
        <w:rPr>
          <w:sz w:val="18"/>
          <w:szCs w:val="18"/>
        </w:rPr>
        <w:tab/>
        <w:t>osady z zakładowych oczyszczalni ścieków inne niż wymienione w 03 03 10,</w:t>
      </w:r>
    </w:p>
    <w:p w14:paraId="612CE684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04 01 06</w:t>
      </w:r>
      <w:r w:rsidRPr="00916825">
        <w:rPr>
          <w:sz w:val="18"/>
          <w:szCs w:val="18"/>
        </w:rPr>
        <w:tab/>
        <w:t>osady zawierające chrom, zwłaszcza z zakładowych oczyszczalni ścieków,</w:t>
      </w:r>
    </w:p>
    <w:p w14:paraId="129437D0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04 01 07</w:t>
      </w:r>
      <w:r w:rsidRPr="00916825">
        <w:rPr>
          <w:sz w:val="18"/>
          <w:szCs w:val="18"/>
        </w:rPr>
        <w:tab/>
        <w:t>osady niezawierające chromu, zwłaszcza z zakładowych oczyszczalni ścieków,</w:t>
      </w:r>
    </w:p>
    <w:p w14:paraId="5B2DE294" w14:textId="77777777" w:rsidR="00651DED" w:rsidRPr="00916825" w:rsidRDefault="00651DED" w:rsidP="00D1789E">
      <w:pPr>
        <w:tabs>
          <w:tab w:val="left" w:pos="993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04 02 19*</w:t>
      </w:r>
      <w:r w:rsidRPr="00916825">
        <w:rPr>
          <w:sz w:val="18"/>
          <w:szCs w:val="18"/>
        </w:rPr>
        <w:tab/>
        <w:t>odpady z zakładowych oczyszczalni ścieków zawierające substancje niebezpieczne,</w:t>
      </w:r>
    </w:p>
    <w:p w14:paraId="0A5A3491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04 02 20</w:t>
      </w:r>
      <w:r w:rsidRPr="00916825">
        <w:rPr>
          <w:sz w:val="18"/>
          <w:szCs w:val="18"/>
        </w:rPr>
        <w:tab/>
        <w:t>odpady z zakładowych oczyszczalni ścieków inne niż wymienione w 04 02 19,</w:t>
      </w:r>
    </w:p>
    <w:p w14:paraId="419F4843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05 01 09*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16A404EA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05 01 10</w:t>
      </w:r>
      <w:r w:rsidRPr="00916825">
        <w:rPr>
          <w:sz w:val="18"/>
          <w:szCs w:val="18"/>
        </w:rPr>
        <w:tab/>
        <w:t>osady z zakładowych oczyszczalni ścieków inne niż wymienione w 05 01 09,</w:t>
      </w:r>
    </w:p>
    <w:p w14:paraId="2D5D3EEE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05 01 13</w:t>
      </w:r>
      <w:r w:rsidRPr="00916825">
        <w:rPr>
          <w:sz w:val="18"/>
          <w:szCs w:val="18"/>
        </w:rPr>
        <w:tab/>
        <w:t>osady z uzdatniania wody kotłowej,</w:t>
      </w:r>
    </w:p>
    <w:p w14:paraId="6D43F398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05 01 14</w:t>
      </w:r>
      <w:r w:rsidRPr="00916825">
        <w:rPr>
          <w:sz w:val="18"/>
          <w:szCs w:val="18"/>
        </w:rPr>
        <w:tab/>
        <w:t>odpady z kolumn chłodniczych,</w:t>
      </w:r>
    </w:p>
    <w:p w14:paraId="62E504D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05 01 99</w:t>
      </w:r>
      <w:r w:rsidRPr="00916825">
        <w:rPr>
          <w:sz w:val="18"/>
          <w:szCs w:val="18"/>
        </w:rPr>
        <w:tab/>
        <w:t>inne niewymienione odpady,</w:t>
      </w:r>
    </w:p>
    <w:p w14:paraId="06F7278A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05 06 04</w:t>
      </w:r>
      <w:r w:rsidRPr="00916825">
        <w:rPr>
          <w:sz w:val="18"/>
          <w:szCs w:val="18"/>
        </w:rPr>
        <w:tab/>
        <w:t>odpady z kolumn chłodniczych,</w:t>
      </w:r>
    </w:p>
    <w:p w14:paraId="52B48989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05 07 99</w:t>
      </w:r>
      <w:r w:rsidRPr="00916825">
        <w:rPr>
          <w:sz w:val="18"/>
          <w:szCs w:val="18"/>
        </w:rPr>
        <w:tab/>
        <w:t>inne niewymienione odpady,</w:t>
      </w:r>
    </w:p>
    <w:p w14:paraId="730D33A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06 05 02*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5C8329D7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06 05 03</w:t>
      </w:r>
      <w:r w:rsidRPr="00916825">
        <w:rPr>
          <w:sz w:val="18"/>
          <w:szCs w:val="18"/>
        </w:rPr>
        <w:tab/>
        <w:t>osady z zakładowych oczyszczalni ścieków inne niż wymienione w 06 05 02,</w:t>
      </w:r>
    </w:p>
    <w:p w14:paraId="2EE90256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01 11*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3C0B5FEE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07 01 12</w:t>
      </w:r>
      <w:r w:rsidRPr="00916825">
        <w:rPr>
          <w:sz w:val="18"/>
          <w:szCs w:val="18"/>
        </w:rPr>
        <w:tab/>
        <w:t>osady z zakładowych oczyszczalni ścieków inne niż wymienione w 07 01 11,</w:t>
      </w:r>
    </w:p>
    <w:p w14:paraId="1B6BFA4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02 11*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186CBD26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07 02 12</w:t>
      </w:r>
      <w:r w:rsidRPr="00916825">
        <w:rPr>
          <w:sz w:val="18"/>
          <w:szCs w:val="18"/>
        </w:rPr>
        <w:tab/>
        <w:t>osady z zakładowych oczyszczalni ścieków inne niż wymienione w 07 02 11,</w:t>
      </w:r>
    </w:p>
    <w:p w14:paraId="1EA1285C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03 11*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279604D3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07 03 12</w:t>
      </w:r>
      <w:r w:rsidRPr="00916825">
        <w:rPr>
          <w:sz w:val="18"/>
          <w:szCs w:val="18"/>
        </w:rPr>
        <w:tab/>
        <w:t>osady z zakładowych oczyszczalni ścieków inne niż wymienione w 07 03 11,</w:t>
      </w:r>
    </w:p>
    <w:p w14:paraId="4143DD5B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04 11*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638FC991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07 04 12</w:t>
      </w:r>
      <w:r w:rsidRPr="00916825">
        <w:rPr>
          <w:sz w:val="18"/>
          <w:szCs w:val="18"/>
        </w:rPr>
        <w:tab/>
        <w:t>osady z zakładowych oczyszczalni ścieków inne niż wymienione w 07 04 11,</w:t>
      </w:r>
    </w:p>
    <w:p w14:paraId="1E34B3E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05 11*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66E6011A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07 05 12</w:t>
      </w:r>
      <w:r w:rsidRPr="00916825">
        <w:rPr>
          <w:sz w:val="18"/>
          <w:szCs w:val="18"/>
        </w:rPr>
        <w:tab/>
        <w:t>osady z zakładowych oczyszczalni ścieków inne niż wymienione w 07 05 11,</w:t>
      </w:r>
    </w:p>
    <w:p w14:paraId="20C52308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06 11*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45DDA28D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07 06 12</w:t>
      </w:r>
      <w:r w:rsidRPr="00916825">
        <w:rPr>
          <w:sz w:val="18"/>
          <w:szCs w:val="18"/>
        </w:rPr>
        <w:tab/>
        <w:t>osady z zakładowych oczyszczalni ścieków inne niż wymienione w 07 06 11,</w:t>
      </w:r>
    </w:p>
    <w:p w14:paraId="62B1E159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07 11*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5D1F0346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07 07 12</w:t>
      </w:r>
      <w:r w:rsidRPr="00916825">
        <w:rPr>
          <w:sz w:val="18"/>
          <w:szCs w:val="18"/>
        </w:rPr>
        <w:tab/>
        <w:t>osady z zakładowych oczyszczalni ścieków inne niż wymienione w 07 07 11,</w:t>
      </w:r>
    </w:p>
    <w:p w14:paraId="09CD7C82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01 20*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2B2E462B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10 01 21</w:t>
      </w:r>
      <w:r w:rsidRPr="00916825">
        <w:rPr>
          <w:sz w:val="18"/>
          <w:szCs w:val="18"/>
        </w:rPr>
        <w:tab/>
        <w:t>osady z zakładowych oczyszczalni ścieków inne niż wymienione w 10 01 20,</w:t>
      </w:r>
    </w:p>
    <w:p w14:paraId="2946A947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01 22*</w:t>
      </w:r>
      <w:r w:rsidRPr="00916825">
        <w:rPr>
          <w:sz w:val="18"/>
          <w:szCs w:val="18"/>
        </w:rPr>
        <w:tab/>
        <w:t>uwodnione szlamy z czyszczenia kotłów zawierające substancje niebezpieczne,</w:t>
      </w:r>
    </w:p>
    <w:p w14:paraId="16D8D17A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10 01 23</w:t>
      </w:r>
      <w:r w:rsidRPr="00916825">
        <w:rPr>
          <w:sz w:val="18"/>
          <w:szCs w:val="18"/>
        </w:rPr>
        <w:tab/>
        <w:t>uwodnione szlamy z czyszczenia kotłów inne niż wymienione w 10 01 22,</w:t>
      </w:r>
    </w:p>
    <w:p w14:paraId="16E8F02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10 01 26</w:t>
      </w:r>
      <w:r w:rsidRPr="00916825">
        <w:rPr>
          <w:sz w:val="18"/>
          <w:szCs w:val="18"/>
        </w:rPr>
        <w:tab/>
        <w:t>odpady z uzdatniania wody chłodzącej</w:t>
      </w:r>
    </w:p>
    <w:p w14:paraId="01515F1D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02 11*</w:t>
      </w:r>
      <w:r w:rsidRPr="00916825">
        <w:rPr>
          <w:sz w:val="18"/>
          <w:szCs w:val="18"/>
        </w:rPr>
        <w:tab/>
        <w:t>odpady z uzdatniania wody chłodzącej zawierające oleje,</w:t>
      </w:r>
    </w:p>
    <w:p w14:paraId="29BA7A5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10 02 12</w:t>
      </w:r>
      <w:r w:rsidRPr="00916825">
        <w:rPr>
          <w:sz w:val="18"/>
          <w:szCs w:val="18"/>
        </w:rPr>
        <w:tab/>
        <w:t>odpady z uzdatniania wody chłodzącej inne niż wymienione w 10 02 11,</w:t>
      </w:r>
    </w:p>
    <w:p w14:paraId="71F3DB7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10 02 15</w:t>
      </w:r>
      <w:r w:rsidRPr="00916825">
        <w:rPr>
          <w:sz w:val="18"/>
          <w:szCs w:val="18"/>
        </w:rPr>
        <w:tab/>
        <w:t>inne szlamy i osady pofiltracyjne,</w:t>
      </w:r>
    </w:p>
    <w:p w14:paraId="3336EEE9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03 27*</w:t>
      </w:r>
      <w:r w:rsidRPr="00916825">
        <w:rPr>
          <w:sz w:val="18"/>
          <w:szCs w:val="18"/>
        </w:rPr>
        <w:tab/>
        <w:t>odpady z uzdatniania wody chłodzącej zawierające oleje,</w:t>
      </w:r>
    </w:p>
    <w:p w14:paraId="5D7822F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10 03 28</w:t>
      </w:r>
      <w:r w:rsidRPr="00916825">
        <w:rPr>
          <w:sz w:val="18"/>
          <w:szCs w:val="18"/>
        </w:rPr>
        <w:tab/>
        <w:t>odpady z uzdatniania wody chłodzącej inne niż wymienione w 10 03 27,</w:t>
      </w:r>
    </w:p>
    <w:p w14:paraId="64E1E153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04 09*</w:t>
      </w:r>
      <w:r w:rsidRPr="00916825">
        <w:rPr>
          <w:sz w:val="18"/>
          <w:szCs w:val="18"/>
        </w:rPr>
        <w:tab/>
        <w:t>odpady z uzdatniania wody chłodzącej zawierające oleje,</w:t>
      </w:r>
    </w:p>
    <w:p w14:paraId="488E2291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10 04 10</w:t>
      </w:r>
      <w:r w:rsidRPr="00916825">
        <w:rPr>
          <w:sz w:val="18"/>
          <w:szCs w:val="18"/>
        </w:rPr>
        <w:tab/>
        <w:t>odpady z uzdatniania wody chłodzącej inne niż wymienione w 10 04 09,</w:t>
      </w:r>
    </w:p>
    <w:p w14:paraId="0FD0E05B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05 08*</w:t>
      </w:r>
      <w:r w:rsidRPr="00916825">
        <w:rPr>
          <w:sz w:val="18"/>
          <w:szCs w:val="18"/>
        </w:rPr>
        <w:tab/>
        <w:t>odpady z uzdatniania wody chłodzącej zawierające oleje,</w:t>
      </w:r>
    </w:p>
    <w:p w14:paraId="5B3BC811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10 05 09</w:t>
      </w:r>
      <w:r w:rsidRPr="00916825">
        <w:rPr>
          <w:sz w:val="18"/>
          <w:szCs w:val="18"/>
        </w:rPr>
        <w:tab/>
        <w:t>odpady z uzdatniania wody chłodzącej inne niż wymienione w 10 05 08,</w:t>
      </w:r>
    </w:p>
    <w:p w14:paraId="1F77192E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lastRenderedPageBreak/>
        <w:t>10 06 09*</w:t>
      </w:r>
      <w:r w:rsidRPr="00916825">
        <w:rPr>
          <w:sz w:val="18"/>
          <w:szCs w:val="18"/>
        </w:rPr>
        <w:tab/>
        <w:t>odpady z uzdatniania wody chłodzącej zawierające oleje,</w:t>
      </w:r>
    </w:p>
    <w:p w14:paraId="370DCDDB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10 06 10</w:t>
      </w:r>
      <w:r w:rsidRPr="00916825">
        <w:rPr>
          <w:sz w:val="18"/>
          <w:szCs w:val="18"/>
        </w:rPr>
        <w:tab/>
        <w:t>odpady z uzdatniania wody chłodzącej inne niż wymienione w 10 06 09,</w:t>
      </w:r>
    </w:p>
    <w:p w14:paraId="279F23BA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07 07*</w:t>
      </w:r>
      <w:r w:rsidRPr="00916825">
        <w:rPr>
          <w:sz w:val="18"/>
          <w:szCs w:val="18"/>
        </w:rPr>
        <w:tab/>
        <w:t>odpady z uzdatniania wody chłodzącej zawierające oleje,</w:t>
      </w:r>
    </w:p>
    <w:p w14:paraId="1F2A4FE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10 07 08</w:t>
      </w:r>
      <w:r w:rsidRPr="00916825">
        <w:rPr>
          <w:sz w:val="18"/>
          <w:szCs w:val="18"/>
        </w:rPr>
        <w:tab/>
        <w:t>odpady z uzdatniania wody chłodzącej inne niż wymienione w 10 07 07,</w:t>
      </w:r>
    </w:p>
    <w:p w14:paraId="3547B5F2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08 19*</w:t>
      </w:r>
      <w:r w:rsidRPr="00916825">
        <w:rPr>
          <w:sz w:val="18"/>
          <w:szCs w:val="18"/>
        </w:rPr>
        <w:tab/>
        <w:t>odpady z uzdatniania wody chłodzącej zawierające oleje,</w:t>
      </w:r>
    </w:p>
    <w:p w14:paraId="1B1BCFC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10 08 20</w:t>
      </w:r>
      <w:r w:rsidRPr="00916825">
        <w:rPr>
          <w:sz w:val="18"/>
          <w:szCs w:val="18"/>
        </w:rPr>
        <w:tab/>
        <w:t>odpady z uzdatniania wody chłodzącej inne niż wymienione w 10 08 19,</w:t>
      </w:r>
    </w:p>
    <w:p w14:paraId="14FE7DA7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11 19*</w:t>
      </w:r>
      <w:r w:rsidRPr="00916825">
        <w:rPr>
          <w:sz w:val="18"/>
          <w:szCs w:val="18"/>
        </w:rPr>
        <w:tab/>
        <w:t>odpady stałe z zakładowych oczyszczalni ścieków zawierające substancje niebezpieczne,</w:t>
      </w:r>
    </w:p>
    <w:p w14:paraId="02273548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10 11 20</w:t>
      </w:r>
      <w:r w:rsidRPr="00916825">
        <w:rPr>
          <w:sz w:val="18"/>
          <w:szCs w:val="18"/>
        </w:rPr>
        <w:tab/>
        <w:t>odpady stałe z zakładowych oczyszczalni ścieków inne niż wymienione w 10 11 19,</w:t>
      </w:r>
    </w:p>
    <w:p w14:paraId="3533B4D1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10 12 13</w:t>
      </w:r>
      <w:r w:rsidRPr="00916825">
        <w:rPr>
          <w:sz w:val="18"/>
          <w:szCs w:val="18"/>
        </w:rPr>
        <w:tab/>
        <w:t>szlamy z zakładowych oczyszczalni ścieków,</w:t>
      </w:r>
    </w:p>
    <w:p w14:paraId="1BAC8F78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11 01 09*</w:t>
      </w:r>
      <w:r w:rsidRPr="00916825">
        <w:rPr>
          <w:sz w:val="18"/>
          <w:szCs w:val="18"/>
        </w:rPr>
        <w:tab/>
        <w:t xml:space="preserve">szlamy i osady pofiltracyjne zawierające substancje niebezpieczne, </w:t>
      </w:r>
    </w:p>
    <w:p w14:paraId="4608BB6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11 01 10</w:t>
      </w:r>
      <w:r w:rsidRPr="00916825">
        <w:rPr>
          <w:sz w:val="18"/>
          <w:szCs w:val="18"/>
        </w:rPr>
        <w:tab/>
        <w:t>szlamy i osady pofiltracyjne inne niż wymienione w 11 01 09,</w:t>
      </w:r>
    </w:p>
    <w:p w14:paraId="5809F27F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11 02 07*</w:t>
      </w:r>
      <w:r w:rsidRPr="00916825">
        <w:rPr>
          <w:sz w:val="18"/>
          <w:szCs w:val="18"/>
        </w:rPr>
        <w:tab/>
        <w:t>inne odpady zawierające substancje niebezpieczne,</w:t>
      </w:r>
    </w:p>
    <w:p w14:paraId="10A8E60E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11 02 99</w:t>
      </w:r>
      <w:r w:rsidRPr="00916825">
        <w:rPr>
          <w:sz w:val="18"/>
          <w:szCs w:val="18"/>
        </w:rPr>
        <w:tab/>
        <w:t>inne niewymienione odpady,</w:t>
      </w:r>
    </w:p>
    <w:p w14:paraId="3A8E5A7D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12 01 14*</w:t>
      </w:r>
      <w:r w:rsidRPr="00916825">
        <w:rPr>
          <w:sz w:val="18"/>
          <w:szCs w:val="18"/>
        </w:rPr>
        <w:tab/>
        <w:t xml:space="preserve">szlamy z obróbki metali zawierające substancje niebezpieczne, </w:t>
      </w:r>
    </w:p>
    <w:p w14:paraId="0232381E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12 01 15</w:t>
      </w:r>
      <w:r w:rsidRPr="00916825">
        <w:rPr>
          <w:sz w:val="18"/>
          <w:szCs w:val="18"/>
        </w:rPr>
        <w:tab/>
        <w:t>szlamy z obróbki metali inne niż wymienione w 12 01 14,</w:t>
      </w:r>
    </w:p>
    <w:p w14:paraId="5B9F8E0B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12 03 01*</w:t>
      </w:r>
      <w:r w:rsidRPr="00916825">
        <w:rPr>
          <w:sz w:val="18"/>
          <w:szCs w:val="18"/>
        </w:rPr>
        <w:tab/>
        <w:t>wodne ciecze myjące,</w:t>
      </w:r>
    </w:p>
    <w:p w14:paraId="13193037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12 03 02*</w:t>
      </w:r>
      <w:r w:rsidRPr="00916825">
        <w:rPr>
          <w:sz w:val="18"/>
          <w:szCs w:val="18"/>
        </w:rPr>
        <w:tab/>
        <w:t>odpady z odtłuszczania parą,</w:t>
      </w:r>
    </w:p>
    <w:p w14:paraId="485B6DE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16 07 08*</w:t>
      </w:r>
      <w:r w:rsidRPr="00916825">
        <w:rPr>
          <w:sz w:val="18"/>
          <w:szCs w:val="18"/>
        </w:rPr>
        <w:tab/>
        <w:t>odpady zawierające ropę naftową lub jej produkty,</w:t>
      </w:r>
    </w:p>
    <w:p w14:paraId="7693C1B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16 10 01*</w:t>
      </w:r>
      <w:r w:rsidRPr="00916825">
        <w:rPr>
          <w:sz w:val="18"/>
          <w:szCs w:val="18"/>
        </w:rPr>
        <w:tab/>
        <w:t>uwodnione odpady ciekłe zawierające substancje niebezpieczne,</w:t>
      </w:r>
    </w:p>
    <w:p w14:paraId="1D7B1C97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16 10 02</w:t>
      </w:r>
      <w:r w:rsidRPr="00916825">
        <w:rPr>
          <w:sz w:val="18"/>
          <w:szCs w:val="18"/>
        </w:rPr>
        <w:tab/>
        <w:t>uwodnione odpady ciekłe inne niż wymienione w 16 10 01,</w:t>
      </w:r>
    </w:p>
    <w:p w14:paraId="17048C9F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16 10 03*</w:t>
      </w:r>
      <w:r w:rsidRPr="00916825">
        <w:rPr>
          <w:sz w:val="18"/>
          <w:szCs w:val="18"/>
        </w:rPr>
        <w:tab/>
        <w:t>stężone uwodnione odpady ciekłe (np. koncentraty) zawierające substancje niebezpieczne,</w:t>
      </w:r>
    </w:p>
    <w:p w14:paraId="24937958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16 10 04</w:t>
      </w:r>
      <w:r w:rsidRPr="00916825">
        <w:rPr>
          <w:sz w:val="18"/>
          <w:szCs w:val="18"/>
        </w:rPr>
        <w:tab/>
        <w:t>stężone uwodnione odpady ciekłe (np. koncentraty) inne niż wymienione w 16 10 03,</w:t>
      </w:r>
    </w:p>
    <w:p w14:paraId="48A2E6AE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02 05*</w:t>
      </w:r>
      <w:r w:rsidRPr="00916825">
        <w:rPr>
          <w:sz w:val="18"/>
          <w:szCs w:val="18"/>
        </w:rPr>
        <w:tab/>
        <w:t>szlamy z fizykochemicznej przeróbki odpadów zawierające substancje niebezpieczne,</w:t>
      </w:r>
    </w:p>
    <w:p w14:paraId="2C78868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19 02 06</w:t>
      </w:r>
      <w:r w:rsidRPr="00916825">
        <w:rPr>
          <w:sz w:val="18"/>
          <w:szCs w:val="18"/>
        </w:rPr>
        <w:tab/>
        <w:t>szlamy z fizykochemicznej przeróbki odpadów inne niż wymienione w 19 02 05,</w:t>
      </w:r>
    </w:p>
    <w:p w14:paraId="26CD3F9C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19 04 04</w:t>
      </w:r>
      <w:r w:rsidRPr="00916825">
        <w:rPr>
          <w:sz w:val="18"/>
          <w:szCs w:val="18"/>
        </w:rPr>
        <w:tab/>
        <w:t>ciekłe odpady z procesów zeszkliwienia,</w:t>
      </w:r>
    </w:p>
    <w:p w14:paraId="2B0E0C5B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19 06 03</w:t>
      </w:r>
      <w:r w:rsidRPr="00916825">
        <w:rPr>
          <w:sz w:val="18"/>
          <w:szCs w:val="18"/>
        </w:rPr>
        <w:tab/>
        <w:t>ciecze z beztlenowego rozkładu odpadów komunalnych,</w:t>
      </w:r>
    </w:p>
    <w:p w14:paraId="54FCB9E0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19 06 04</w:t>
      </w:r>
      <w:r w:rsidRPr="00916825">
        <w:rPr>
          <w:sz w:val="18"/>
          <w:szCs w:val="18"/>
        </w:rPr>
        <w:tab/>
        <w:t>przefermentowane odpady z beztlenowego rozkładu odpadów komunalnych,</w:t>
      </w:r>
    </w:p>
    <w:p w14:paraId="7E73B6C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19 06 05</w:t>
      </w:r>
      <w:r w:rsidRPr="00916825">
        <w:rPr>
          <w:sz w:val="18"/>
          <w:szCs w:val="18"/>
        </w:rPr>
        <w:tab/>
        <w:t>ciecze z beztlenowego rozkładu odpadów zwierzęcych i roślinnych,</w:t>
      </w:r>
    </w:p>
    <w:p w14:paraId="383768BA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19 06 06</w:t>
      </w:r>
      <w:r w:rsidRPr="00916825">
        <w:rPr>
          <w:sz w:val="18"/>
          <w:szCs w:val="18"/>
        </w:rPr>
        <w:tab/>
        <w:t>przefermentowane odpady z beztlenowego rozkładu odpadów zwierzęcych i roślinnych,</w:t>
      </w:r>
    </w:p>
    <w:p w14:paraId="40B97439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19 06 99</w:t>
      </w:r>
      <w:r w:rsidRPr="00916825">
        <w:rPr>
          <w:sz w:val="18"/>
          <w:szCs w:val="18"/>
        </w:rPr>
        <w:tab/>
        <w:t>inne niewymienione odpady,</w:t>
      </w:r>
    </w:p>
    <w:p w14:paraId="25AC819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19 08 05</w:t>
      </w:r>
      <w:r w:rsidRPr="00916825">
        <w:rPr>
          <w:sz w:val="18"/>
          <w:szCs w:val="18"/>
        </w:rPr>
        <w:tab/>
        <w:t>ustabilizowane komunalne osady ściekowe,</w:t>
      </w:r>
    </w:p>
    <w:p w14:paraId="65F3E08E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08 10*</w:t>
      </w:r>
      <w:r w:rsidRPr="00916825">
        <w:rPr>
          <w:sz w:val="18"/>
          <w:szCs w:val="18"/>
        </w:rPr>
        <w:tab/>
        <w:t>tłuszcze i mieszaniny olejów z separacji olej/woda inne niż wymienione w 19 08 09,</w:t>
      </w:r>
    </w:p>
    <w:p w14:paraId="57FAA6F7" w14:textId="77777777" w:rsidR="00651DED" w:rsidRPr="00916825" w:rsidRDefault="00651DED" w:rsidP="00D1789E">
      <w:pPr>
        <w:tabs>
          <w:tab w:val="left" w:pos="993"/>
          <w:tab w:val="left" w:pos="1418"/>
        </w:tabs>
        <w:ind w:left="993" w:hanging="993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08 11*</w:t>
      </w:r>
      <w:r w:rsidRPr="00916825">
        <w:rPr>
          <w:sz w:val="18"/>
          <w:szCs w:val="18"/>
        </w:rPr>
        <w:tab/>
        <w:t>szlamy zawierające substancje niebezpieczne z biologicznego oczyszczania ścieków przemysłowych,</w:t>
      </w:r>
    </w:p>
    <w:p w14:paraId="45E4237A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19 08 12</w:t>
      </w:r>
      <w:r w:rsidRPr="00916825">
        <w:rPr>
          <w:sz w:val="18"/>
          <w:szCs w:val="18"/>
        </w:rPr>
        <w:tab/>
        <w:t>szlamy z biologicznego oczyszczania ścieków przemysłowych inne niż wymienione w 19 08 11,</w:t>
      </w:r>
    </w:p>
    <w:p w14:paraId="5C31DFAD" w14:textId="77777777" w:rsidR="00651DED" w:rsidRPr="00916825" w:rsidRDefault="00651DED" w:rsidP="00D1789E">
      <w:pPr>
        <w:tabs>
          <w:tab w:val="left" w:pos="993"/>
          <w:tab w:val="left" w:pos="1418"/>
        </w:tabs>
        <w:ind w:left="993" w:hanging="993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08 13*</w:t>
      </w:r>
      <w:r w:rsidRPr="00916825">
        <w:rPr>
          <w:sz w:val="18"/>
          <w:szCs w:val="18"/>
        </w:rPr>
        <w:tab/>
      </w:r>
      <w:r w:rsidR="00450E15">
        <w:rPr>
          <w:sz w:val="18"/>
          <w:szCs w:val="18"/>
        </w:rPr>
        <w:t>szlamy</w:t>
      </w:r>
      <w:r w:rsidR="00450E15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>zawierające substancje niebezpieczne z innego niż biologiczne oczyszczania ścieków przemysłowych,</w:t>
      </w:r>
    </w:p>
    <w:p w14:paraId="005EE052" w14:textId="77777777" w:rsidR="00651DED" w:rsidRPr="00916825" w:rsidRDefault="00651DED" w:rsidP="00D1789E">
      <w:pPr>
        <w:tabs>
          <w:tab w:val="left" w:pos="993"/>
          <w:tab w:val="left" w:pos="1418"/>
        </w:tabs>
        <w:ind w:left="993" w:hanging="993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19 08 14</w:t>
      </w:r>
      <w:r w:rsidRPr="00916825">
        <w:rPr>
          <w:sz w:val="18"/>
          <w:szCs w:val="18"/>
        </w:rPr>
        <w:tab/>
      </w:r>
      <w:r w:rsidR="00450E15">
        <w:rPr>
          <w:sz w:val="18"/>
          <w:szCs w:val="18"/>
        </w:rPr>
        <w:t>szlamy</w:t>
      </w:r>
      <w:r w:rsidRPr="00916825">
        <w:rPr>
          <w:sz w:val="18"/>
          <w:szCs w:val="18"/>
        </w:rPr>
        <w:t xml:space="preserve"> z </w:t>
      </w:r>
      <w:r w:rsidR="00450E15" w:rsidRPr="00916825">
        <w:rPr>
          <w:sz w:val="18"/>
          <w:szCs w:val="18"/>
        </w:rPr>
        <w:t>inn</w:t>
      </w:r>
      <w:r w:rsidR="00450E15">
        <w:rPr>
          <w:sz w:val="18"/>
          <w:szCs w:val="18"/>
        </w:rPr>
        <w:t>ego</w:t>
      </w:r>
      <w:r w:rsidR="00450E15" w:rsidRPr="00916825">
        <w:rPr>
          <w:sz w:val="18"/>
          <w:szCs w:val="18"/>
        </w:rPr>
        <w:t xml:space="preserve"> </w:t>
      </w:r>
      <w:r w:rsidR="00450E15">
        <w:rPr>
          <w:sz w:val="18"/>
          <w:szCs w:val="18"/>
        </w:rPr>
        <w:t>niż biologiczne</w:t>
      </w:r>
      <w:r w:rsidR="00507EC2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 xml:space="preserve">oczyszczania ścieków przemysłowych </w:t>
      </w:r>
      <w:r w:rsidR="00450E15">
        <w:rPr>
          <w:sz w:val="18"/>
          <w:szCs w:val="18"/>
        </w:rPr>
        <w:t xml:space="preserve">inne niż </w:t>
      </w:r>
      <w:r w:rsidRPr="00916825">
        <w:rPr>
          <w:sz w:val="18"/>
          <w:szCs w:val="18"/>
        </w:rPr>
        <w:t>wymienione w 19</w:t>
      </w:r>
      <w:r w:rsidR="00AE5D4C">
        <w:rPr>
          <w:sz w:val="18"/>
          <w:szCs w:val="18"/>
        </w:rPr>
        <w:t> </w:t>
      </w:r>
      <w:r w:rsidRPr="00916825">
        <w:rPr>
          <w:sz w:val="18"/>
          <w:szCs w:val="18"/>
        </w:rPr>
        <w:t>08</w:t>
      </w:r>
      <w:r w:rsidR="00D1789E">
        <w:rPr>
          <w:sz w:val="18"/>
          <w:szCs w:val="18"/>
        </w:rPr>
        <w:t> </w:t>
      </w:r>
      <w:r w:rsidRPr="00916825">
        <w:rPr>
          <w:sz w:val="18"/>
          <w:szCs w:val="18"/>
        </w:rPr>
        <w:t>13,</w:t>
      </w:r>
    </w:p>
    <w:p w14:paraId="52D04F8D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19 08 99</w:t>
      </w:r>
      <w:r w:rsidRPr="00916825">
        <w:rPr>
          <w:sz w:val="18"/>
          <w:szCs w:val="18"/>
        </w:rPr>
        <w:tab/>
        <w:t>inne niewymienione odpady,</w:t>
      </w:r>
    </w:p>
    <w:p w14:paraId="1C88C30C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19 09 02</w:t>
      </w:r>
      <w:r w:rsidRPr="00916825">
        <w:rPr>
          <w:sz w:val="18"/>
          <w:szCs w:val="18"/>
        </w:rPr>
        <w:tab/>
        <w:t>osady z klarowania wody,</w:t>
      </w:r>
    </w:p>
    <w:p w14:paraId="45AF57A9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19 09 99</w:t>
      </w:r>
      <w:r w:rsidRPr="00916825">
        <w:rPr>
          <w:sz w:val="18"/>
          <w:szCs w:val="18"/>
        </w:rPr>
        <w:tab/>
        <w:t>inne niewymienione odpady,</w:t>
      </w:r>
    </w:p>
    <w:p w14:paraId="72C2BFFD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11 03*</w:t>
      </w:r>
      <w:r w:rsidRPr="00916825">
        <w:rPr>
          <w:sz w:val="18"/>
          <w:szCs w:val="18"/>
        </w:rPr>
        <w:tab/>
        <w:t xml:space="preserve">uwodnione odpady </w:t>
      </w:r>
      <w:r w:rsidR="00450E15">
        <w:rPr>
          <w:sz w:val="18"/>
          <w:szCs w:val="18"/>
        </w:rPr>
        <w:t>ciekłe</w:t>
      </w:r>
      <w:r w:rsidRPr="00916825">
        <w:rPr>
          <w:sz w:val="18"/>
          <w:szCs w:val="18"/>
        </w:rPr>
        <w:t>,</w:t>
      </w:r>
    </w:p>
    <w:p w14:paraId="344C45B2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11 05*</w:t>
      </w:r>
      <w:r w:rsidRPr="00916825">
        <w:rPr>
          <w:sz w:val="18"/>
          <w:szCs w:val="18"/>
        </w:rPr>
        <w:tab/>
        <w:t>osady z zakładowych oczyszczalni ścieków zawierające substancje niebezpieczne,</w:t>
      </w:r>
    </w:p>
    <w:p w14:paraId="6D1A9002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19 11 06</w:t>
      </w:r>
      <w:r w:rsidRPr="00916825">
        <w:rPr>
          <w:sz w:val="18"/>
          <w:szCs w:val="18"/>
        </w:rPr>
        <w:tab/>
        <w:t>osady z zakładowych oczyszczalni ścieków inne niż wymienione w 19 11 05,</w:t>
      </w:r>
    </w:p>
    <w:p w14:paraId="2F138E78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19 11 99</w:t>
      </w:r>
      <w:r w:rsidRPr="00916825">
        <w:rPr>
          <w:sz w:val="18"/>
          <w:szCs w:val="18"/>
        </w:rPr>
        <w:tab/>
        <w:t>inne niewymienione odpady,</w:t>
      </w:r>
    </w:p>
    <w:p w14:paraId="1C4D613F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13 03*</w:t>
      </w:r>
      <w:r w:rsidRPr="00916825">
        <w:rPr>
          <w:sz w:val="18"/>
          <w:szCs w:val="18"/>
        </w:rPr>
        <w:tab/>
        <w:t xml:space="preserve">szlamy z oczyszczania gleby i ziemi zawierające substancje niebezpieczne, </w:t>
      </w:r>
    </w:p>
    <w:p w14:paraId="5F98649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19 13 04</w:t>
      </w:r>
      <w:r w:rsidRPr="00916825">
        <w:rPr>
          <w:sz w:val="18"/>
          <w:szCs w:val="18"/>
        </w:rPr>
        <w:tab/>
        <w:t>szlamy z oczyszczania gleby i ziemi inne niż wymienione w 19 13 03,</w:t>
      </w:r>
    </w:p>
    <w:p w14:paraId="745798E5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13 05*</w:t>
      </w:r>
      <w:r w:rsidRPr="00916825">
        <w:rPr>
          <w:sz w:val="18"/>
          <w:szCs w:val="18"/>
        </w:rPr>
        <w:tab/>
        <w:t>szlamy z oczyszczania wód podziemnych zawierające substancje niebezpieczne,</w:t>
      </w:r>
    </w:p>
    <w:p w14:paraId="5F917131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19 13 06</w:t>
      </w:r>
      <w:r w:rsidRPr="00916825">
        <w:rPr>
          <w:sz w:val="18"/>
          <w:szCs w:val="18"/>
        </w:rPr>
        <w:tab/>
        <w:t>szlamy z oczyszczania wód podziemnych inne niż wymienione w 19 13 05,</w:t>
      </w:r>
    </w:p>
    <w:p w14:paraId="69B04322" w14:textId="77777777" w:rsidR="00651DED" w:rsidRPr="00916825" w:rsidRDefault="00651DED" w:rsidP="00D1789E">
      <w:pPr>
        <w:tabs>
          <w:tab w:val="left" w:pos="993"/>
          <w:tab w:val="left" w:pos="1418"/>
        </w:tabs>
        <w:ind w:left="993" w:hanging="993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13 07*</w:t>
      </w:r>
      <w:r w:rsidRPr="00916825">
        <w:rPr>
          <w:sz w:val="18"/>
          <w:szCs w:val="18"/>
        </w:rPr>
        <w:tab/>
        <w:t>odpady ciekłe i stężone uwodnione odpady ciekłe (np. koncentraty) z oczyszczania wód podziemnych, zawierające substancje niebezpieczne,</w:t>
      </w:r>
    </w:p>
    <w:p w14:paraId="2A0C637E" w14:textId="77777777" w:rsidR="00651DED" w:rsidRPr="00916825" w:rsidRDefault="00651DED" w:rsidP="00D1789E">
      <w:pPr>
        <w:tabs>
          <w:tab w:val="left" w:pos="993"/>
          <w:tab w:val="left" w:pos="1418"/>
        </w:tabs>
        <w:ind w:left="993" w:hanging="993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19 13 08</w:t>
      </w:r>
      <w:r w:rsidRPr="00916825">
        <w:rPr>
          <w:sz w:val="18"/>
          <w:szCs w:val="18"/>
        </w:rPr>
        <w:tab/>
        <w:t>odpady ciekłe i stężone uwodnione odpady ciekłe (np. koncentraty) z oczyszczania wód podziemnych wymienione w 19 13 07,</w:t>
      </w:r>
    </w:p>
    <w:p w14:paraId="3851A114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20 03 04</w:t>
      </w:r>
      <w:r w:rsidRPr="00916825">
        <w:rPr>
          <w:sz w:val="18"/>
          <w:szCs w:val="18"/>
        </w:rPr>
        <w:tab/>
        <w:t>szlamy ze zbiorników bezodpływowych służących do gromadzenia nieczystości,</w:t>
      </w:r>
    </w:p>
    <w:p w14:paraId="2E9D60F8" w14:textId="77777777" w:rsidR="00651DED" w:rsidRPr="00916825" w:rsidRDefault="00651DED" w:rsidP="00D1789E">
      <w:pPr>
        <w:tabs>
          <w:tab w:val="left" w:pos="993"/>
          <w:tab w:val="left" w:pos="1418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20 03 06</w:t>
      </w:r>
      <w:r w:rsidRPr="00916825">
        <w:rPr>
          <w:sz w:val="18"/>
          <w:szCs w:val="18"/>
        </w:rPr>
        <w:tab/>
        <w:t>odpady ze studzienek kanalizacyjnych,</w:t>
      </w:r>
    </w:p>
    <w:p w14:paraId="669DE8BA" w14:textId="77777777" w:rsidR="00651DED" w:rsidRPr="00916825" w:rsidRDefault="00651DED" w:rsidP="00D1789E">
      <w:p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zgodnie z rozporządzeniem Ministra Środowiska z dnia 27 września 2001 r. w sprawie katalogu odpadów (Dz. U. Nr 112, poz. 1206).</w:t>
      </w:r>
    </w:p>
    <w:p w14:paraId="52F61138" w14:textId="77777777" w:rsidR="00507EC2" w:rsidRDefault="00651DED" w:rsidP="00D1789E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Wypełnia przedsiębiorca, który uzyskał zezwolenie na prowadzenie działalności w zakresie odbierania odpadów komunalnych od właścicieli nieruchomości, lub gminna jednostka organizacyjna, o których mowa w ustawie z dnia 13 września 1996 r. o utrzymaniu czystości i porządku w gminach</w:t>
      </w:r>
      <w:r w:rsidR="00067BB5" w:rsidRPr="00916825">
        <w:rPr>
          <w:sz w:val="18"/>
          <w:szCs w:val="18"/>
        </w:rPr>
        <w:t>,</w:t>
      </w:r>
      <w:r w:rsidRPr="00916825">
        <w:rPr>
          <w:sz w:val="18"/>
          <w:szCs w:val="18"/>
        </w:rPr>
        <w:t xml:space="preserve"> podając szacunkową masę odpadów komunalnych odebranych od właścicieli nieruchomości oraz liczbę obsługiwanych właścicieli nieruchomości i </w:t>
      </w:r>
      <w:r w:rsidR="001418C8" w:rsidRPr="00916825">
        <w:rPr>
          <w:sz w:val="18"/>
          <w:szCs w:val="18"/>
        </w:rPr>
        <w:t>przedsiębiorców w</w:t>
      </w:r>
      <w:r w:rsidR="00AB1327">
        <w:rPr>
          <w:sz w:val="18"/>
          <w:szCs w:val="18"/>
        </w:rPr>
        <w:t>edłu</w:t>
      </w:r>
      <w:r w:rsidR="001418C8" w:rsidRPr="00916825">
        <w:rPr>
          <w:sz w:val="18"/>
          <w:szCs w:val="18"/>
        </w:rPr>
        <w:t xml:space="preserve">g stanu na dzień 31 grudnia roku sprawozdawczego. </w:t>
      </w:r>
    </w:p>
    <w:p w14:paraId="44FF6F87" w14:textId="77777777" w:rsidR="00A77A3E" w:rsidRDefault="005966AC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E72164">
        <w:rPr>
          <w:iCs/>
          <w:sz w:val="18"/>
          <w:szCs w:val="18"/>
        </w:rPr>
        <w:t xml:space="preserve">Dotyczy </w:t>
      </w:r>
      <w:r w:rsidRPr="00E72164">
        <w:rPr>
          <w:sz w:val="18"/>
          <w:szCs w:val="18"/>
        </w:rPr>
        <w:t>przedsiębiorcy, który uzyskał zezwolenie na odbieranie odpadów od właścicieli nieruchomości</w:t>
      </w:r>
      <w:r w:rsidR="00E72164" w:rsidRPr="00E72164">
        <w:rPr>
          <w:sz w:val="18"/>
          <w:szCs w:val="18"/>
        </w:rPr>
        <w:t>,</w:t>
      </w:r>
      <w:r w:rsidR="00F040EF" w:rsidRPr="00E72164">
        <w:rPr>
          <w:sz w:val="18"/>
          <w:szCs w:val="18"/>
        </w:rPr>
        <w:t xml:space="preserve"> lub gminnej jednostki organizacyjnej, o których</w:t>
      </w:r>
      <w:r w:rsidRPr="00E72164">
        <w:rPr>
          <w:sz w:val="18"/>
          <w:szCs w:val="18"/>
        </w:rPr>
        <w:t xml:space="preserve"> mowa w ustawie z dnia 13 września 1996 r. o utrzymaniu czystości i porządku w gminach</w:t>
      </w:r>
      <w:r w:rsidR="00F040EF" w:rsidRPr="00E72164">
        <w:rPr>
          <w:sz w:val="18"/>
          <w:szCs w:val="18"/>
        </w:rPr>
        <w:t xml:space="preserve"> według stanu na koniec roku sprawozdawczego</w:t>
      </w:r>
      <w:r w:rsidRPr="00E72164">
        <w:rPr>
          <w:iCs/>
          <w:sz w:val="18"/>
          <w:szCs w:val="18"/>
        </w:rPr>
        <w:t xml:space="preserve">. </w:t>
      </w:r>
      <w:r w:rsidR="008D60F5" w:rsidRPr="00507EC2">
        <w:rPr>
          <w:sz w:val="18"/>
          <w:szCs w:val="18"/>
        </w:rPr>
        <w:t>W</w:t>
      </w:r>
      <w:r w:rsidR="00AE5D4C" w:rsidRPr="00507EC2">
        <w:rPr>
          <w:sz w:val="18"/>
          <w:szCs w:val="18"/>
        </w:rPr>
        <w:t> </w:t>
      </w:r>
      <w:r w:rsidR="008D60F5" w:rsidRPr="00507EC2">
        <w:rPr>
          <w:sz w:val="18"/>
          <w:szCs w:val="18"/>
        </w:rPr>
        <w:t xml:space="preserve">przypadku budynków </w:t>
      </w:r>
      <w:r w:rsidR="00F040EF">
        <w:rPr>
          <w:sz w:val="18"/>
          <w:szCs w:val="18"/>
        </w:rPr>
        <w:t xml:space="preserve"> wielorodzinnych, w tym obsługiwanych przez</w:t>
      </w:r>
      <w:r w:rsidR="00E72164">
        <w:rPr>
          <w:sz w:val="18"/>
          <w:szCs w:val="18"/>
        </w:rPr>
        <w:t xml:space="preserve"> </w:t>
      </w:r>
      <w:r w:rsidR="008D60F5" w:rsidRPr="00507EC2">
        <w:rPr>
          <w:sz w:val="18"/>
          <w:szCs w:val="18"/>
        </w:rPr>
        <w:t>wspólnot</w:t>
      </w:r>
      <w:r w:rsidR="00F040EF">
        <w:rPr>
          <w:sz w:val="18"/>
          <w:szCs w:val="18"/>
        </w:rPr>
        <w:t>y</w:t>
      </w:r>
      <w:r w:rsidR="008D60F5" w:rsidRPr="00507EC2">
        <w:rPr>
          <w:sz w:val="18"/>
          <w:szCs w:val="18"/>
        </w:rPr>
        <w:t xml:space="preserve"> mieszkaniow</w:t>
      </w:r>
      <w:r w:rsidR="00F040EF">
        <w:rPr>
          <w:sz w:val="18"/>
          <w:szCs w:val="18"/>
        </w:rPr>
        <w:t>e lub</w:t>
      </w:r>
      <w:r w:rsidR="008D60F5" w:rsidRPr="00507EC2">
        <w:rPr>
          <w:sz w:val="18"/>
          <w:szCs w:val="18"/>
        </w:rPr>
        <w:t xml:space="preserve"> spółdzielni</w:t>
      </w:r>
      <w:r w:rsidR="00F040EF">
        <w:rPr>
          <w:sz w:val="18"/>
          <w:szCs w:val="18"/>
        </w:rPr>
        <w:t>e</w:t>
      </w:r>
      <w:r w:rsidR="008D60F5" w:rsidRPr="00507EC2">
        <w:rPr>
          <w:sz w:val="18"/>
          <w:szCs w:val="18"/>
        </w:rPr>
        <w:t xml:space="preserve"> </w:t>
      </w:r>
      <w:r w:rsidR="00F040EF" w:rsidRPr="00507EC2">
        <w:rPr>
          <w:sz w:val="18"/>
          <w:szCs w:val="18"/>
        </w:rPr>
        <w:t>mieszkaniow</w:t>
      </w:r>
      <w:r w:rsidR="00F040EF">
        <w:rPr>
          <w:sz w:val="18"/>
          <w:szCs w:val="18"/>
        </w:rPr>
        <w:t>e</w:t>
      </w:r>
      <w:r w:rsidR="00F040EF" w:rsidRPr="00507EC2">
        <w:rPr>
          <w:sz w:val="18"/>
          <w:szCs w:val="18"/>
        </w:rPr>
        <w:t xml:space="preserve"> </w:t>
      </w:r>
      <w:r w:rsidR="008D60F5" w:rsidRPr="00507EC2">
        <w:rPr>
          <w:sz w:val="18"/>
          <w:szCs w:val="18"/>
        </w:rPr>
        <w:t>p</w:t>
      </w:r>
      <w:r w:rsidR="00DB6E0E" w:rsidRPr="00507EC2">
        <w:rPr>
          <w:sz w:val="18"/>
          <w:szCs w:val="18"/>
        </w:rPr>
        <w:t xml:space="preserve">rzez </w:t>
      </w:r>
      <w:r w:rsidR="00DB6E0E" w:rsidRPr="00507EC2">
        <w:rPr>
          <w:sz w:val="18"/>
          <w:szCs w:val="18"/>
        </w:rPr>
        <w:lastRenderedPageBreak/>
        <w:t>gospodarstwo domowe rozumie się fa</w:t>
      </w:r>
      <w:r w:rsidR="00D52437" w:rsidRPr="00507EC2">
        <w:rPr>
          <w:sz w:val="18"/>
          <w:szCs w:val="18"/>
        </w:rPr>
        <w:t>ktyczne gospodarstwo domowe. P</w:t>
      </w:r>
      <w:r w:rsidR="00DB6E0E" w:rsidRPr="00507EC2">
        <w:rPr>
          <w:sz w:val="18"/>
          <w:szCs w:val="18"/>
        </w:rPr>
        <w:t xml:space="preserve">rzez „Inne” rozumie się np. przedsiębiorców, jednostki organizacyjne nie będące </w:t>
      </w:r>
      <w:r w:rsidR="008D60F5" w:rsidRPr="00507EC2">
        <w:rPr>
          <w:sz w:val="18"/>
          <w:szCs w:val="18"/>
        </w:rPr>
        <w:t>przedsiębiorcami</w:t>
      </w:r>
      <w:r w:rsidR="00F040EF">
        <w:rPr>
          <w:sz w:val="18"/>
          <w:szCs w:val="18"/>
        </w:rPr>
        <w:t>.</w:t>
      </w:r>
    </w:p>
    <w:p w14:paraId="1666743F" w14:textId="77777777" w:rsidR="00560490" w:rsidRPr="00560490" w:rsidRDefault="00D860E3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D860E3">
        <w:rPr>
          <w:sz w:val="18"/>
          <w:szCs w:val="18"/>
        </w:rPr>
        <w:t>Symbole R określają procesy odzysku zgodnie z załącznikiem nr 5 do ustawy z dnia 27 kwietnia 2001 r. o odpadach</w:t>
      </w:r>
      <w:r w:rsidR="00560490">
        <w:rPr>
          <w:sz w:val="18"/>
          <w:szCs w:val="18"/>
        </w:rPr>
        <w:t>.</w:t>
      </w:r>
      <w:r w:rsidR="00560490" w:rsidRPr="00560490" w:rsidDel="00547CCC">
        <w:rPr>
          <w:sz w:val="18"/>
          <w:szCs w:val="18"/>
        </w:rPr>
        <w:t xml:space="preserve"> </w:t>
      </w:r>
    </w:p>
    <w:p w14:paraId="7386656F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Jeśli odzysk jest prowadzony poza instalacją lub urządzeniem zgodnie z rozporządzeniem Ministra Środowiska z dnia 21 marca 2006 r. w sprawie odzysku lub unieszkodliwiania odpadów poza instalacjami i urządzeniami (Dz. U. Nr 49, poz. 356), należy podać – w przypadku procesu R14 - liczbę porządkową z załącznika nr 1</w:t>
      </w:r>
      <w:r w:rsidR="00AB1327">
        <w:rPr>
          <w:sz w:val="18"/>
          <w:szCs w:val="18"/>
        </w:rPr>
        <w:t xml:space="preserve"> do rozporządzenia</w:t>
      </w:r>
      <w:r w:rsidRPr="00916825">
        <w:rPr>
          <w:sz w:val="18"/>
          <w:szCs w:val="18"/>
        </w:rPr>
        <w:t>, w przypadku procesu R15 - liczbę porządkową z załącznika nr 2 do rozporządzenia.</w:t>
      </w:r>
    </w:p>
    <w:p w14:paraId="05EE3748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Jeśli odpady są przekazywane osobom fizycznym zgodnie z rozporządzeniem Ministra Środowiska z dnia 21 kwietnia 2006 r. w sprawie listy rodzajów odpadów, które posiadacz odpadów może przekazywać osobom fizycznym lub jednostkom organizacyjnym niebędącym przedsiębiorcami, oraz dopuszczalnych metod ich odzysku (Dz. U. Nr 75, poz. 527</w:t>
      </w:r>
      <w:r w:rsidR="00A14E20" w:rsidRPr="00916825">
        <w:rPr>
          <w:sz w:val="18"/>
          <w:szCs w:val="18"/>
        </w:rPr>
        <w:t xml:space="preserve"> oraz z 2008 r. Nr 235, poz. 1614</w:t>
      </w:r>
      <w:r w:rsidRPr="00916825">
        <w:rPr>
          <w:sz w:val="18"/>
          <w:szCs w:val="18"/>
        </w:rPr>
        <w:t>), należy podać liczbę porządkową z załącznika do rozporządzenia.</w:t>
      </w:r>
    </w:p>
    <w:p w14:paraId="1ECB849F" w14:textId="77777777" w:rsidR="00547CCC" w:rsidRPr="00547CCC" w:rsidRDefault="00D860E3" w:rsidP="00D1789E">
      <w:pPr>
        <w:pStyle w:val="Tekstprzypisudolnego"/>
        <w:widowControl/>
        <w:numPr>
          <w:ilvl w:val="0"/>
          <w:numId w:val="44"/>
        </w:numPr>
        <w:tabs>
          <w:tab w:val="left" w:pos="426"/>
        </w:tabs>
        <w:autoSpaceDE/>
        <w:autoSpaceDN/>
        <w:adjustRightInd/>
        <w:ind w:left="426" w:hanging="426"/>
        <w:jc w:val="both"/>
        <w:rPr>
          <w:sz w:val="18"/>
          <w:szCs w:val="18"/>
        </w:rPr>
      </w:pPr>
      <w:r w:rsidRPr="00D860E3">
        <w:rPr>
          <w:sz w:val="18"/>
          <w:szCs w:val="18"/>
        </w:rPr>
        <w:t xml:space="preserve">Symbole D określają procesy unieszkodliwiania odpadów zgodnie z załącznikiem nr 6 do ustawy z dnia 27 kwietnia 2001 r. o odpadach. </w:t>
      </w:r>
    </w:p>
    <w:p w14:paraId="00AB9BD6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Jeśli unieszkodliwianie jest prowadzone poza instalacją lub urządzeniem zgodnie z rozporządzeniem Ministra Środowiska z dnia 21 marca 2006 r. w sprawie odzysku lub unieszkodliwiania odpadów poza instalacjami i urządzeniami, należy podać - w przypadku procesu D2 - liczbę porządkową z załącznika nr 3 do rozporządzenia.</w:t>
      </w:r>
    </w:p>
    <w:p w14:paraId="52860C93" w14:textId="77777777" w:rsidR="00651DED" w:rsidRPr="00916825" w:rsidRDefault="00D23F11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Dotyczy stacji demontażu, nowych składowisk odpadów i nowych kwater na składowiskach odpadów, a</w:t>
      </w:r>
      <w:r w:rsidR="00AE5D4C">
        <w:rPr>
          <w:sz w:val="18"/>
          <w:szCs w:val="18"/>
        </w:rPr>
        <w:t> </w:t>
      </w:r>
      <w:r w:rsidRPr="00916825">
        <w:rPr>
          <w:sz w:val="18"/>
          <w:szCs w:val="18"/>
        </w:rPr>
        <w:t xml:space="preserve">także nowych obiektów unieszkodliwiania odpadów wydobywczych. </w:t>
      </w:r>
      <w:r w:rsidR="00651DED" w:rsidRPr="00916825">
        <w:rPr>
          <w:sz w:val="18"/>
          <w:szCs w:val="18"/>
        </w:rPr>
        <w:t>Współrzędne geograficzne należy podawać wyrażone w długości i szerokości geograficznej zgodnie z normą ISO 6709:1983 – znormalizowany sposób podawania szerokości i długości geograficznej oraz wy</w:t>
      </w:r>
      <w:r w:rsidR="00395434" w:rsidRPr="00916825">
        <w:rPr>
          <w:sz w:val="18"/>
          <w:szCs w:val="18"/>
        </w:rPr>
        <w:t xml:space="preserve">sokości punktów geograficznych. Współrzędne geograficzne podaje się dla </w:t>
      </w:r>
      <w:r w:rsidR="002E4C70" w:rsidRPr="00916825">
        <w:rPr>
          <w:sz w:val="18"/>
          <w:szCs w:val="18"/>
        </w:rPr>
        <w:t xml:space="preserve">każdego </w:t>
      </w:r>
      <w:r w:rsidR="001850D3" w:rsidRPr="00916825">
        <w:rPr>
          <w:sz w:val="18"/>
          <w:szCs w:val="18"/>
        </w:rPr>
        <w:t xml:space="preserve">skrajnego </w:t>
      </w:r>
      <w:r w:rsidR="002E4C70" w:rsidRPr="00916825">
        <w:rPr>
          <w:sz w:val="18"/>
          <w:szCs w:val="18"/>
        </w:rPr>
        <w:t xml:space="preserve">punktu </w:t>
      </w:r>
      <w:r w:rsidR="001850D3" w:rsidRPr="00916825">
        <w:rPr>
          <w:sz w:val="18"/>
          <w:szCs w:val="18"/>
        </w:rPr>
        <w:t>obwodu</w:t>
      </w:r>
      <w:r w:rsidR="002E4C70" w:rsidRPr="00916825">
        <w:rPr>
          <w:sz w:val="18"/>
          <w:szCs w:val="18"/>
        </w:rPr>
        <w:t xml:space="preserve"> terenu zajętego przez kwaterę</w:t>
      </w:r>
      <w:r w:rsidR="00FB0624" w:rsidRPr="00916825">
        <w:rPr>
          <w:sz w:val="18"/>
          <w:szCs w:val="18"/>
        </w:rPr>
        <w:t>.</w:t>
      </w:r>
    </w:p>
    <w:p w14:paraId="7B9D4734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Wybrać rodzaj instalacji spośród następujących: sortownia odpadów</w:t>
      </w:r>
      <w:r w:rsidR="002E4C70" w:rsidRPr="00916825">
        <w:rPr>
          <w:sz w:val="18"/>
          <w:szCs w:val="18"/>
        </w:rPr>
        <w:t xml:space="preserve"> selektywnie zebranych</w:t>
      </w:r>
      <w:r w:rsidRPr="00916825">
        <w:rPr>
          <w:sz w:val="18"/>
          <w:szCs w:val="18"/>
        </w:rPr>
        <w:t xml:space="preserve">, </w:t>
      </w:r>
      <w:r w:rsidR="00AB1327" w:rsidRPr="00916825">
        <w:rPr>
          <w:sz w:val="18"/>
          <w:szCs w:val="18"/>
        </w:rPr>
        <w:t>kompostowni</w:t>
      </w:r>
      <w:r w:rsidR="00AB1327">
        <w:rPr>
          <w:sz w:val="18"/>
          <w:szCs w:val="18"/>
        </w:rPr>
        <w:t>a</w:t>
      </w:r>
      <w:r w:rsidR="00AB1327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 xml:space="preserve">odpadów organicznych selektywnie zbieranych, </w:t>
      </w:r>
      <w:r w:rsidR="00AB1327" w:rsidRPr="00916825">
        <w:rPr>
          <w:sz w:val="18"/>
          <w:szCs w:val="18"/>
        </w:rPr>
        <w:t>instalacj</w:t>
      </w:r>
      <w:r w:rsidR="00AB1327">
        <w:rPr>
          <w:sz w:val="18"/>
          <w:szCs w:val="18"/>
        </w:rPr>
        <w:t>a</w:t>
      </w:r>
      <w:r w:rsidR="00AB1327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 xml:space="preserve">do fermentacji odpadów organicznych selektywnie zbieranych, </w:t>
      </w:r>
      <w:r w:rsidR="00F91C29" w:rsidRPr="00916825">
        <w:rPr>
          <w:sz w:val="18"/>
          <w:szCs w:val="18"/>
        </w:rPr>
        <w:t xml:space="preserve">zakład mechanicznego przetwarzania odpadów, </w:t>
      </w:r>
      <w:r w:rsidRPr="00916825">
        <w:rPr>
          <w:sz w:val="18"/>
          <w:szCs w:val="18"/>
        </w:rPr>
        <w:t xml:space="preserve">zakład do mechaniczno-biologicznego przetwarzania odpadów, </w:t>
      </w:r>
      <w:r w:rsidR="00AB1327" w:rsidRPr="00916825">
        <w:rPr>
          <w:sz w:val="18"/>
          <w:szCs w:val="18"/>
        </w:rPr>
        <w:t>instal</w:t>
      </w:r>
      <w:r w:rsidR="00AB1327">
        <w:rPr>
          <w:sz w:val="18"/>
          <w:szCs w:val="18"/>
        </w:rPr>
        <w:t xml:space="preserve">acja </w:t>
      </w:r>
      <w:r w:rsidR="0037324F">
        <w:rPr>
          <w:sz w:val="18"/>
          <w:szCs w:val="18"/>
        </w:rPr>
        <w:t>do kompostowania</w:t>
      </w:r>
      <w:r w:rsidRPr="00916825">
        <w:rPr>
          <w:sz w:val="18"/>
          <w:szCs w:val="18"/>
        </w:rPr>
        <w:t xml:space="preserve">, </w:t>
      </w:r>
      <w:r w:rsidR="00AB1327" w:rsidRPr="00916825">
        <w:rPr>
          <w:sz w:val="18"/>
          <w:szCs w:val="18"/>
        </w:rPr>
        <w:t>sortowni</w:t>
      </w:r>
      <w:r w:rsidR="00AB1327">
        <w:rPr>
          <w:sz w:val="18"/>
          <w:szCs w:val="18"/>
        </w:rPr>
        <w:t>a</w:t>
      </w:r>
      <w:r w:rsidR="00AB1327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 xml:space="preserve">odpadów zmieszanych, w tym odpadów komunalnych, zakład do produkcji paliwa alternatywnego, </w:t>
      </w:r>
      <w:r w:rsidR="00AB1327" w:rsidRPr="00916825">
        <w:rPr>
          <w:sz w:val="18"/>
          <w:szCs w:val="18"/>
        </w:rPr>
        <w:t>stacj</w:t>
      </w:r>
      <w:r w:rsidR="00AB1327">
        <w:rPr>
          <w:sz w:val="18"/>
          <w:szCs w:val="18"/>
        </w:rPr>
        <w:t>a</w:t>
      </w:r>
      <w:r w:rsidR="00AB1327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>demontażu, zakład przetwarzania zużytego sprzętu e</w:t>
      </w:r>
      <w:r w:rsidR="00363172" w:rsidRPr="00916825">
        <w:rPr>
          <w:sz w:val="18"/>
          <w:szCs w:val="18"/>
        </w:rPr>
        <w:t>lektrycznego i elektronicznego</w:t>
      </w:r>
      <w:r w:rsidRPr="00916825">
        <w:rPr>
          <w:sz w:val="18"/>
          <w:szCs w:val="18"/>
        </w:rPr>
        <w:t>, instalacje do unieszkodliwiania odpadów medycznych i weterynaryjnych inne niż spalarnie, zakład przetwarzania zużytych baterii lub zużytych akumulatorów, instalacj</w:t>
      </w:r>
      <w:r w:rsidR="00AB1327">
        <w:rPr>
          <w:sz w:val="18"/>
          <w:szCs w:val="18"/>
        </w:rPr>
        <w:t>a</w:t>
      </w:r>
      <w:r w:rsidRPr="00916825">
        <w:rPr>
          <w:sz w:val="18"/>
          <w:szCs w:val="18"/>
        </w:rPr>
        <w:t xml:space="preserve"> regeneracji olejów odpadowych, </w:t>
      </w:r>
      <w:r w:rsidR="00AB1327" w:rsidRPr="00916825">
        <w:rPr>
          <w:sz w:val="18"/>
          <w:szCs w:val="18"/>
        </w:rPr>
        <w:t>instalacj</w:t>
      </w:r>
      <w:r w:rsidR="00AB1327">
        <w:rPr>
          <w:sz w:val="18"/>
          <w:szCs w:val="18"/>
        </w:rPr>
        <w:t>a</w:t>
      </w:r>
      <w:r w:rsidR="00AB1327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 xml:space="preserve">unieszkodliwiania PCB, </w:t>
      </w:r>
      <w:r w:rsidR="00AB1327" w:rsidRPr="00916825">
        <w:rPr>
          <w:sz w:val="18"/>
          <w:szCs w:val="18"/>
        </w:rPr>
        <w:t>instalacj</w:t>
      </w:r>
      <w:r w:rsidR="00AB1327">
        <w:rPr>
          <w:sz w:val="18"/>
          <w:szCs w:val="18"/>
        </w:rPr>
        <w:t>a</w:t>
      </w:r>
      <w:r w:rsidR="00AB1327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 xml:space="preserve">do recyklingu zużytych opon, </w:t>
      </w:r>
      <w:r w:rsidR="00AB1327" w:rsidRPr="00916825">
        <w:rPr>
          <w:sz w:val="18"/>
          <w:szCs w:val="18"/>
        </w:rPr>
        <w:t>instalacj</w:t>
      </w:r>
      <w:r w:rsidR="00AB1327">
        <w:rPr>
          <w:sz w:val="18"/>
          <w:szCs w:val="18"/>
        </w:rPr>
        <w:t>a</w:t>
      </w:r>
      <w:r w:rsidR="00AB1327" w:rsidRPr="00916825">
        <w:rPr>
          <w:sz w:val="18"/>
          <w:szCs w:val="18"/>
        </w:rPr>
        <w:t xml:space="preserve"> </w:t>
      </w:r>
      <w:r w:rsidRPr="00916825">
        <w:rPr>
          <w:sz w:val="18"/>
          <w:szCs w:val="18"/>
        </w:rPr>
        <w:t>do rec</w:t>
      </w:r>
      <w:r w:rsidR="002E4C70" w:rsidRPr="00916825">
        <w:rPr>
          <w:sz w:val="18"/>
          <w:szCs w:val="18"/>
        </w:rPr>
        <w:t xml:space="preserve">yklingu odpadów opakowaniowych. </w:t>
      </w:r>
    </w:p>
    <w:p w14:paraId="5BC19F75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Wybrać typ</w:t>
      </w:r>
      <w:r w:rsidRPr="00916825">
        <w:rPr>
          <w:sz w:val="18"/>
          <w:szCs w:val="18"/>
          <w:vertAlign w:val="superscript"/>
        </w:rPr>
        <w:t xml:space="preserve"> </w:t>
      </w:r>
      <w:r w:rsidRPr="00916825">
        <w:rPr>
          <w:sz w:val="18"/>
          <w:szCs w:val="18"/>
        </w:rPr>
        <w:t xml:space="preserve">procesu przetwarzania odpadów spośród następujących: przetwarzanie mechaniczne, biologiczne, mechaniczno-biologicznego, termiczne. </w:t>
      </w:r>
    </w:p>
    <w:p w14:paraId="2E0F383A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 xml:space="preserve">Zaznaczyć symbolem X odpowiedni typ składowiska: SON - składowisko odpadów niebezpiecznych, SOO - składowisko odpadów obojętnych, SOINiO - składowisko odpadów innych niż niebezpieczne i obojętne, W-ON – wydzielona część do składowania odpadów niebezpiecznych. </w:t>
      </w:r>
    </w:p>
    <w:p w14:paraId="18ECD20E" w14:textId="77777777" w:rsidR="00651DED" w:rsidRPr="00560490" w:rsidRDefault="003931CB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560490">
        <w:rPr>
          <w:sz w:val="18"/>
          <w:szCs w:val="18"/>
        </w:rPr>
        <w:t xml:space="preserve">Jeżeli tak, to na podstawie jakiej decyzji </w:t>
      </w:r>
      <w:r w:rsidR="00CD4EA9" w:rsidRPr="00560490">
        <w:rPr>
          <w:sz w:val="18"/>
          <w:szCs w:val="18"/>
        </w:rPr>
        <w:t>–</w:t>
      </w:r>
      <w:r w:rsidRPr="00560490">
        <w:rPr>
          <w:sz w:val="18"/>
          <w:szCs w:val="18"/>
        </w:rPr>
        <w:t xml:space="preserve"> </w:t>
      </w:r>
      <w:r w:rsidR="00CD4EA9" w:rsidRPr="00560490">
        <w:rPr>
          <w:sz w:val="18"/>
          <w:szCs w:val="18"/>
        </w:rPr>
        <w:t xml:space="preserve">informację </w:t>
      </w:r>
      <w:r w:rsidRPr="00560490">
        <w:rPr>
          <w:sz w:val="18"/>
          <w:szCs w:val="18"/>
        </w:rPr>
        <w:t>podać</w:t>
      </w:r>
      <w:r w:rsidR="00CD4EA9" w:rsidRPr="00560490">
        <w:rPr>
          <w:sz w:val="18"/>
          <w:szCs w:val="18"/>
        </w:rPr>
        <w:t xml:space="preserve"> w formie</w:t>
      </w:r>
      <w:r w:rsidRPr="00560490">
        <w:rPr>
          <w:sz w:val="18"/>
          <w:szCs w:val="18"/>
        </w:rPr>
        <w:t xml:space="preserve">: </w:t>
      </w:r>
      <w:r w:rsidR="00CD4EA9" w:rsidRPr="00560490">
        <w:rPr>
          <w:sz w:val="18"/>
          <w:szCs w:val="18"/>
        </w:rPr>
        <w:t xml:space="preserve">znak decyzji, data wydania </w:t>
      </w:r>
      <w:r w:rsidR="00D860E3" w:rsidRPr="00D860E3">
        <w:rPr>
          <w:sz w:val="18"/>
          <w:szCs w:val="18"/>
        </w:rPr>
        <w:t xml:space="preserve">decyzji, termin obowiązywania decyzji, organ wydający decyzję, </w:t>
      </w:r>
      <w:r w:rsidRPr="00560490">
        <w:rPr>
          <w:sz w:val="18"/>
          <w:szCs w:val="18"/>
        </w:rPr>
        <w:t>podstaw</w:t>
      </w:r>
      <w:r w:rsidR="00CD4EA9" w:rsidRPr="00560490">
        <w:rPr>
          <w:sz w:val="18"/>
          <w:szCs w:val="18"/>
        </w:rPr>
        <w:t>a</w:t>
      </w:r>
      <w:r w:rsidRPr="00560490">
        <w:rPr>
          <w:sz w:val="18"/>
          <w:szCs w:val="18"/>
        </w:rPr>
        <w:t xml:space="preserve"> </w:t>
      </w:r>
      <w:r w:rsidR="00D3498A" w:rsidRPr="00560490">
        <w:rPr>
          <w:sz w:val="18"/>
          <w:szCs w:val="18"/>
        </w:rPr>
        <w:t>prawn</w:t>
      </w:r>
      <w:r w:rsidR="00CD4EA9" w:rsidRPr="00560490">
        <w:rPr>
          <w:sz w:val="18"/>
          <w:szCs w:val="18"/>
        </w:rPr>
        <w:t>a</w:t>
      </w:r>
      <w:r w:rsidRPr="00560490">
        <w:rPr>
          <w:sz w:val="18"/>
          <w:szCs w:val="18"/>
        </w:rPr>
        <w:t>, wyznaczony rok dostosowania. Dla decyzji zatwierdzającej instrukcję eksploatacji składowiska, podać informację czy jest to czasowa decyzja, a j</w:t>
      </w:r>
      <w:r w:rsidR="00CD4EA9" w:rsidRPr="00560490">
        <w:rPr>
          <w:sz w:val="18"/>
          <w:szCs w:val="18"/>
        </w:rPr>
        <w:t>eżeli tak to na jaki okres była wydana.</w:t>
      </w:r>
      <w:r w:rsidR="00CD4EA9" w:rsidRPr="00560490">
        <w:rPr>
          <w:color w:val="FF0000"/>
          <w:sz w:val="18"/>
          <w:szCs w:val="18"/>
        </w:rPr>
        <w:t xml:space="preserve"> </w:t>
      </w:r>
    </w:p>
    <w:p w14:paraId="5043136A" w14:textId="77777777" w:rsidR="00651DED" w:rsidRPr="00250C20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 xml:space="preserve">Ustawa z dnia 27 lipca 2001 r. o wprowadzeniu ustawy - Prawo ochrony środowiska, ustawy o odpadach oraz o zmianie niektórych ustaw (Dz. U. Nr 100, poz. 1085 i Nr 143, poz. 1196, z 2003 r. Nr 7, poz. 78 i Nr 190, poz. 1865, z 2004 r. Nr 49, poz. 464, z 2005 r. Nr 113, poz. 954 oraz z 2006 r. Nr 50, poz. 360 i </w:t>
      </w:r>
      <w:r w:rsidRPr="00250C20">
        <w:rPr>
          <w:sz w:val="18"/>
          <w:szCs w:val="18"/>
        </w:rPr>
        <w:t>Nr 133, poz. 935).</w:t>
      </w:r>
    </w:p>
    <w:p w14:paraId="384CA96B" w14:textId="77777777" w:rsidR="003E72BD" w:rsidRPr="00250C20" w:rsidRDefault="003E72B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250C20">
        <w:rPr>
          <w:sz w:val="18"/>
          <w:szCs w:val="18"/>
        </w:rPr>
        <w:t>Dane o odpadach wykorzystanych do wykonywania warstw izolacyjnych</w:t>
      </w:r>
      <w:r w:rsidR="00357679" w:rsidRPr="00250C20">
        <w:rPr>
          <w:sz w:val="18"/>
          <w:szCs w:val="18"/>
        </w:rPr>
        <w:t xml:space="preserve"> należy również ująć w dziale 5 Tabeli </w:t>
      </w:r>
      <w:r w:rsidR="00D52132" w:rsidRPr="00250C20">
        <w:rPr>
          <w:sz w:val="18"/>
          <w:szCs w:val="18"/>
        </w:rPr>
        <w:t>A</w:t>
      </w:r>
      <w:r w:rsidRPr="00250C20">
        <w:rPr>
          <w:sz w:val="18"/>
          <w:szCs w:val="18"/>
        </w:rPr>
        <w:t xml:space="preserve">. </w:t>
      </w:r>
    </w:p>
    <w:p w14:paraId="700C3487" w14:textId="77777777" w:rsidR="00651DED" w:rsidRPr="00250C20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250C20">
        <w:rPr>
          <w:sz w:val="18"/>
          <w:szCs w:val="18"/>
        </w:rPr>
        <w:t>Zgodnie z rozporządzeniem Ministra Gospodarki z dnia 30 października 2002 r. w sprawie rodzajów odpadów, które mogą być składowane w sposób nieselektywny (Dz. U. Nr 191, poz. 1595).</w:t>
      </w:r>
    </w:p>
    <w:p w14:paraId="1F4803E6" w14:textId="77777777" w:rsidR="00651DED" w:rsidRPr="00250C20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250C20">
        <w:rPr>
          <w:sz w:val="18"/>
          <w:szCs w:val="18"/>
        </w:rPr>
        <w:t xml:space="preserve">Dział 9 </w:t>
      </w:r>
      <w:r w:rsidR="00250C20" w:rsidRPr="00250C20">
        <w:rPr>
          <w:sz w:val="18"/>
          <w:szCs w:val="18"/>
        </w:rPr>
        <w:t xml:space="preserve">dotyczy obiektów, o których mowa w art. 3 ust. 1 pkt 5 ustawy z dnia 10 lipca 2008 r. o odpadach wydobywczych (Dz. U. Nr 138, poz. 865 oraz z 2010 r. Nr 28, poz. 145), w których składowane są wyłącznie odpady wydobywcze. W przypadku, gdy w danym obiekcie są składowane odpady wydobywcze oraz odpady inne niż wydobywcze, obiekty takie należy umieścić w tabeli dotyczącej składowisk odpadów. Wypełnić dla każdego obiektu oddzielnie. </w:t>
      </w:r>
    </w:p>
    <w:p w14:paraId="28CA54EA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Zgodnie z art. 6 ustawy z dnia 10 lipca 2008 r. o odpadach wydobywczych.</w:t>
      </w:r>
    </w:p>
    <w:p w14:paraId="75285DFC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 xml:space="preserve">Zaznaczyć symbolem X odpowiedni typ instalacji: SP - spalarnia, WSP-C – współspalanie w cementowni, WSP-Z – współspalanie w zakładach energetycznego spalania paliw, WSP – pozostałe współspalarnie. </w:t>
      </w:r>
    </w:p>
    <w:p w14:paraId="28AA899B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Zaznaczyć symbolem X prawidłową odpowiedź.</w:t>
      </w:r>
    </w:p>
    <w:p w14:paraId="316DB8EE" w14:textId="77777777" w:rsidR="00651DED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 xml:space="preserve">Wpisać rodzaje </w:t>
      </w:r>
      <w:r w:rsidR="00557FB6" w:rsidRPr="00916825">
        <w:rPr>
          <w:sz w:val="18"/>
          <w:szCs w:val="18"/>
        </w:rPr>
        <w:t>zanieczyszczeń</w:t>
      </w:r>
      <w:r w:rsidR="00D45445" w:rsidRPr="00916825">
        <w:rPr>
          <w:sz w:val="18"/>
          <w:szCs w:val="18"/>
        </w:rPr>
        <w:t xml:space="preserve"> gazów usuwane w trakcie ich oczyszczania. </w:t>
      </w:r>
    </w:p>
    <w:p w14:paraId="595C5016" w14:textId="77777777" w:rsidR="00E864C5" w:rsidRPr="00916825" w:rsidRDefault="00651DED" w:rsidP="00D1789E">
      <w:pPr>
        <w:pStyle w:val="Akapitzlist"/>
        <w:numPr>
          <w:ilvl w:val="0"/>
          <w:numId w:val="44"/>
        </w:numPr>
        <w:tabs>
          <w:tab w:val="left" w:pos="426"/>
        </w:tabs>
        <w:ind w:left="426" w:hanging="426"/>
        <w:jc w:val="both"/>
        <w:rPr>
          <w:sz w:val="18"/>
          <w:szCs w:val="18"/>
        </w:rPr>
      </w:pPr>
      <w:r w:rsidRPr="00916825">
        <w:rPr>
          <w:sz w:val="18"/>
          <w:szCs w:val="18"/>
        </w:rPr>
        <w:t>Zaznaczyć symbolem X prawidłową odpowiedź. Jeśli istnieje, to jakich parametrów dotyczy i w jaki sposób jest prowadzony (okresowy/ciągły).</w:t>
      </w:r>
    </w:p>
    <w:p w14:paraId="45793CB9" w14:textId="77777777" w:rsidR="00D1789E" w:rsidRDefault="00D1789E" w:rsidP="007E3BD2">
      <w:pPr>
        <w:spacing w:before="240"/>
        <w:jc w:val="right"/>
        <w:rPr>
          <w:b/>
          <w:bCs/>
        </w:rPr>
      </w:pPr>
    </w:p>
    <w:sectPr w:rsidR="00D1789E" w:rsidSect="00DF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42A9" w14:textId="77777777" w:rsidR="00F76448" w:rsidRDefault="00F76448" w:rsidP="001E488F">
      <w:r>
        <w:separator/>
      </w:r>
    </w:p>
  </w:endnote>
  <w:endnote w:type="continuationSeparator" w:id="0">
    <w:p w14:paraId="63E6E1B1" w14:textId="77777777" w:rsidR="00F76448" w:rsidRDefault="00F76448" w:rsidP="001E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68CA" w14:textId="77777777" w:rsidR="009A2716" w:rsidRDefault="00D5222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2D83">
      <w:rPr>
        <w:noProof/>
      </w:rPr>
      <w:t>1</w:t>
    </w:r>
    <w:r>
      <w:fldChar w:fldCharType="end"/>
    </w:r>
  </w:p>
  <w:p w14:paraId="01C5CDAD" w14:textId="77777777" w:rsidR="009A2716" w:rsidRDefault="009A2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B7227" w14:textId="77777777" w:rsidR="00F76448" w:rsidRDefault="00F76448" w:rsidP="001E488F">
      <w:r>
        <w:separator/>
      </w:r>
    </w:p>
  </w:footnote>
  <w:footnote w:type="continuationSeparator" w:id="0">
    <w:p w14:paraId="6D95836A" w14:textId="77777777" w:rsidR="00F76448" w:rsidRDefault="00F76448" w:rsidP="001E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3D7"/>
    <w:multiLevelType w:val="hybridMultilevel"/>
    <w:tmpl w:val="92BA8D8A"/>
    <w:lvl w:ilvl="0" w:tplc="1EDC47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2227D2"/>
    <w:multiLevelType w:val="hybridMultilevel"/>
    <w:tmpl w:val="B3B25538"/>
    <w:lvl w:ilvl="0" w:tplc="9E666096">
      <w:start w:val="1"/>
      <w:numFmt w:val="decimal"/>
      <w:lvlText w:val="%1)"/>
      <w:lvlJc w:val="left"/>
      <w:pPr>
        <w:ind w:left="780" w:hanging="42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86CD6"/>
    <w:multiLevelType w:val="hybridMultilevel"/>
    <w:tmpl w:val="A27E2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1F67"/>
    <w:multiLevelType w:val="hybridMultilevel"/>
    <w:tmpl w:val="0EFEA4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3323"/>
    <w:multiLevelType w:val="hybridMultilevel"/>
    <w:tmpl w:val="3B06DAE8"/>
    <w:lvl w:ilvl="0" w:tplc="EDDEF8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70327D"/>
    <w:multiLevelType w:val="hybridMultilevel"/>
    <w:tmpl w:val="D466E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108"/>
    <w:multiLevelType w:val="hybridMultilevel"/>
    <w:tmpl w:val="5F5CA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32C94"/>
    <w:multiLevelType w:val="hybridMultilevel"/>
    <w:tmpl w:val="2CCC1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E1235"/>
    <w:multiLevelType w:val="hybridMultilevel"/>
    <w:tmpl w:val="C72C8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B23"/>
    <w:multiLevelType w:val="hybridMultilevel"/>
    <w:tmpl w:val="59F8F79A"/>
    <w:lvl w:ilvl="0" w:tplc="40DEF212">
      <w:start w:val="16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227A"/>
    <w:multiLevelType w:val="hybridMultilevel"/>
    <w:tmpl w:val="D0CCC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61191"/>
    <w:multiLevelType w:val="hybridMultilevel"/>
    <w:tmpl w:val="CB505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F59D3"/>
    <w:multiLevelType w:val="hybridMultilevel"/>
    <w:tmpl w:val="4350C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95585"/>
    <w:multiLevelType w:val="hybridMultilevel"/>
    <w:tmpl w:val="93EE8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4511F"/>
    <w:multiLevelType w:val="hybridMultilevel"/>
    <w:tmpl w:val="BAA6101E"/>
    <w:lvl w:ilvl="0" w:tplc="3CD2D4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FC41C89"/>
    <w:multiLevelType w:val="hybridMultilevel"/>
    <w:tmpl w:val="E8B4F3A6"/>
    <w:lvl w:ilvl="0" w:tplc="A784F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4029A"/>
    <w:multiLevelType w:val="hybridMultilevel"/>
    <w:tmpl w:val="E1621C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6F09C6"/>
    <w:multiLevelType w:val="hybridMultilevel"/>
    <w:tmpl w:val="734A5172"/>
    <w:lvl w:ilvl="0" w:tplc="08B219B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34DB0"/>
    <w:multiLevelType w:val="hybridMultilevel"/>
    <w:tmpl w:val="C0A074C6"/>
    <w:lvl w:ilvl="0" w:tplc="ED36C8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CA4115"/>
    <w:multiLevelType w:val="hybridMultilevel"/>
    <w:tmpl w:val="E93EB184"/>
    <w:lvl w:ilvl="0" w:tplc="54722ED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F439E"/>
    <w:multiLevelType w:val="hybridMultilevel"/>
    <w:tmpl w:val="0A0CB918"/>
    <w:lvl w:ilvl="0" w:tplc="38940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5A04"/>
    <w:multiLevelType w:val="hybridMultilevel"/>
    <w:tmpl w:val="1662F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72DBB"/>
    <w:multiLevelType w:val="hybridMultilevel"/>
    <w:tmpl w:val="AD0C4E38"/>
    <w:lvl w:ilvl="0" w:tplc="971C8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DD4FFC"/>
    <w:multiLevelType w:val="hybridMultilevel"/>
    <w:tmpl w:val="C4F6A7EA"/>
    <w:lvl w:ilvl="0" w:tplc="2796EE9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B13D20"/>
    <w:multiLevelType w:val="hybridMultilevel"/>
    <w:tmpl w:val="057245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F5F52"/>
    <w:multiLevelType w:val="hybridMultilevel"/>
    <w:tmpl w:val="3132D2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93FED"/>
    <w:multiLevelType w:val="hybridMultilevel"/>
    <w:tmpl w:val="A88A2C58"/>
    <w:lvl w:ilvl="0" w:tplc="7B2602C6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  <w:sz w:val="18"/>
        <w:szCs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41F92"/>
    <w:multiLevelType w:val="hybridMultilevel"/>
    <w:tmpl w:val="DDBC0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45311"/>
    <w:multiLevelType w:val="hybridMultilevel"/>
    <w:tmpl w:val="1C94D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12963"/>
    <w:multiLevelType w:val="hybridMultilevel"/>
    <w:tmpl w:val="9B9C3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35E9B"/>
    <w:multiLevelType w:val="hybridMultilevel"/>
    <w:tmpl w:val="CB8A0820"/>
    <w:lvl w:ilvl="0" w:tplc="2B500C6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366C7"/>
    <w:multiLevelType w:val="hybridMultilevel"/>
    <w:tmpl w:val="7650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94341"/>
    <w:multiLevelType w:val="hybridMultilevel"/>
    <w:tmpl w:val="67883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03FE1"/>
    <w:multiLevelType w:val="hybridMultilevel"/>
    <w:tmpl w:val="47865DBE"/>
    <w:lvl w:ilvl="0" w:tplc="9E666096">
      <w:start w:val="1"/>
      <w:numFmt w:val="decimal"/>
      <w:lvlText w:val="%1)"/>
      <w:lvlJc w:val="left"/>
      <w:pPr>
        <w:ind w:left="780" w:hanging="42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A4887"/>
    <w:multiLevelType w:val="hybridMultilevel"/>
    <w:tmpl w:val="697A0C70"/>
    <w:lvl w:ilvl="0" w:tplc="63D431D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E7787"/>
    <w:multiLevelType w:val="hybridMultilevel"/>
    <w:tmpl w:val="FE12A8E8"/>
    <w:lvl w:ilvl="0" w:tplc="596C16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82303"/>
    <w:multiLevelType w:val="hybridMultilevel"/>
    <w:tmpl w:val="9BCC4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905AC"/>
    <w:multiLevelType w:val="hybridMultilevel"/>
    <w:tmpl w:val="CECC0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500E7"/>
    <w:multiLevelType w:val="hybridMultilevel"/>
    <w:tmpl w:val="87483C06"/>
    <w:lvl w:ilvl="0" w:tplc="FAF06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54246"/>
    <w:multiLevelType w:val="hybridMultilevel"/>
    <w:tmpl w:val="69A442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32311"/>
    <w:multiLevelType w:val="hybridMultilevel"/>
    <w:tmpl w:val="01F09A82"/>
    <w:lvl w:ilvl="0" w:tplc="D95066B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1" w15:restartNumberingAfterBreak="0">
    <w:nsid w:val="7CAF068A"/>
    <w:multiLevelType w:val="hybridMultilevel"/>
    <w:tmpl w:val="EDAEE3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E2366"/>
    <w:multiLevelType w:val="hybridMultilevel"/>
    <w:tmpl w:val="A1526790"/>
    <w:lvl w:ilvl="0" w:tplc="2A8CBD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EB128CB"/>
    <w:multiLevelType w:val="hybridMultilevel"/>
    <w:tmpl w:val="41E0B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31"/>
  </w:num>
  <w:num w:numId="4">
    <w:abstractNumId w:val="34"/>
  </w:num>
  <w:num w:numId="5">
    <w:abstractNumId w:val="17"/>
  </w:num>
  <w:num w:numId="6">
    <w:abstractNumId w:val="30"/>
  </w:num>
  <w:num w:numId="7">
    <w:abstractNumId w:val="35"/>
  </w:num>
  <w:num w:numId="8">
    <w:abstractNumId w:val="20"/>
  </w:num>
  <w:num w:numId="9">
    <w:abstractNumId w:val="38"/>
  </w:num>
  <w:num w:numId="10">
    <w:abstractNumId w:val="22"/>
  </w:num>
  <w:num w:numId="11">
    <w:abstractNumId w:val="23"/>
  </w:num>
  <w:num w:numId="12">
    <w:abstractNumId w:val="43"/>
  </w:num>
  <w:num w:numId="13">
    <w:abstractNumId w:val="36"/>
  </w:num>
  <w:num w:numId="14">
    <w:abstractNumId w:val="16"/>
  </w:num>
  <w:num w:numId="15">
    <w:abstractNumId w:val="19"/>
  </w:num>
  <w:num w:numId="16">
    <w:abstractNumId w:val="33"/>
  </w:num>
  <w:num w:numId="17">
    <w:abstractNumId w:val="1"/>
  </w:num>
  <w:num w:numId="18">
    <w:abstractNumId w:val="26"/>
  </w:num>
  <w:num w:numId="19">
    <w:abstractNumId w:val="15"/>
  </w:num>
  <w:num w:numId="20">
    <w:abstractNumId w:val="42"/>
  </w:num>
  <w:num w:numId="21">
    <w:abstractNumId w:val="13"/>
  </w:num>
  <w:num w:numId="22">
    <w:abstractNumId w:val="0"/>
  </w:num>
  <w:num w:numId="23">
    <w:abstractNumId w:val="14"/>
  </w:num>
  <w:num w:numId="24">
    <w:abstractNumId w:val="3"/>
  </w:num>
  <w:num w:numId="25">
    <w:abstractNumId w:val="7"/>
  </w:num>
  <w:num w:numId="26">
    <w:abstractNumId w:val="11"/>
  </w:num>
  <w:num w:numId="27">
    <w:abstractNumId w:val="2"/>
  </w:num>
  <w:num w:numId="28">
    <w:abstractNumId w:val="37"/>
  </w:num>
  <w:num w:numId="29">
    <w:abstractNumId w:val="21"/>
  </w:num>
  <w:num w:numId="30">
    <w:abstractNumId w:val="32"/>
  </w:num>
  <w:num w:numId="31">
    <w:abstractNumId w:val="6"/>
  </w:num>
  <w:num w:numId="32">
    <w:abstractNumId w:val="5"/>
  </w:num>
  <w:num w:numId="33">
    <w:abstractNumId w:val="8"/>
  </w:num>
  <w:num w:numId="34">
    <w:abstractNumId w:val="39"/>
  </w:num>
  <w:num w:numId="35">
    <w:abstractNumId w:val="28"/>
  </w:num>
  <w:num w:numId="36">
    <w:abstractNumId w:val="18"/>
  </w:num>
  <w:num w:numId="37">
    <w:abstractNumId w:val="41"/>
  </w:num>
  <w:num w:numId="38">
    <w:abstractNumId w:val="24"/>
  </w:num>
  <w:num w:numId="39">
    <w:abstractNumId w:val="4"/>
  </w:num>
  <w:num w:numId="40">
    <w:abstractNumId w:val="40"/>
  </w:num>
  <w:num w:numId="41">
    <w:abstractNumId w:val="27"/>
  </w:num>
  <w:num w:numId="42">
    <w:abstractNumId w:val="10"/>
  </w:num>
  <w:num w:numId="43">
    <w:abstractNumId w:val="25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F6C"/>
    <w:rsid w:val="0000594B"/>
    <w:rsid w:val="00011206"/>
    <w:rsid w:val="00016713"/>
    <w:rsid w:val="0002047E"/>
    <w:rsid w:val="000221B4"/>
    <w:rsid w:val="00022C87"/>
    <w:rsid w:val="00037440"/>
    <w:rsid w:val="00040B14"/>
    <w:rsid w:val="00041CE5"/>
    <w:rsid w:val="000454AA"/>
    <w:rsid w:val="00060FE8"/>
    <w:rsid w:val="00061527"/>
    <w:rsid w:val="0006277A"/>
    <w:rsid w:val="00067BB5"/>
    <w:rsid w:val="000701CE"/>
    <w:rsid w:val="000722F2"/>
    <w:rsid w:val="00072FF0"/>
    <w:rsid w:val="000773EF"/>
    <w:rsid w:val="000823E6"/>
    <w:rsid w:val="000925B4"/>
    <w:rsid w:val="00092B32"/>
    <w:rsid w:val="0009534A"/>
    <w:rsid w:val="000A18BC"/>
    <w:rsid w:val="000A3774"/>
    <w:rsid w:val="000A3AB0"/>
    <w:rsid w:val="000B223F"/>
    <w:rsid w:val="000B3A69"/>
    <w:rsid w:val="000B6224"/>
    <w:rsid w:val="000B76C0"/>
    <w:rsid w:val="000C0D1C"/>
    <w:rsid w:val="000C1BD6"/>
    <w:rsid w:val="000C6355"/>
    <w:rsid w:val="000D12F6"/>
    <w:rsid w:val="000D15AE"/>
    <w:rsid w:val="000D4524"/>
    <w:rsid w:val="000D4AE2"/>
    <w:rsid w:val="000D542D"/>
    <w:rsid w:val="000D6610"/>
    <w:rsid w:val="000D73CC"/>
    <w:rsid w:val="000F126B"/>
    <w:rsid w:val="00104847"/>
    <w:rsid w:val="00104F77"/>
    <w:rsid w:val="00106B16"/>
    <w:rsid w:val="00120D40"/>
    <w:rsid w:val="001354E9"/>
    <w:rsid w:val="00136161"/>
    <w:rsid w:val="00136EE3"/>
    <w:rsid w:val="0014061A"/>
    <w:rsid w:val="001418C8"/>
    <w:rsid w:val="00142EF1"/>
    <w:rsid w:val="0015337E"/>
    <w:rsid w:val="001545FE"/>
    <w:rsid w:val="00157587"/>
    <w:rsid w:val="00170A07"/>
    <w:rsid w:val="0017377A"/>
    <w:rsid w:val="00184E4F"/>
    <w:rsid w:val="001850D3"/>
    <w:rsid w:val="001873F2"/>
    <w:rsid w:val="00187B9A"/>
    <w:rsid w:val="001950EA"/>
    <w:rsid w:val="001A21D7"/>
    <w:rsid w:val="001A6D83"/>
    <w:rsid w:val="001A7B9D"/>
    <w:rsid w:val="001D7005"/>
    <w:rsid w:val="001E488F"/>
    <w:rsid w:val="001E73E9"/>
    <w:rsid w:val="001F5DC3"/>
    <w:rsid w:val="001F73F0"/>
    <w:rsid w:val="001F77CD"/>
    <w:rsid w:val="002007C8"/>
    <w:rsid w:val="0021436C"/>
    <w:rsid w:val="002221FD"/>
    <w:rsid w:val="00222759"/>
    <w:rsid w:val="0022580F"/>
    <w:rsid w:val="00235A85"/>
    <w:rsid w:val="00247D49"/>
    <w:rsid w:val="00250C20"/>
    <w:rsid w:val="0025156C"/>
    <w:rsid w:val="002560D6"/>
    <w:rsid w:val="0025737D"/>
    <w:rsid w:val="002577C9"/>
    <w:rsid w:val="0026520A"/>
    <w:rsid w:val="00266AEF"/>
    <w:rsid w:val="00267630"/>
    <w:rsid w:val="0027254A"/>
    <w:rsid w:val="00273E87"/>
    <w:rsid w:val="002767EB"/>
    <w:rsid w:val="00276A3A"/>
    <w:rsid w:val="002863F5"/>
    <w:rsid w:val="002A1844"/>
    <w:rsid w:val="002A2376"/>
    <w:rsid w:val="002A41E6"/>
    <w:rsid w:val="002B03CE"/>
    <w:rsid w:val="002B7819"/>
    <w:rsid w:val="002D0A5D"/>
    <w:rsid w:val="002D2049"/>
    <w:rsid w:val="002D216D"/>
    <w:rsid w:val="002D76AF"/>
    <w:rsid w:val="002E4C70"/>
    <w:rsid w:val="00326AC7"/>
    <w:rsid w:val="00326B17"/>
    <w:rsid w:val="00334DD6"/>
    <w:rsid w:val="00351BDF"/>
    <w:rsid w:val="00352EA7"/>
    <w:rsid w:val="00353A05"/>
    <w:rsid w:val="00357679"/>
    <w:rsid w:val="003603F8"/>
    <w:rsid w:val="0036150E"/>
    <w:rsid w:val="00363172"/>
    <w:rsid w:val="0037324F"/>
    <w:rsid w:val="00373DB6"/>
    <w:rsid w:val="003931CB"/>
    <w:rsid w:val="00393384"/>
    <w:rsid w:val="0039362C"/>
    <w:rsid w:val="00395434"/>
    <w:rsid w:val="003956D1"/>
    <w:rsid w:val="0039674B"/>
    <w:rsid w:val="00396FE7"/>
    <w:rsid w:val="003975C6"/>
    <w:rsid w:val="003A0EE4"/>
    <w:rsid w:val="003A32D5"/>
    <w:rsid w:val="003A78BD"/>
    <w:rsid w:val="003C1074"/>
    <w:rsid w:val="003C75C8"/>
    <w:rsid w:val="003C79F1"/>
    <w:rsid w:val="003D2065"/>
    <w:rsid w:val="003D2C5C"/>
    <w:rsid w:val="003D7243"/>
    <w:rsid w:val="003E5D58"/>
    <w:rsid w:val="003E72BD"/>
    <w:rsid w:val="003E76BF"/>
    <w:rsid w:val="003F33E3"/>
    <w:rsid w:val="003F7E99"/>
    <w:rsid w:val="00403282"/>
    <w:rsid w:val="00403575"/>
    <w:rsid w:val="00406DC6"/>
    <w:rsid w:val="004073BD"/>
    <w:rsid w:val="00431946"/>
    <w:rsid w:val="00432EA3"/>
    <w:rsid w:val="00433CB0"/>
    <w:rsid w:val="00437B0E"/>
    <w:rsid w:val="00442DD5"/>
    <w:rsid w:val="00443807"/>
    <w:rsid w:val="004451AD"/>
    <w:rsid w:val="004505F5"/>
    <w:rsid w:val="00450E15"/>
    <w:rsid w:val="00452BC4"/>
    <w:rsid w:val="004563FC"/>
    <w:rsid w:val="00461777"/>
    <w:rsid w:val="004642A9"/>
    <w:rsid w:val="00470AA0"/>
    <w:rsid w:val="00477088"/>
    <w:rsid w:val="0047739F"/>
    <w:rsid w:val="00483EA6"/>
    <w:rsid w:val="00490766"/>
    <w:rsid w:val="004922B9"/>
    <w:rsid w:val="004926B7"/>
    <w:rsid w:val="004B6575"/>
    <w:rsid w:val="004C6D14"/>
    <w:rsid w:val="004C7ADE"/>
    <w:rsid w:val="004D28BA"/>
    <w:rsid w:val="004D2E02"/>
    <w:rsid w:val="004D7A27"/>
    <w:rsid w:val="004F389D"/>
    <w:rsid w:val="004F4484"/>
    <w:rsid w:val="004F6D5C"/>
    <w:rsid w:val="00500BDD"/>
    <w:rsid w:val="00507EC2"/>
    <w:rsid w:val="0052326D"/>
    <w:rsid w:val="00542A66"/>
    <w:rsid w:val="00544D72"/>
    <w:rsid w:val="00547CCC"/>
    <w:rsid w:val="00557FB6"/>
    <w:rsid w:val="00560490"/>
    <w:rsid w:val="00564097"/>
    <w:rsid w:val="005644DF"/>
    <w:rsid w:val="0056455F"/>
    <w:rsid w:val="005645E0"/>
    <w:rsid w:val="005651AF"/>
    <w:rsid w:val="00565A4C"/>
    <w:rsid w:val="005766ED"/>
    <w:rsid w:val="005778B3"/>
    <w:rsid w:val="005873A4"/>
    <w:rsid w:val="00592166"/>
    <w:rsid w:val="00595E68"/>
    <w:rsid w:val="00595F36"/>
    <w:rsid w:val="005966AC"/>
    <w:rsid w:val="005A76A8"/>
    <w:rsid w:val="005B1A57"/>
    <w:rsid w:val="005C42F8"/>
    <w:rsid w:val="005D1594"/>
    <w:rsid w:val="005D2C8A"/>
    <w:rsid w:val="005E483F"/>
    <w:rsid w:val="005E6BDE"/>
    <w:rsid w:val="005F17F0"/>
    <w:rsid w:val="005F3ABC"/>
    <w:rsid w:val="005F4FBB"/>
    <w:rsid w:val="005F56C2"/>
    <w:rsid w:val="005F7C4C"/>
    <w:rsid w:val="0060041F"/>
    <w:rsid w:val="00606CB2"/>
    <w:rsid w:val="00611798"/>
    <w:rsid w:val="00616872"/>
    <w:rsid w:val="0061717A"/>
    <w:rsid w:val="00617E10"/>
    <w:rsid w:val="00621776"/>
    <w:rsid w:val="00624EC9"/>
    <w:rsid w:val="00645157"/>
    <w:rsid w:val="00647D84"/>
    <w:rsid w:val="006504D5"/>
    <w:rsid w:val="00651DED"/>
    <w:rsid w:val="0066307B"/>
    <w:rsid w:val="00665F5E"/>
    <w:rsid w:val="006679A5"/>
    <w:rsid w:val="006724DA"/>
    <w:rsid w:val="0067497B"/>
    <w:rsid w:val="00675644"/>
    <w:rsid w:val="006842E9"/>
    <w:rsid w:val="00685DFD"/>
    <w:rsid w:val="006A7A28"/>
    <w:rsid w:val="006B2960"/>
    <w:rsid w:val="006C1545"/>
    <w:rsid w:val="006C3080"/>
    <w:rsid w:val="006C357C"/>
    <w:rsid w:val="006C5EAE"/>
    <w:rsid w:val="006D5EF3"/>
    <w:rsid w:val="006D70DC"/>
    <w:rsid w:val="006E54AB"/>
    <w:rsid w:val="006E7DCF"/>
    <w:rsid w:val="00701D97"/>
    <w:rsid w:val="007030A5"/>
    <w:rsid w:val="00716CDD"/>
    <w:rsid w:val="00720E34"/>
    <w:rsid w:val="00735014"/>
    <w:rsid w:val="00736E0D"/>
    <w:rsid w:val="0073765B"/>
    <w:rsid w:val="007427A7"/>
    <w:rsid w:val="00745B69"/>
    <w:rsid w:val="00760713"/>
    <w:rsid w:val="0076521F"/>
    <w:rsid w:val="00766FE5"/>
    <w:rsid w:val="0077259F"/>
    <w:rsid w:val="0077569D"/>
    <w:rsid w:val="00791A55"/>
    <w:rsid w:val="0079553D"/>
    <w:rsid w:val="00795A87"/>
    <w:rsid w:val="007B0615"/>
    <w:rsid w:val="007B785D"/>
    <w:rsid w:val="007C3ED8"/>
    <w:rsid w:val="007D0F1F"/>
    <w:rsid w:val="007D3B90"/>
    <w:rsid w:val="007D4C69"/>
    <w:rsid w:val="007E3967"/>
    <w:rsid w:val="007E3BD2"/>
    <w:rsid w:val="007E527F"/>
    <w:rsid w:val="007E6292"/>
    <w:rsid w:val="007E6B19"/>
    <w:rsid w:val="007F50A5"/>
    <w:rsid w:val="007F56A6"/>
    <w:rsid w:val="007F6EE0"/>
    <w:rsid w:val="0080178F"/>
    <w:rsid w:val="008024BE"/>
    <w:rsid w:val="00803E40"/>
    <w:rsid w:val="00810C6E"/>
    <w:rsid w:val="008111C2"/>
    <w:rsid w:val="00822FD3"/>
    <w:rsid w:val="0082485C"/>
    <w:rsid w:val="00824CB2"/>
    <w:rsid w:val="00831BB9"/>
    <w:rsid w:val="00832410"/>
    <w:rsid w:val="0083334F"/>
    <w:rsid w:val="008414E3"/>
    <w:rsid w:val="008430A2"/>
    <w:rsid w:val="008772D2"/>
    <w:rsid w:val="00883663"/>
    <w:rsid w:val="00892A23"/>
    <w:rsid w:val="008933B9"/>
    <w:rsid w:val="008937F4"/>
    <w:rsid w:val="00897913"/>
    <w:rsid w:val="008A1540"/>
    <w:rsid w:val="008A5D52"/>
    <w:rsid w:val="008B4341"/>
    <w:rsid w:val="008B5B11"/>
    <w:rsid w:val="008B6890"/>
    <w:rsid w:val="008C3E6E"/>
    <w:rsid w:val="008C4C13"/>
    <w:rsid w:val="008C7C0D"/>
    <w:rsid w:val="008D441C"/>
    <w:rsid w:val="008D4AA6"/>
    <w:rsid w:val="008D60F5"/>
    <w:rsid w:val="008D6782"/>
    <w:rsid w:val="008E1197"/>
    <w:rsid w:val="008E1AA9"/>
    <w:rsid w:val="008F6ECC"/>
    <w:rsid w:val="008F7AF7"/>
    <w:rsid w:val="009106AC"/>
    <w:rsid w:val="00916825"/>
    <w:rsid w:val="00917875"/>
    <w:rsid w:val="009321C6"/>
    <w:rsid w:val="00932338"/>
    <w:rsid w:val="00933B22"/>
    <w:rsid w:val="009413B4"/>
    <w:rsid w:val="00942C48"/>
    <w:rsid w:val="00953BF2"/>
    <w:rsid w:val="00966BE9"/>
    <w:rsid w:val="009733DC"/>
    <w:rsid w:val="00973732"/>
    <w:rsid w:val="00974890"/>
    <w:rsid w:val="009755FE"/>
    <w:rsid w:val="00976B27"/>
    <w:rsid w:val="009A24BB"/>
    <w:rsid w:val="009A2716"/>
    <w:rsid w:val="009A36BD"/>
    <w:rsid w:val="009A7021"/>
    <w:rsid w:val="009B0A0E"/>
    <w:rsid w:val="009B1C36"/>
    <w:rsid w:val="009B492B"/>
    <w:rsid w:val="009C0037"/>
    <w:rsid w:val="009C16D6"/>
    <w:rsid w:val="009C5C65"/>
    <w:rsid w:val="009E6AFA"/>
    <w:rsid w:val="009F0F80"/>
    <w:rsid w:val="009F10D6"/>
    <w:rsid w:val="009F24E5"/>
    <w:rsid w:val="009F26F0"/>
    <w:rsid w:val="009F7D76"/>
    <w:rsid w:val="00A010AA"/>
    <w:rsid w:val="00A10E18"/>
    <w:rsid w:val="00A137D2"/>
    <w:rsid w:val="00A14E20"/>
    <w:rsid w:val="00A16FD2"/>
    <w:rsid w:val="00A279D3"/>
    <w:rsid w:val="00A34AD0"/>
    <w:rsid w:val="00A34F08"/>
    <w:rsid w:val="00A368FF"/>
    <w:rsid w:val="00A36A8B"/>
    <w:rsid w:val="00A41C8D"/>
    <w:rsid w:val="00A42623"/>
    <w:rsid w:val="00A42ED8"/>
    <w:rsid w:val="00A4540F"/>
    <w:rsid w:val="00A51DE7"/>
    <w:rsid w:val="00A53A8E"/>
    <w:rsid w:val="00A6202F"/>
    <w:rsid w:val="00A62928"/>
    <w:rsid w:val="00A7208D"/>
    <w:rsid w:val="00A77A3E"/>
    <w:rsid w:val="00A83820"/>
    <w:rsid w:val="00A906AE"/>
    <w:rsid w:val="00A90DE4"/>
    <w:rsid w:val="00A92F2B"/>
    <w:rsid w:val="00AA01AE"/>
    <w:rsid w:val="00AA1937"/>
    <w:rsid w:val="00AA53A7"/>
    <w:rsid w:val="00AB111F"/>
    <w:rsid w:val="00AB1327"/>
    <w:rsid w:val="00AB203C"/>
    <w:rsid w:val="00AB39F7"/>
    <w:rsid w:val="00AC15A4"/>
    <w:rsid w:val="00AC5EB0"/>
    <w:rsid w:val="00AC7D78"/>
    <w:rsid w:val="00AE04AB"/>
    <w:rsid w:val="00AE41E7"/>
    <w:rsid w:val="00AE5D4C"/>
    <w:rsid w:val="00AF180C"/>
    <w:rsid w:val="00AF1F49"/>
    <w:rsid w:val="00AF3D1C"/>
    <w:rsid w:val="00AF630B"/>
    <w:rsid w:val="00B003A5"/>
    <w:rsid w:val="00B0263F"/>
    <w:rsid w:val="00B0286F"/>
    <w:rsid w:val="00B0449C"/>
    <w:rsid w:val="00B064DD"/>
    <w:rsid w:val="00B0748C"/>
    <w:rsid w:val="00B07F4E"/>
    <w:rsid w:val="00B15599"/>
    <w:rsid w:val="00B15F6C"/>
    <w:rsid w:val="00B230CE"/>
    <w:rsid w:val="00B26546"/>
    <w:rsid w:val="00B3205C"/>
    <w:rsid w:val="00B36491"/>
    <w:rsid w:val="00B465AB"/>
    <w:rsid w:val="00B4715A"/>
    <w:rsid w:val="00B509CF"/>
    <w:rsid w:val="00B542FF"/>
    <w:rsid w:val="00B70425"/>
    <w:rsid w:val="00B74BB1"/>
    <w:rsid w:val="00B8442D"/>
    <w:rsid w:val="00B86953"/>
    <w:rsid w:val="00B908D2"/>
    <w:rsid w:val="00B91FEF"/>
    <w:rsid w:val="00B96FE3"/>
    <w:rsid w:val="00BC4C3C"/>
    <w:rsid w:val="00BD7798"/>
    <w:rsid w:val="00BE5CB1"/>
    <w:rsid w:val="00BF7A3E"/>
    <w:rsid w:val="00C00403"/>
    <w:rsid w:val="00C03666"/>
    <w:rsid w:val="00C062D4"/>
    <w:rsid w:val="00C06E76"/>
    <w:rsid w:val="00C10271"/>
    <w:rsid w:val="00C312B7"/>
    <w:rsid w:val="00C42CE5"/>
    <w:rsid w:val="00C457D8"/>
    <w:rsid w:val="00C466E9"/>
    <w:rsid w:val="00C46EC0"/>
    <w:rsid w:val="00C61A5D"/>
    <w:rsid w:val="00C67AE0"/>
    <w:rsid w:val="00C72A9B"/>
    <w:rsid w:val="00C77816"/>
    <w:rsid w:val="00C82096"/>
    <w:rsid w:val="00C83435"/>
    <w:rsid w:val="00C93E05"/>
    <w:rsid w:val="00CA2369"/>
    <w:rsid w:val="00CB346C"/>
    <w:rsid w:val="00CC3E24"/>
    <w:rsid w:val="00CD4EA9"/>
    <w:rsid w:val="00CD575D"/>
    <w:rsid w:val="00CD63DE"/>
    <w:rsid w:val="00CE3EB7"/>
    <w:rsid w:val="00CE5E3F"/>
    <w:rsid w:val="00CE625A"/>
    <w:rsid w:val="00D0612F"/>
    <w:rsid w:val="00D120D4"/>
    <w:rsid w:val="00D143D5"/>
    <w:rsid w:val="00D16ACF"/>
    <w:rsid w:val="00D1789E"/>
    <w:rsid w:val="00D23F11"/>
    <w:rsid w:val="00D32814"/>
    <w:rsid w:val="00D3498A"/>
    <w:rsid w:val="00D4041A"/>
    <w:rsid w:val="00D45445"/>
    <w:rsid w:val="00D45FA6"/>
    <w:rsid w:val="00D52132"/>
    <w:rsid w:val="00D52221"/>
    <w:rsid w:val="00D52437"/>
    <w:rsid w:val="00D62EF7"/>
    <w:rsid w:val="00D71BD8"/>
    <w:rsid w:val="00D730C9"/>
    <w:rsid w:val="00D73D12"/>
    <w:rsid w:val="00D8351E"/>
    <w:rsid w:val="00D83FCE"/>
    <w:rsid w:val="00D860E3"/>
    <w:rsid w:val="00D9571B"/>
    <w:rsid w:val="00D960E2"/>
    <w:rsid w:val="00DA0978"/>
    <w:rsid w:val="00DA5F84"/>
    <w:rsid w:val="00DA6C95"/>
    <w:rsid w:val="00DB60DE"/>
    <w:rsid w:val="00DB64C5"/>
    <w:rsid w:val="00DB6E0E"/>
    <w:rsid w:val="00DB7DC7"/>
    <w:rsid w:val="00DC1156"/>
    <w:rsid w:val="00DC3753"/>
    <w:rsid w:val="00DD0A12"/>
    <w:rsid w:val="00DD37DD"/>
    <w:rsid w:val="00DD56F1"/>
    <w:rsid w:val="00DE6600"/>
    <w:rsid w:val="00DE70CD"/>
    <w:rsid w:val="00DF116E"/>
    <w:rsid w:val="00DF2AE9"/>
    <w:rsid w:val="00E01B36"/>
    <w:rsid w:val="00E032FB"/>
    <w:rsid w:val="00E13881"/>
    <w:rsid w:val="00E16003"/>
    <w:rsid w:val="00E1675A"/>
    <w:rsid w:val="00E2218F"/>
    <w:rsid w:val="00E321B0"/>
    <w:rsid w:val="00E32329"/>
    <w:rsid w:val="00E34BB5"/>
    <w:rsid w:val="00E36614"/>
    <w:rsid w:val="00E4642A"/>
    <w:rsid w:val="00E47E22"/>
    <w:rsid w:val="00E67C4D"/>
    <w:rsid w:val="00E70EBE"/>
    <w:rsid w:val="00E72164"/>
    <w:rsid w:val="00E72CDB"/>
    <w:rsid w:val="00E745C0"/>
    <w:rsid w:val="00E75ADE"/>
    <w:rsid w:val="00E864C5"/>
    <w:rsid w:val="00E93808"/>
    <w:rsid w:val="00E958D8"/>
    <w:rsid w:val="00E965B6"/>
    <w:rsid w:val="00EA085E"/>
    <w:rsid w:val="00EA0BC7"/>
    <w:rsid w:val="00EA1CF5"/>
    <w:rsid w:val="00EA2D83"/>
    <w:rsid w:val="00EA7940"/>
    <w:rsid w:val="00EB15A8"/>
    <w:rsid w:val="00EB2B3B"/>
    <w:rsid w:val="00EC1A5A"/>
    <w:rsid w:val="00ED19B6"/>
    <w:rsid w:val="00EE1F6C"/>
    <w:rsid w:val="00EE4511"/>
    <w:rsid w:val="00EE6C94"/>
    <w:rsid w:val="00EF7DCD"/>
    <w:rsid w:val="00F03333"/>
    <w:rsid w:val="00F040EF"/>
    <w:rsid w:val="00F06E1B"/>
    <w:rsid w:val="00F211D1"/>
    <w:rsid w:val="00F2795D"/>
    <w:rsid w:val="00F27E53"/>
    <w:rsid w:val="00F3149F"/>
    <w:rsid w:val="00F61590"/>
    <w:rsid w:val="00F635D2"/>
    <w:rsid w:val="00F71AE9"/>
    <w:rsid w:val="00F73400"/>
    <w:rsid w:val="00F73DE4"/>
    <w:rsid w:val="00F75DB7"/>
    <w:rsid w:val="00F76448"/>
    <w:rsid w:val="00F838E2"/>
    <w:rsid w:val="00F839CC"/>
    <w:rsid w:val="00F91C29"/>
    <w:rsid w:val="00F936BF"/>
    <w:rsid w:val="00F9757C"/>
    <w:rsid w:val="00FA37DA"/>
    <w:rsid w:val="00FA73FF"/>
    <w:rsid w:val="00FB0624"/>
    <w:rsid w:val="00FB3CA2"/>
    <w:rsid w:val="00FB5EB9"/>
    <w:rsid w:val="00FC28FE"/>
    <w:rsid w:val="00FC574E"/>
    <w:rsid w:val="00FD1991"/>
    <w:rsid w:val="00FE6BFE"/>
    <w:rsid w:val="00FF337C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C19AB4"/>
  <w15:chartTrackingRefBased/>
  <w15:docId w15:val="{03D6E648-49A7-4D26-83EB-F8D9F0A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F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15F6C"/>
    <w:pPr>
      <w:ind w:left="720"/>
    </w:pPr>
  </w:style>
  <w:style w:type="character" w:styleId="Odwoaniedokomentarza">
    <w:name w:val="annotation reference"/>
    <w:semiHidden/>
    <w:rsid w:val="00B15F6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B15F6C"/>
    <w:pPr>
      <w:widowControl/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15F6C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15F6C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B15F6C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15F6C"/>
    <w:pPr>
      <w:spacing w:after="120"/>
    </w:pPr>
    <w:rPr>
      <w:rFonts w:eastAsia="Calibri" w:cs="Times New Roman"/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B15F6C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rsid w:val="00B15F6C"/>
    <w:rPr>
      <w:color w:val="2939B5"/>
      <w:u w:val="single"/>
    </w:rPr>
  </w:style>
  <w:style w:type="paragraph" w:customStyle="1" w:styleId="Nagwek1">
    <w:name w:val="Nag?—wek 1"/>
    <w:basedOn w:val="Normalny"/>
    <w:next w:val="Normalny"/>
    <w:uiPriority w:val="99"/>
    <w:rsid w:val="00B15F6C"/>
    <w:pPr>
      <w:keepNext/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styleId="Lista">
    <w:name w:val="List"/>
    <w:basedOn w:val="Normalny"/>
    <w:uiPriority w:val="99"/>
    <w:rsid w:val="00B15F6C"/>
    <w:pPr>
      <w:widowControl/>
      <w:suppressAutoHyphens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B15F6C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15F6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1E488F"/>
    <w:rPr>
      <w:rFonts w:eastAsia="Calibri" w:cs="Times New Roman"/>
      <w:lang w:val="x-none"/>
    </w:rPr>
  </w:style>
  <w:style w:type="character" w:customStyle="1" w:styleId="TekstprzypisudolnegoZnak">
    <w:name w:val="Tekst przypisu dolnego Znak"/>
    <w:link w:val="Tekstprzypisudolnego"/>
    <w:locked/>
    <w:rsid w:val="001E488F"/>
    <w:rPr>
      <w:rFonts w:ascii="Arial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E488F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564097"/>
    <w:rPr>
      <w:rFonts w:eastAsia="Calibri" w:cs="Times New Roman"/>
      <w:lang w:val="x-none"/>
    </w:rPr>
  </w:style>
  <w:style w:type="character" w:customStyle="1" w:styleId="TekstkomentarzaZnak">
    <w:name w:val="Tekst komentarza Znak"/>
    <w:link w:val="Tekstkomentarza"/>
    <w:semiHidden/>
    <w:locked/>
    <w:rsid w:val="00564097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640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64097"/>
    <w:rPr>
      <w:rFonts w:ascii="Arial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47D49"/>
    <w:rPr>
      <w:rFonts w:eastAsia="Calibri" w:cs="Times New Roman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47D49"/>
    <w:rPr>
      <w:rFonts w:ascii="Arial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47D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6202F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A6202F"/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6202F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6202F"/>
    <w:rPr>
      <w:rFonts w:ascii="Arial" w:eastAsia="Times New Roman" w:hAnsi="Arial" w:cs="Arial"/>
      <w:sz w:val="20"/>
      <w:szCs w:val="20"/>
    </w:rPr>
  </w:style>
  <w:style w:type="character" w:styleId="Tekstzastpczy">
    <w:name w:val="Placeholder Text"/>
    <w:uiPriority w:val="99"/>
    <w:semiHidden/>
    <w:rsid w:val="00D143D5"/>
    <w:rPr>
      <w:color w:val="808080"/>
    </w:rPr>
  </w:style>
  <w:style w:type="table" w:styleId="Tabela-Siatka">
    <w:name w:val="Table Grid"/>
    <w:basedOn w:val="Standardowy"/>
    <w:locked/>
    <w:rsid w:val="009178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4732</Words>
  <Characters>28393</Characters>
  <Application>Microsoft Office Word</Application>
  <DocSecurity>4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</vt:lpstr>
    </vt:vector>
  </TitlesOfParts>
  <Company/>
  <LinksUpToDate>false</LinksUpToDate>
  <CharactersWithSpaces>33059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</dc:title>
  <dc:subject/>
  <dc:creator>p08226</dc:creator>
  <cp:keywords/>
  <dc:description/>
  <cp:lastModifiedBy>Michał Chomej</cp:lastModifiedBy>
  <cp:revision>2</cp:revision>
  <cp:lastPrinted>2010-10-19T09:38:00Z</cp:lastPrinted>
  <dcterms:created xsi:type="dcterms:W3CDTF">2020-03-16T13:43:00Z</dcterms:created>
  <dcterms:modified xsi:type="dcterms:W3CDTF">2020-03-16T13:43:00Z</dcterms:modified>
</cp:coreProperties>
</file>